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9EA1" w14:textId="79D31A49" w:rsidR="005F206D" w:rsidRDefault="005F206D" w:rsidP="005F206D">
      <w:pPr>
        <w:jc w:val="left"/>
        <w:rPr>
          <w:rFonts w:asciiTheme="majorEastAsia" w:eastAsiaTheme="majorEastAsia" w:hAnsiTheme="majorEastAsia" w:cstheme="majorEastAsia"/>
          <w:sz w:val="30"/>
          <w:szCs w:val="30"/>
        </w:rPr>
      </w:pPr>
      <w:r w:rsidRPr="005F206D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inline distT="0" distB="0" distL="0" distR="0" wp14:anchorId="38E219BB" wp14:editId="241E6F36">
            <wp:extent cx="6391910" cy="9090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90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06D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5555328C" wp14:editId="14C2519C">
            <wp:extent cx="6391910" cy="89198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9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06D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75941D9E" wp14:editId="0517F2DE">
            <wp:extent cx="6391910" cy="89541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95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06D">
        <w:rPr>
          <w:rFonts w:asciiTheme="majorEastAsia" w:eastAsiaTheme="majorEastAsia" w:hAnsiTheme="majorEastAsia" w:cstheme="majorEastAsia"/>
          <w:noProof/>
          <w:sz w:val="30"/>
          <w:szCs w:val="30"/>
        </w:rPr>
        <w:lastRenderedPageBreak/>
        <w:drawing>
          <wp:inline distT="0" distB="0" distL="0" distR="0" wp14:anchorId="5AFC102B" wp14:editId="7BD468EE">
            <wp:extent cx="2743200" cy="336636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79" cy="33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06D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inline distT="0" distB="0" distL="0" distR="0" wp14:anchorId="5131C324" wp14:editId="2DFE14F1">
            <wp:extent cx="2642870" cy="337206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34" cy="337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1254" w14:textId="77777777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3C22AF82" w14:textId="77777777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689FDF6" w14:textId="77777777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3F30284D" w14:textId="77777777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4423A0A" w14:textId="77777777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1E8BAA1D" w14:textId="77777777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669B75F9" w14:textId="7110CBE0" w:rsidR="005F206D" w:rsidRDefault="005F206D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2C6A330F" w14:textId="01358279" w:rsidR="00B60CD1" w:rsidRDefault="00B60CD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CDAFC06" w14:textId="7803687D" w:rsidR="00B60CD1" w:rsidRDefault="00B60CD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35CC87F6" w14:textId="0288A849" w:rsidR="00B60CD1" w:rsidRDefault="00B60CD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4FACA9AC" w14:textId="2DF60B52" w:rsidR="00B60CD1" w:rsidRDefault="00B60CD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531D1F7B" w14:textId="1F4D9198" w:rsidR="00B60CD1" w:rsidRDefault="00B60CD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DD73ADF" w14:textId="44FA883B" w:rsidR="00B60CD1" w:rsidRDefault="00B60CD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5A4905CA" w14:textId="77777777" w:rsidR="00B60CD1" w:rsidRDefault="00B60CD1" w:rsidP="0056765C">
      <w:pPr>
        <w:jc w:val="center"/>
        <w:rPr>
          <w:rFonts w:asciiTheme="majorEastAsia" w:eastAsiaTheme="majorEastAsia" w:hAnsiTheme="majorEastAsia" w:cstheme="majorEastAsia" w:hint="eastAsia"/>
          <w:sz w:val="30"/>
          <w:szCs w:val="30"/>
        </w:rPr>
      </w:pPr>
    </w:p>
    <w:p w14:paraId="315DC3DA" w14:textId="6F09D0C8" w:rsidR="009961FF" w:rsidRDefault="005926D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C5EE0" w14:paraId="60361755" w14:textId="77777777">
        <w:trPr>
          <w:cantSplit/>
          <w:trHeight w:val="915"/>
        </w:trPr>
        <w:tc>
          <w:tcPr>
            <w:tcW w:w="1368" w:type="dxa"/>
          </w:tcPr>
          <w:p w14:paraId="752F58F6" w14:textId="77777777" w:rsidR="009961FF" w:rsidRDefault="005926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474BC3F" w14:textId="77777777" w:rsidR="009961FF" w:rsidRPr="006F26AB" w:rsidRDefault="005926D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D667F7F" w14:textId="77777777" w:rsidR="009961FF" w:rsidRPr="006F26AB" w:rsidRDefault="005926D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2C5EE0" w14:paraId="65356629" w14:textId="77777777">
        <w:trPr>
          <w:cantSplit/>
        </w:trPr>
        <w:tc>
          <w:tcPr>
            <w:tcW w:w="1368" w:type="dxa"/>
          </w:tcPr>
          <w:p w14:paraId="1629FCCF" w14:textId="77777777" w:rsidR="009961FF" w:rsidRDefault="005926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3D45E60" w14:textId="77777777" w:rsidR="009961FF" w:rsidRDefault="005926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任丘市海涛建筑器材有限公司</w:t>
            </w:r>
            <w:bookmarkEnd w:id="6"/>
          </w:p>
        </w:tc>
      </w:tr>
      <w:tr w:rsidR="002C5EE0" w14:paraId="5608C21E" w14:textId="77777777">
        <w:trPr>
          <w:cantSplit/>
        </w:trPr>
        <w:tc>
          <w:tcPr>
            <w:tcW w:w="1368" w:type="dxa"/>
          </w:tcPr>
          <w:p w14:paraId="4C9D1234" w14:textId="77777777" w:rsidR="009961FF" w:rsidRDefault="005926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40D03087" w14:textId="3F1E171A" w:rsidR="009961FF" w:rsidRDefault="004232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供销部</w:t>
            </w:r>
          </w:p>
        </w:tc>
        <w:tc>
          <w:tcPr>
            <w:tcW w:w="1236" w:type="dxa"/>
          </w:tcPr>
          <w:p w14:paraId="0DE28A81" w14:textId="77777777" w:rsidR="009961FF" w:rsidRDefault="005926D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6E83A13" w14:textId="793911B8" w:rsidR="009961FF" w:rsidRDefault="004232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Pr="0042323B">
              <w:rPr>
                <w:rFonts w:ascii="方正仿宋简体" w:eastAsia="方正仿宋简体" w:hint="eastAsia"/>
                <w:b/>
              </w:rPr>
              <w:t>郭盼飞</w:t>
            </w:r>
          </w:p>
        </w:tc>
      </w:tr>
      <w:tr w:rsidR="002C5EE0" w14:paraId="37F0FDDA" w14:textId="77777777">
        <w:trPr>
          <w:trHeight w:val="4138"/>
        </w:trPr>
        <w:tc>
          <w:tcPr>
            <w:tcW w:w="10035" w:type="dxa"/>
            <w:gridSpan w:val="4"/>
          </w:tcPr>
          <w:p w14:paraId="290BE339" w14:textId="77777777" w:rsidR="009961FF" w:rsidRDefault="005926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818D1E1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67EDE6" w14:textId="0F217CB7" w:rsidR="009961FF" w:rsidRDefault="0042323B" w:rsidP="0042323B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42323B">
              <w:rPr>
                <w:rFonts w:ascii="方正仿宋简体" w:eastAsia="方正仿宋简体" w:hint="eastAsia"/>
                <w:b/>
              </w:rPr>
              <w:t>现场审核发现，</w:t>
            </w:r>
            <w:r>
              <w:rPr>
                <w:rFonts w:ascii="方正仿宋简体" w:eastAsia="方正仿宋简体" w:hint="eastAsia"/>
                <w:b/>
              </w:rPr>
              <w:t>供销部</w:t>
            </w:r>
            <w:r w:rsidRPr="0042323B">
              <w:rPr>
                <w:rFonts w:ascii="方正仿宋简体" w:eastAsia="方正仿宋简体" w:hint="eastAsia"/>
                <w:b/>
              </w:rPr>
              <w:t>未配备灭火器等消防设施。</w:t>
            </w:r>
          </w:p>
          <w:p w14:paraId="051E7B2E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D685964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3A4EAF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E96512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ED720AE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0D9572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A2B05E9" w14:textId="77777777" w:rsidR="00BA2DA8" w:rsidRPr="00BA2DA8" w:rsidRDefault="005926D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14:paraId="3F8EB122" w14:textId="77777777" w:rsidR="00BA2DA8" w:rsidRPr="00BA2DA8" w:rsidRDefault="005926D5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602E37FF" w14:textId="0AB104A2" w:rsidR="00BA2DA8" w:rsidRPr="00BA2DA8" w:rsidRDefault="0042323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926D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5926D5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926D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82718E3" w14:textId="77777777" w:rsidR="00BA2DA8" w:rsidRPr="00BA2DA8" w:rsidRDefault="005926D5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3EF2A1D8" w14:textId="77777777" w:rsidR="009961FF" w:rsidRDefault="005926D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7D37AC17" w14:textId="77777777" w:rsidR="00BA2DA8" w:rsidRDefault="004F49C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BD1D947" w14:textId="03D1127F" w:rsidR="009961FF" w:rsidRDefault="005926D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2323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C895A6D" w14:textId="77777777" w:rsidR="009961FF" w:rsidRDefault="004F4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5ED512" w14:textId="77777777" w:rsidR="009961FF" w:rsidRDefault="005926D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3D210CB3" w14:textId="77777777" w:rsidR="009961FF" w:rsidRDefault="005926D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2C5EE0" w14:paraId="75F87380" w14:textId="77777777">
        <w:trPr>
          <w:trHeight w:val="4491"/>
        </w:trPr>
        <w:tc>
          <w:tcPr>
            <w:tcW w:w="10035" w:type="dxa"/>
            <w:gridSpan w:val="4"/>
          </w:tcPr>
          <w:p w14:paraId="33477155" w14:textId="77777777" w:rsidR="009961FF" w:rsidRDefault="005926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6D39B40" w14:textId="77777777" w:rsidR="009961FF" w:rsidRDefault="004F4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EF7CA22" w14:textId="77777777" w:rsidR="009961FF" w:rsidRDefault="004F4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31232B2" w14:textId="77777777" w:rsidR="009961FF" w:rsidRDefault="004F4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2FC747" w14:textId="77777777" w:rsidR="009961FF" w:rsidRDefault="004F4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FCEF38" w14:textId="77777777" w:rsidR="009961FF" w:rsidRDefault="004F4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5721E12" w14:textId="77777777" w:rsidR="009961FF" w:rsidRDefault="005926D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773E2F8" w14:textId="77777777" w:rsidR="009961FF" w:rsidRDefault="005926D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C5EE0" w14:paraId="1A6EE31E" w14:textId="77777777">
        <w:trPr>
          <w:trHeight w:val="1702"/>
        </w:trPr>
        <w:tc>
          <w:tcPr>
            <w:tcW w:w="10028" w:type="dxa"/>
          </w:tcPr>
          <w:p w14:paraId="13D72C79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0D1D268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4C81BF50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2895509B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03421D68" w14:textId="77777777" w:rsidR="009961FF" w:rsidRDefault="004F49CC">
            <w:pPr>
              <w:rPr>
                <w:rFonts w:eastAsia="方正仿宋简体"/>
                <w:b/>
              </w:rPr>
            </w:pPr>
          </w:p>
        </w:tc>
      </w:tr>
      <w:tr w:rsidR="002C5EE0" w14:paraId="062ECB85" w14:textId="77777777">
        <w:trPr>
          <w:trHeight w:val="1393"/>
        </w:trPr>
        <w:tc>
          <w:tcPr>
            <w:tcW w:w="10028" w:type="dxa"/>
          </w:tcPr>
          <w:p w14:paraId="2B0BC28E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D338518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3C85DCCF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7674CB09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799E104D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3FE459E0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3658C29D" w14:textId="77777777" w:rsidR="009961FF" w:rsidRDefault="004F49CC">
            <w:pPr>
              <w:rPr>
                <w:rFonts w:eastAsia="方正仿宋简体"/>
                <w:b/>
              </w:rPr>
            </w:pPr>
          </w:p>
        </w:tc>
      </w:tr>
      <w:tr w:rsidR="002C5EE0" w14:paraId="0FAB66D3" w14:textId="77777777">
        <w:trPr>
          <w:trHeight w:val="1854"/>
        </w:trPr>
        <w:tc>
          <w:tcPr>
            <w:tcW w:w="10028" w:type="dxa"/>
          </w:tcPr>
          <w:p w14:paraId="4C424F8F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6F2FB2A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529A4868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03D8A8EF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29D58290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7EFE8874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05C5C88C" w14:textId="77777777" w:rsidR="009961FF" w:rsidRDefault="004F49CC">
            <w:pPr>
              <w:rPr>
                <w:rFonts w:eastAsia="方正仿宋简体"/>
                <w:b/>
              </w:rPr>
            </w:pPr>
          </w:p>
        </w:tc>
      </w:tr>
      <w:tr w:rsidR="002C5EE0" w14:paraId="3762FBE7" w14:textId="77777777">
        <w:trPr>
          <w:trHeight w:val="1537"/>
        </w:trPr>
        <w:tc>
          <w:tcPr>
            <w:tcW w:w="10028" w:type="dxa"/>
          </w:tcPr>
          <w:p w14:paraId="3D945676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EC5D457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067007E4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12EB7A17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6EB78A09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123778A1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751B679E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C5EE0" w14:paraId="2C903DF8" w14:textId="77777777">
        <w:trPr>
          <w:trHeight w:val="1699"/>
        </w:trPr>
        <w:tc>
          <w:tcPr>
            <w:tcW w:w="10028" w:type="dxa"/>
          </w:tcPr>
          <w:p w14:paraId="6B66AF26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5D5A23AA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66170919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1CC4E3D8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48658E30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7B0CB488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3176B13B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3179E699" w14:textId="77777777" w:rsidR="009961FF" w:rsidRDefault="004F49CC">
            <w:pPr>
              <w:rPr>
                <w:rFonts w:eastAsia="方正仿宋简体"/>
                <w:b/>
              </w:rPr>
            </w:pPr>
          </w:p>
        </w:tc>
      </w:tr>
      <w:tr w:rsidR="002C5EE0" w14:paraId="178379D0" w14:textId="77777777">
        <w:trPr>
          <w:trHeight w:val="2485"/>
        </w:trPr>
        <w:tc>
          <w:tcPr>
            <w:tcW w:w="10028" w:type="dxa"/>
          </w:tcPr>
          <w:p w14:paraId="34A62A63" w14:textId="77777777" w:rsidR="009961FF" w:rsidRDefault="005926D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5B4E2E4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6771373E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7D612D5F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14168C47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40102F86" w14:textId="77777777" w:rsidR="009961FF" w:rsidRDefault="004F49CC">
            <w:pPr>
              <w:rPr>
                <w:rFonts w:eastAsia="方正仿宋简体"/>
                <w:b/>
              </w:rPr>
            </w:pPr>
          </w:p>
          <w:p w14:paraId="28211085" w14:textId="08115E03" w:rsidR="009961FF" w:rsidRDefault="0042323B">
            <w:pPr>
              <w:rPr>
                <w:rFonts w:eastAsia="方正仿宋简体"/>
                <w:b/>
              </w:rPr>
            </w:pPr>
            <w:r w:rsidRPr="0042323B">
              <w:rPr>
                <w:rFonts w:eastAsia="方正仿宋简体" w:hint="eastAsia"/>
                <w:b/>
              </w:rPr>
              <w:t>受审核方代表：</w:t>
            </w:r>
            <w:r w:rsidR="005926D5">
              <w:rPr>
                <w:rFonts w:eastAsia="方正仿宋简体" w:hint="eastAsia"/>
                <w:b/>
              </w:rPr>
              <w:t xml:space="preserve"> </w:t>
            </w:r>
            <w:r w:rsidR="005926D5">
              <w:rPr>
                <w:rFonts w:eastAsia="方正仿宋简体"/>
                <w:b/>
              </w:rPr>
              <w:t xml:space="preserve">           </w:t>
            </w:r>
            <w:r>
              <w:rPr>
                <w:rFonts w:eastAsia="方正仿宋简体"/>
                <w:b/>
              </w:rPr>
              <w:t xml:space="preserve">   </w:t>
            </w:r>
            <w:r w:rsidR="005926D5">
              <w:rPr>
                <w:rFonts w:eastAsia="方正仿宋简体"/>
                <w:b/>
              </w:rPr>
              <w:t xml:space="preserve">        </w:t>
            </w:r>
            <w:r w:rsidR="005926D5"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9E4DC95" w14:textId="05603EB8" w:rsidR="009961FF" w:rsidRPr="00BA2DA8" w:rsidRDefault="005926D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</w:t>
      </w:r>
    </w:p>
    <w:sectPr w:rsidR="009961FF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5602" w14:textId="77777777" w:rsidR="004F49CC" w:rsidRDefault="004F49CC">
      <w:r>
        <w:separator/>
      </w:r>
    </w:p>
  </w:endnote>
  <w:endnote w:type="continuationSeparator" w:id="0">
    <w:p w14:paraId="23776E34" w14:textId="77777777" w:rsidR="004F49CC" w:rsidRDefault="004F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BCDE" w14:textId="77777777" w:rsidR="009961FF" w:rsidRDefault="005926D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A408" w14:textId="77777777" w:rsidR="004F49CC" w:rsidRDefault="004F49CC">
      <w:r>
        <w:separator/>
      </w:r>
    </w:p>
  </w:footnote>
  <w:footnote w:type="continuationSeparator" w:id="0">
    <w:p w14:paraId="66B8679E" w14:textId="77777777" w:rsidR="004F49CC" w:rsidRDefault="004F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DBD4" w14:textId="77777777" w:rsidR="00B426E3" w:rsidRPr="00390345" w:rsidRDefault="005926D5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FB54AC2" wp14:editId="2901BE6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1944382" w14:textId="77777777" w:rsidR="00B426E3" w:rsidRPr="00321878" w:rsidRDefault="004F49CC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2F3668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9F62033" w14:textId="77777777" w:rsidR="00B426E3" w:rsidRPr="000B51BD" w:rsidRDefault="005926D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26D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6FEEB6DA" w14:textId="77777777" w:rsidR="00B426E3" w:rsidRDefault="004F49CC" w:rsidP="00B426E3">
    <w:r>
      <w:rPr>
        <w:noProof/>
      </w:rPr>
      <w:pict w14:anchorId="0EB0A6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33E9C73A" w14:textId="77777777" w:rsidR="009961FF" w:rsidRPr="00B426E3" w:rsidRDefault="004F49CC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AE3CA1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BA43D8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D7C3A3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90A7E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4EF1F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6964C8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BFE3E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2465B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098B1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EE0"/>
    <w:rsid w:val="002C5EE0"/>
    <w:rsid w:val="0042323B"/>
    <w:rsid w:val="004F49CC"/>
    <w:rsid w:val="005926D5"/>
    <w:rsid w:val="005F206D"/>
    <w:rsid w:val="00B6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45E56E"/>
  <w15:docId w15:val="{B15D789E-8442-4FC9-9CBE-90C9D62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A9B73E-CB5D-4701-9D2F-3F9A305B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31</cp:revision>
  <cp:lastPrinted>2019-05-13T03:02:00Z</cp:lastPrinted>
  <dcterms:created xsi:type="dcterms:W3CDTF">2015-06-17T14:39:00Z</dcterms:created>
  <dcterms:modified xsi:type="dcterms:W3CDTF">2021-06-20T07:32:00Z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