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11198-2025-Q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平乡县尚酷儿童玩具厂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潘琳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92130532MA09P2PT3A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平乡县尚酷儿童玩具厂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河北省邢台市平乡县田付村乡田付村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河北省邢台市平乡县田付村乡田付村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Q:CCC许可范围内儿童推车的生产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平乡县尚酷儿童玩具厂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河北省邢台市平乡县田付村乡田付村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河北省邢台市平乡县田付村乡田付村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Q:CCC许可范围内儿童推车的生产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68355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