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四川恒升信达科技有限公司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13：30</w:t>
            </w:r>
          </w:p>
          <w:p>
            <w:pPr>
              <w:snapToGrid w:val="0"/>
              <w:spacing w:line="360"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17：30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29</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3742CD"/>
    <w:rsid w:val="23FB1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2021-03-29T07:58:06Z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295D52D63E6046BDAE9095EFF15E6F22</vt:lpwstr>
  </property>
</Properties>
</file>