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0136-2021-EO</w:t>
      </w:r>
      <w:bookmarkEnd w:id="0"/>
      <w:r>
        <w:rPr>
          <w:rFonts w:hint="eastAsia"/>
          <w:b/>
          <w:szCs w:val="21"/>
        </w:rPr>
        <w:t xml:space="preserve">       组织名称:</w:t>
      </w:r>
      <w:bookmarkStart w:id="1" w:name="组织名称"/>
      <w:r>
        <w:rPr>
          <w:b/>
          <w:color w:val="000000" w:themeColor="text1"/>
          <w:sz w:val="22"/>
          <w:szCs w:val="22"/>
          <w:u w:val="single"/>
        </w:rPr>
        <w:t>北京中联太信科技有限公司</w:t>
      </w:r>
      <w:bookmarkEnd w:id="1"/>
    </w:p>
    <w:tbl>
      <w:tblPr>
        <w:tblStyle w:val="7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原范围：</w:t>
            </w:r>
            <w:bookmarkStart w:id="2" w:name="审核范围"/>
          </w:p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E：高低压电力系统绝缘水平在线监控仪、电流监测分析系统的研发及销售，水处理成套设备的销售所涉及场所的相关环境管理活动</w:t>
            </w:r>
          </w:p>
          <w:p>
            <w:pPr>
              <w:snapToGrid w:val="0"/>
              <w:spacing w:line="42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O：高低压电力系统绝缘水平在线监控仪、电流监测分析系统的研发及销售，水处理成套设备的销售所涉及场所的相关职业健康安全管理活动</w:t>
            </w:r>
            <w:bookmarkEnd w:id="2"/>
          </w:p>
          <w:p>
            <w:pPr>
              <w:pStyle w:val="3"/>
              <w:spacing w:line="240" w:lineRule="auto"/>
              <w:ind w:firstLine="0"/>
              <w:rPr>
                <w:rFonts w:hint="eastAsia" w:ascii="Times New Roman" w:hAnsi="Times New Roman" w:eastAsia="宋体" w:cs="Times New Roman"/>
                <w:b/>
                <w:color w:val="0000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FF"/>
                <w:kern w:val="2"/>
                <w:sz w:val="22"/>
                <w:szCs w:val="22"/>
                <w:lang w:val="en-US" w:eastAsia="zh-CN" w:bidi="ar-SA"/>
              </w:rPr>
              <w:t>变更范围：</w:t>
            </w:r>
          </w:p>
          <w:p>
            <w:pPr>
              <w:pStyle w:val="3"/>
              <w:spacing w:line="240" w:lineRule="auto"/>
              <w:ind w:firstLine="0"/>
              <w:rPr>
                <w:rFonts w:hint="eastAsia" w:ascii="Times New Roman" w:hAnsi="Times New Roman" w:eastAsia="宋体" w:cs="Times New Roman"/>
                <w:b/>
                <w:color w:val="0000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FF"/>
                <w:kern w:val="2"/>
                <w:sz w:val="22"/>
                <w:szCs w:val="22"/>
                <w:lang w:val="en-US" w:eastAsia="zh-CN" w:bidi="ar-SA"/>
              </w:rPr>
              <w:t>E：电力系统绝缘水平在线监测装置、电流监测分析系统的研发销售及服务、水处理设备的销售及服务所涉及场所的相关环境管理活动。</w:t>
            </w:r>
          </w:p>
          <w:p>
            <w:pPr>
              <w:snapToGrid w:val="0"/>
              <w:spacing w:line="420" w:lineRule="auto"/>
              <w:rPr>
                <w:rFonts w:hint="default" w:ascii="Times New Roman" w:hAnsi="Times New Roman" w:eastAsia="宋体" w:cs="Times New Roman"/>
                <w:b/>
                <w:color w:val="0000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FF"/>
                <w:kern w:val="2"/>
                <w:sz w:val="22"/>
                <w:szCs w:val="22"/>
                <w:lang w:val="en-US" w:eastAsia="zh-CN" w:bidi="ar-SA"/>
              </w:rPr>
              <w:t>O：电力系统绝</w:t>
            </w:r>
            <w:bookmarkStart w:id="4" w:name="_GoBack"/>
            <w:bookmarkEnd w:id="4"/>
            <w:r>
              <w:rPr>
                <w:rFonts w:hint="eastAsia" w:ascii="Times New Roman" w:hAnsi="Times New Roman" w:eastAsia="宋体" w:cs="Times New Roman"/>
                <w:b/>
                <w:color w:val="0000FF"/>
                <w:kern w:val="2"/>
                <w:sz w:val="22"/>
                <w:szCs w:val="22"/>
                <w:lang w:val="en-US" w:eastAsia="zh-CN" w:bidi="ar-SA"/>
              </w:rPr>
              <w:t>缘水平在线监测装置、电流监测分析系统的研发销售及服务，水处理设备的销售及服务所涉及场所的相关职业健康安全管理活动。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EMS:□是/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 xml:space="preserve">申请评审人员签字/日期:   </w:t>
            </w:r>
            <w:r>
              <w:rPr>
                <w:rFonts w:hint="eastAsia"/>
                <w:b/>
                <w:szCs w:val="21"/>
                <w:lang w:val="en-US" w:eastAsia="zh-CN"/>
              </w:rPr>
              <w:t>李永忠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  <w:lang w:val="en-US" w:eastAsia="zh-CN"/>
              </w:rPr>
              <w:t>2021.5.26</w:t>
            </w:r>
            <w:r>
              <w:rPr>
                <w:rFonts w:hint="eastAsia"/>
                <w:b/>
                <w:szCs w:val="21"/>
              </w:rPr>
              <w:t xml:space="preserve">  申请评审负责人签字/日期：</w:t>
            </w:r>
            <w:r>
              <w:rPr>
                <w:rFonts w:hint="eastAsia"/>
                <w:b/>
                <w:szCs w:val="21"/>
                <w:lang w:val="en-US" w:eastAsia="zh-CN"/>
              </w:rPr>
              <w:t>骆海燕 2021.5.26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李京田</w:t>
            </w:r>
          </w:p>
          <w:p>
            <w:pPr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2021.5.26</w:t>
            </w: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bookmarkStart w:id="3" w:name="_Hlk8555230"/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30688A"/>
    <w:rsid w:val="47AC1BF3"/>
    <w:rsid w:val="60254B86"/>
    <w:rsid w:val="67F072CE"/>
    <w:rsid w:val="69F25783"/>
    <w:rsid w:val="7956215F"/>
    <w:rsid w:val="7D0146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Char Char Char"/>
    <w:basedOn w:val="1"/>
    <w:qFormat/>
    <w:uiPriority w:val="0"/>
  </w:style>
  <w:style w:type="paragraph" w:customStyle="1" w:styleId="10">
    <w:name w:val="Char Char"/>
    <w:basedOn w:val="1"/>
    <w:qFormat/>
    <w:uiPriority w:val="0"/>
  </w:style>
  <w:style w:type="character" w:customStyle="1" w:styleId="11">
    <w:name w:val="页眉 Char"/>
    <w:basedOn w:val="8"/>
    <w:link w:val="6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122</Words>
  <Characters>699</Characters>
  <Lines>5</Lines>
  <Paragraphs>1</Paragraphs>
  <TotalTime>0</TotalTime>
  <ScaleCrop>false</ScaleCrop>
  <LinksUpToDate>false</LinksUpToDate>
  <CharactersWithSpaces>820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叶子</cp:lastModifiedBy>
  <cp:lastPrinted>2016-01-28T05:47:00Z</cp:lastPrinted>
  <dcterms:modified xsi:type="dcterms:W3CDTF">2021-05-27T02:18:18Z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2052-11.1.0.10495</vt:lpwstr>
  </property>
  <property fmtid="{D5CDD505-2E9C-101B-9397-08002B2CF9AE}" pid="4" name="ICV">
    <vt:lpwstr>C043D95D7A4245B0BE5124E4D3E1D586</vt:lpwstr>
  </property>
</Properties>
</file>