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0633-2020-E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泸州桓立塑料包装制造有限公司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泸州市江阳区邻玉街道办事处天堂村一社附一号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646000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FF0000"/>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14:textFill>
            <w14:solidFill>
              <w14:schemeClr w14:val="tx1"/>
            </w14:solidFill>
          </w14:textFill>
        </w:rPr>
        <w:t>泸州市江阳区茜草街道金凤苑小区6号楼</w:t>
      </w:r>
      <w:bookmarkEnd w:id="5"/>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646000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6" w:name="_GoBack"/>
      <w:bookmarkEnd w:id="16"/>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91510502MA66HHLL85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13700987703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张远非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唐开萍</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r>
        <w:rPr>
          <w:rFonts w:hint="eastAsia"/>
          <w:b/>
          <w:color w:val="000000" w:themeColor="text1"/>
          <w:sz w:val="22"/>
          <w:szCs w:val="22"/>
          <w:lang w:eastAsia="zh-CN"/>
        </w:rPr>
        <w:t>：</w:t>
      </w:r>
      <w:r>
        <w:rPr>
          <w:rFonts w:hint="eastAsia"/>
          <w:b/>
          <w:color w:val="000000" w:themeColor="text1"/>
          <w:sz w:val="22"/>
          <w:szCs w:val="22"/>
        </w:rPr>
        <w:t>塑料包装制品的销售所涉及的相关环境管理活动</w:t>
      </w:r>
      <w:bookmarkEnd w:id="15"/>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eastAsia="zh-CN"/>
        </w:rPr>
        <w:t>：</w:t>
      </w:r>
      <w:r>
        <w:rPr>
          <w:rFonts w:hint="eastAsia"/>
          <w:b/>
          <w:color w:val="000000" w:themeColor="text1"/>
          <w:sz w:val="22"/>
          <w:szCs w:val="22"/>
          <w:lang w:val="en-US" w:eastAsia="zh-CN"/>
        </w:rPr>
        <w:t xml:space="preserve"> </w:t>
      </w:r>
      <w:r>
        <w:rPr>
          <w:rFonts w:hint="eastAsia"/>
          <w:b/>
          <w:sz w:val="20"/>
        </w:rPr>
        <w:t>2020年11月18日</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sz w:val="20"/>
        </w:rPr>
        <w:t>2020年11月18日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FC5EAE"/>
    <w:rsid w:val="68E349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2020-11-18T01:35:55Z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