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工诚模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9下午至2024-11-09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