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20803-2024-QEOFH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延安市宝塔区鸿银餐饮管理有限公司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91610602MA6YF4GX3L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延安市宝塔区鸿银餐饮管理有限公司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陕西省延安市宝塔区文化沟慧智蓝湾二期一层0008号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陕西省延安市宝塔区河庄坪镇第七中学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Q：热食类食品制售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E：热食类食品制售所涉及场所的相关环境管理活动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O：热食类食品制售所涉及场所的相关职业健康安全管理活动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延安市宝塔区鸿银餐饮管理有限公司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陕西省延安市宝塔区文化沟慧智蓝湾二期一层0008号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陕西省延安市宝塔区河庄坪镇第七中学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Q：热食类食品制售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E：热食类食品制售所涉及场所的相关环境管理活动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O：热食类食品制售所涉及场所的相关职业健康安全管理活动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