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2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山西星硕工程项目管理有限公司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68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2025-N1QMS-1515313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2025-N1EMS-1515313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251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