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协成管业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29日 上午至2020年05月2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