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0097-2023-Q-2024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舟山五益船务有限公司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91330921MA7MEA8X41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舟山五益船务有限公司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浙江省舟山市岱山县高亭镇欣欣路1号办公楼203室（自主申报）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浙江省舟山市岱山县高亭镇欣欣路1号办公楼203室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钢材的销售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舟山五益船务有限公司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浙江省舟山市岱山县高亭镇欣欣路1号办公楼203室（自主申报）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浙江省舟山市岱山县高亭镇欣欣路1号办公楼203室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钢材的销售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