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p w:rsidR="002460AB" w:rsidP="00CE7D6E">
      <w:pPr>
        <w:spacing w:after="120" w:afterLines="50" w:line="240" w:lineRule="exact"/>
        <w:ind w:firstLine="6741" w:firstLineChars="3210"/>
        <w:rPr>
          <w:bCs/>
          <w:color w:val="000000" w:themeColor="text1"/>
          <w:sz w:val="21"/>
          <w:szCs w:val="21"/>
          <w:u w:val="single"/>
        </w:rPr>
      </w:pPr>
      <w:r>
        <w:rPr>
          <w:rFonts w:hint="eastAsia"/>
          <w:bCs/>
          <w:color w:val="000000" w:themeColor="text1"/>
          <w:sz w:val="21"/>
          <w:szCs w:val="21"/>
        </w:rPr>
        <w:t>项目编号</w:t>
      </w:r>
      <w:r>
        <w:rPr>
          <w:rFonts w:hint="eastAsia"/>
          <w:bCs/>
          <w:color w:val="000000" w:themeColor="text1"/>
          <w:sz w:val="21"/>
          <w:szCs w:val="21"/>
        </w:rPr>
        <w:t>:</w:t>
      </w:r>
      <w:bookmarkStart w:id="0" w:name="合同编号"/>
      <w:bookmarkEnd w:id="0"/>
      <w:r>
        <w:rPr>
          <w:rFonts w:hint="eastAsia"/>
          <w:sz w:val="21"/>
          <w:szCs w:val="21"/>
        </w:rPr>
        <w:t xml:space="preserve"> </w:t>
      </w:r>
      <w:r>
        <w:rPr>
          <w:rFonts w:hint="eastAsia"/>
          <w:sz w:val="21"/>
          <w:szCs w:val="21"/>
        </w:rPr>
        <w:t>11434-2024-QEO</w:t>
      </w:r>
    </w:p>
    <w:p w:rsidR="002460AB">
      <w:pPr>
        <w:snapToGrid w:val="0"/>
        <w:spacing w:line="0" w:lineRule="atLeast"/>
        <w:jc w:val="center"/>
        <w:rPr>
          <w:rFonts w:asciiTheme="minorEastAsia" w:eastAsiaTheme="minorEastAsia" w:hAnsiTheme="minorEastAsia"/>
          <w:b/>
          <w:color w:val="000000" w:themeColor="text1"/>
          <w:szCs w:val="24"/>
        </w:rPr>
      </w:pPr>
      <w:r>
        <w:rPr>
          <w:rFonts w:asciiTheme="minorEastAsia" w:eastAsiaTheme="minorEastAsia" w:hAnsiTheme="minorEastAsia" w:hint="eastAsia"/>
          <w:b/>
          <w:color w:val="000000" w:themeColor="text1"/>
          <w:szCs w:val="24"/>
        </w:rPr>
        <w:t>认证证书信息确认书</w:t>
      </w:r>
    </w:p>
    <w:p w:rsidR="002460AB">
      <w:pPr>
        <w:snapToGrid w:val="0"/>
        <w:spacing w:line="0" w:lineRule="atLeast"/>
        <w:jc w:val="center"/>
        <w:rPr>
          <w:rFonts w:asciiTheme="minorEastAsia" w:eastAsiaTheme="minorEastAsia" w:hAnsiTheme="minorEastAsia"/>
          <w:b/>
          <w:color w:val="000000" w:themeColor="text1"/>
          <w:szCs w:val="24"/>
        </w:rPr>
      </w:pPr>
    </w:p>
    <w:tbl>
      <w:tblPr>
        <w:tblStyle w:val="TableGrid"/>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
      <w:tblGrid>
        <w:gridCol w:w="1576"/>
        <w:gridCol w:w="92"/>
        <w:gridCol w:w="708"/>
        <w:gridCol w:w="2554"/>
        <w:gridCol w:w="281"/>
        <w:gridCol w:w="851"/>
        <w:gridCol w:w="1134"/>
        <w:gridCol w:w="142"/>
        <w:gridCol w:w="1134"/>
        <w:gridCol w:w="1490"/>
      </w:tblGrid>
      <w:tr>
        <w:tblPrEx>
          <w:tblW w:w="0" w:type="auto"/>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tblPrEx>
        <w:tc>
          <w:tcPr>
            <w:tcW w:w="1576" w:type="dxa"/>
            <w:vAlign w:val="center"/>
          </w:tcPr>
          <w:p w:rsidR="002460AB">
            <w:pPr>
              <w:snapToGrid w:val="0"/>
              <w:spacing w:line="360" w:lineRule="auto"/>
              <w:jc w:val="center"/>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sz w:val="21"/>
                <w:szCs w:val="21"/>
              </w:rPr>
              <w:t>受审核方名称</w:t>
            </w:r>
          </w:p>
        </w:tc>
        <w:tc>
          <w:tcPr>
            <w:tcW w:w="4486" w:type="dxa"/>
            <w:gridSpan w:val="5"/>
            <w:vAlign w:val="center"/>
          </w:tcPr>
          <w:p w:rsidR="002460AB">
            <w:pPr>
              <w:snapToGrid w:val="0"/>
              <w:spacing w:line="360" w:lineRule="auto"/>
              <w:jc w:val="left"/>
              <w:rPr>
                <w:rFonts w:asciiTheme="minorEastAsia" w:eastAsiaTheme="minorEastAsia" w:hAnsiTheme="minorEastAsia"/>
                <w:bCs/>
                <w:color w:val="000000" w:themeColor="text1"/>
                <w:sz w:val="21"/>
                <w:szCs w:val="21"/>
              </w:rPr>
            </w:pPr>
            <w:bookmarkStart w:id="1" w:name="组织名称"/>
            <w:bookmarkEnd w:id="1"/>
            <w:r>
              <w:rPr>
                <w:rFonts w:asciiTheme="minorEastAsia" w:eastAsiaTheme="minorEastAsia" w:hAnsiTheme="minorEastAsia" w:hint="eastAsia"/>
                <w:bCs/>
                <w:color w:val="000000" w:themeColor="text1"/>
                <w:sz w:val="21"/>
                <w:szCs w:val="21"/>
              </w:rPr>
              <w:t>长春香农科技有限公司</w:t>
            </w:r>
          </w:p>
        </w:tc>
        <w:tc>
          <w:tcPr>
            <w:tcW w:w="1276" w:type="dxa"/>
            <w:gridSpan w:val="2"/>
            <w:vAlign w:val="center"/>
          </w:tcPr>
          <w:p w:rsidR="002460AB">
            <w:pPr>
              <w:snapToGrid w:val="0"/>
              <w:spacing w:line="360" w:lineRule="auto"/>
              <w:jc w:val="center"/>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sz w:val="21"/>
                <w:szCs w:val="21"/>
              </w:rPr>
              <w:t>审核组长</w:t>
            </w:r>
          </w:p>
        </w:tc>
        <w:tc>
          <w:tcPr>
            <w:tcW w:w="2624" w:type="dxa"/>
            <w:gridSpan w:val="2"/>
            <w:vAlign w:val="center"/>
          </w:tcPr>
          <w:p w:rsidR="002460AB">
            <w:pPr>
              <w:snapToGrid w:val="0"/>
              <w:spacing w:line="360" w:lineRule="auto"/>
              <w:jc w:val="center"/>
              <w:rPr>
                <w:rFonts w:asciiTheme="minorEastAsia" w:eastAsiaTheme="minorEastAsia" w:hAnsiTheme="minorEastAsia"/>
                <w:bCs/>
                <w:color w:val="000000" w:themeColor="text1"/>
                <w:sz w:val="21"/>
                <w:szCs w:val="21"/>
              </w:rPr>
            </w:pPr>
            <w:bookmarkStart w:id="2" w:name="总组长"/>
            <w:bookmarkEnd w:id="2"/>
            <w:r>
              <w:rPr>
                <w:rFonts w:asciiTheme="minorEastAsia" w:eastAsiaTheme="minorEastAsia" w:hAnsiTheme="minorEastAsia" w:hint="eastAsia"/>
                <w:bCs/>
                <w:color w:val="000000" w:themeColor="text1"/>
                <w:sz w:val="21"/>
                <w:szCs w:val="21"/>
              </w:rPr>
              <w:t>孙妍</w:t>
            </w:r>
          </w:p>
        </w:tc>
      </w:tr>
      <w:tr>
        <w:tblPrEx>
          <w:tblW w:w="0" w:type="auto"/>
          <w:tblLayout w:type="fixed"/>
          <w:tblLook w:val="04A0"/>
        </w:tblPrEx>
        <w:tc>
          <w:tcPr>
            <w:tcW w:w="1576" w:type="dxa"/>
            <w:vAlign w:val="center"/>
          </w:tcPr>
          <w:p w:rsidR="002460AB">
            <w:pPr>
              <w:snapToGrid w:val="0"/>
              <w:spacing w:line="360" w:lineRule="auto"/>
              <w:jc w:val="center"/>
              <w:rPr>
                <w:rFonts w:asciiTheme="minorEastAsia" w:eastAsiaTheme="minorEastAsia" w:hAnsiTheme="minorEastAsia"/>
                <w:bCs/>
                <w:sz w:val="21"/>
                <w:szCs w:val="21"/>
              </w:rPr>
            </w:pPr>
            <w:r>
              <w:rPr>
                <w:rFonts w:asciiTheme="minorEastAsia" w:eastAsiaTheme="minorEastAsia" w:hAnsiTheme="minorEastAsia" w:hint="eastAsia"/>
                <w:bCs/>
                <w:sz w:val="21"/>
                <w:szCs w:val="21"/>
              </w:rPr>
              <w:t>统一信用代码</w:t>
            </w:r>
          </w:p>
        </w:tc>
        <w:tc>
          <w:tcPr>
            <w:tcW w:w="4486" w:type="dxa"/>
            <w:gridSpan w:val="5"/>
            <w:vAlign w:val="center"/>
          </w:tcPr>
          <w:p w:rsidR="002460AB">
            <w:pPr>
              <w:snapToGrid w:val="0"/>
              <w:spacing w:line="360" w:lineRule="auto"/>
              <w:rPr>
                <w:rFonts w:asciiTheme="minorEastAsia" w:eastAsiaTheme="minorEastAsia" w:hAnsiTheme="minorEastAsia"/>
                <w:bCs/>
                <w:sz w:val="21"/>
                <w:szCs w:val="21"/>
              </w:rPr>
            </w:pPr>
            <w:r>
              <w:rPr>
                <w:rFonts w:asciiTheme="minorEastAsia" w:eastAsiaTheme="minorEastAsia" w:hAnsiTheme="minorEastAsia" w:hint="eastAsia"/>
                <w:bCs/>
                <w:sz w:val="21"/>
                <w:szCs w:val="21"/>
              </w:rPr>
              <w:t>9122010431007569XU</w:t>
            </w:r>
          </w:p>
        </w:tc>
        <w:tc>
          <w:tcPr>
            <w:tcW w:w="1276" w:type="dxa"/>
            <w:gridSpan w:val="2"/>
            <w:vAlign w:val="center"/>
          </w:tcPr>
          <w:p w:rsidR="002460AB">
            <w:pPr>
              <w:snapToGrid w:val="0"/>
              <w:spacing w:line="360" w:lineRule="auto"/>
              <w:jc w:val="center"/>
              <w:rPr>
                <w:rFonts w:asciiTheme="minorEastAsia" w:eastAsiaTheme="minorEastAsia" w:hAnsiTheme="minorEastAsia"/>
                <w:bCs/>
                <w:sz w:val="21"/>
                <w:szCs w:val="21"/>
              </w:rPr>
            </w:pPr>
            <w:r>
              <w:rPr>
                <w:rFonts w:asciiTheme="minorEastAsia" w:eastAsiaTheme="minorEastAsia" w:hAnsiTheme="minorEastAsia" w:hint="eastAsia"/>
                <w:bCs/>
                <w:sz w:val="21"/>
                <w:szCs w:val="21"/>
              </w:rPr>
              <w:t>CNAS</w:t>
            </w:r>
            <w:r>
              <w:rPr>
                <w:rFonts w:asciiTheme="minorEastAsia" w:eastAsiaTheme="minorEastAsia" w:hAnsiTheme="minorEastAsia" w:hint="eastAsia"/>
                <w:bCs/>
                <w:sz w:val="21"/>
                <w:szCs w:val="21"/>
              </w:rPr>
              <w:t>标志</w:t>
            </w:r>
          </w:p>
        </w:tc>
        <w:tc>
          <w:tcPr>
            <w:tcW w:w="2624" w:type="dxa"/>
            <w:gridSpan w:val="2"/>
            <w:vAlign w:val="center"/>
          </w:tcPr>
          <w:p w:rsidR="002460AB">
            <w:pPr>
              <w:snapToGrid w:val="0"/>
              <w:spacing w:line="360" w:lineRule="auto"/>
              <w:rPr>
                <w:rFonts w:asciiTheme="minorEastAsia" w:eastAsiaTheme="minorEastAsia" w:hAnsiTheme="minorEastAsia"/>
                <w:bCs/>
                <w:sz w:val="21"/>
                <w:szCs w:val="21"/>
              </w:rPr>
            </w:pPr>
            <w:r>
              <w:rPr>
                <w:rFonts w:asciiTheme="minorEastAsia" w:eastAsiaTheme="minorEastAsia" w:hAnsiTheme="minorEastAsia" w:hint="eastAsia"/>
                <w:bCs/>
                <w:sz w:val="21"/>
                <w:szCs w:val="21"/>
              </w:rPr>
              <w:t>E:认可,O:认可,Q:认可</w:t>
            </w:r>
          </w:p>
        </w:tc>
      </w:tr>
      <w:tr>
        <w:tblPrEx>
          <w:tblW w:w="0" w:type="auto"/>
          <w:tblLayout w:type="fixed"/>
          <w:tblLook w:val="04A0"/>
        </w:tblPrEx>
        <w:tc>
          <w:tcPr>
            <w:tcW w:w="1576" w:type="dxa"/>
          </w:tcPr>
          <w:p w:rsidR="002460AB">
            <w:pPr>
              <w:snapToGrid w:val="0"/>
              <w:spacing w:line="276" w:lineRule="auto"/>
              <w:jc w:val="center"/>
              <w:rPr>
                <w:bCs/>
                <w:sz w:val="21"/>
                <w:szCs w:val="21"/>
              </w:rPr>
            </w:pPr>
            <w:r>
              <w:rPr>
                <w:rFonts w:hint="eastAsia"/>
                <w:bCs/>
                <w:sz w:val="21"/>
                <w:szCs w:val="21"/>
              </w:rPr>
              <w:t>认证标准</w:t>
            </w:r>
          </w:p>
        </w:tc>
        <w:tc>
          <w:tcPr>
            <w:tcW w:w="8386" w:type="dxa"/>
            <w:gridSpan w:val="9"/>
          </w:tcPr>
          <w:p w:rsidR="002460AB">
            <w:pPr>
              <w:pStyle w:val="BodyTextIndent"/>
              <w:spacing w:line="276" w:lineRule="auto"/>
              <w:ind w:firstLine="0"/>
              <w:rPr>
                <w:bCs/>
                <w:sz w:val="21"/>
                <w:szCs w:val="21"/>
              </w:rPr>
            </w:pPr>
            <w:r>
              <w:rPr>
                <w:rFonts w:hint="eastAsia"/>
                <w:bCs/>
                <w:sz w:val="21"/>
                <w:szCs w:val="21"/>
              </w:rPr>
              <w:t>GB/T 24001-2016/ISO14001:2015、GB/T45001-2020 / ISO45001：2018、GB/T19001-2016/ISO9001:2015</w:t>
            </w:r>
          </w:p>
        </w:tc>
      </w:tr>
      <w:tr>
        <w:tblPrEx>
          <w:tblW w:w="0" w:type="auto"/>
          <w:tblLayout w:type="fixed"/>
          <w:tblLook w:val="04A0"/>
        </w:tblPrEx>
        <w:tc>
          <w:tcPr>
            <w:tcW w:w="1576" w:type="dxa"/>
          </w:tcPr>
          <w:p w:rsidR="002460AB">
            <w:pPr>
              <w:snapToGrid w:val="0"/>
              <w:spacing w:line="276" w:lineRule="auto"/>
              <w:jc w:val="center"/>
              <w:rPr>
                <w:bCs/>
                <w:sz w:val="21"/>
                <w:szCs w:val="21"/>
              </w:rPr>
            </w:pPr>
            <w:r>
              <w:rPr>
                <w:rFonts w:hint="eastAsia"/>
                <w:bCs/>
                <w:sz w:val="21"/>
                <w:szCs w:val="21"/>
              </w:rPr>
              <w:t>审核类型</w:t>
            </w:r>
          </w:p>
        </w:tc>
        <w:tc>
          <w:tcPr>
            <w:tcW w:w="8386" w:type="dxa"/>
            <w:gridSpan w:val="9"/>
          </w:tcPr>
          <w:p w:rsidR="002460AB">
            <w:pPr>
              <w:pStyle w:val="BodyTextIndent"/>
              <w:spacing w:line="276" w:lineRule="auto"/>
              <w:ind w:firstLine="0"/>
              <w:rPr>
                <w:bCs/>
                <w:sz w:val="21"/>
                <w:szCs w:val="21"/>
              </w:rPr>
            </w:pPr>
            <w:r>
              <w:rPr>
                <w:rFonts w:hint="eastAsia"/>
                <w:bCs/>
                <w:color w:val="000000" w:themeColor="text1"/>
                <w:spacing w:val="-2"/>
                <w:sz w:val="21"/>
                <w:szCs w:val="21"/>
              </w:rPr>
              <w:t xml:space="preserve">□初审        □再认证  </w:t>
            </w:r>
          </w:p>
          <w:p>
            <w:pPr>
              <w:pStyle w:val="BodyTextIndent"/>
              <w:spacing w:line="276" w:lineRule="auto"/>
              <w:ind w:firstLine="0"/>
              <w:rPr>
                <w:rFonts w:hint="eastAsia"/>
                <w:bCs/>
                <w:color w:val="000000" w:themeColor="text1"/>
                <w:spacing w:val="-2"/>
                <w:sz w:val="21"/>
                <w:szCs w:val="21"/>
              </w:rPr>
            </w:pPr>
            <w:r>
              <w:rPr>
                <w:rFonts w:hint="eastAsia"/>
                <w:bCs/>
                <w:color w:val="000000" w:themeColor="text1"/>
                <w:spacing w:val="-2"/>
                <w:sz w:val="21"/>
                <w:szCs w:val="21"/>
              </w:rPr>
              <w:t xml:space="preserve">■第1次监审  □特殊审核 □其他    </w:t>
            </w:r>
          </w:p>
          <w:p>
            <w:pPr>
              <w:pStyle w:val="BodyTextIndent"/>
              <w:spacing w:line="276" w:lineRule="auto"/>
              <w:ind w:firstLine="0"/>
              <w:rPr>
                <w:rFonts w:hint="eastAsia"/>
                <w:bCs/>
                <w:color w:val="000000" w:themeColor="text1"/>
                <w:spacing w:val="-2"/>
                <w:sz w:val="21"/>
                <w:szCs w:val="21"/>
              </w:rPr>
            </w:pPr>
          </w:p>
        </w:tc>
      </w:tr>
      <w:tr>
        <w:tblPrEx>
          <w:tblW w:w="0" w:type="auto"/>
          <w:tblLayout w:type="fixed"/>
          <w:tblLook w:val="04A0"/>
        </w:tblPrEx>
        <w:tc>
          <w:tcPr>
            <w:tcW w:w="1576" w:type="dxa"/>
          </w:tcPr>
          <w:p w:rsidR="002460AB">
            <w:pPr>
              <w:snapToGrid w:val="0"/>
              <w:spacing w:line="276" w:lineRule="auto"/>
              <w:jc w:val="center"/>
              <w:rPr>
                <w:bCs/>
                <w:sz w:val="21"/>
                <w:szCs w:val="21"/>
              </w:rPr>
            </w:pPr>
            <w:r>
              <w:rPr>
                <w:rFonts w:hint="eastAsia"/>
                <w:bCs/>
                <w:sz w:val="21"/>
                <w:szCs w:val="21"/>
              </w:rPr>
              <w:t>变更内容</w:t>
            </w:r>
          </w:p>
        </w:tc>
        <w:tc>
          <w:tcPr>
            <w:tcW w:w="8386" w:type="dxa"/>
            <w:gridSpan w:val="9"/>
          </w:tcPr>
          <w:p w:rsidR="002460AB">
            <w:pPr>
              <w:pStyle w:val="BodyTextIndent"/>
              <w:spacing w:line="276" w:lineRule="auto"/>
              <w:ind w:firstLine="0"/>
              <w:rPr>
                <w:bCs/>
                <w:color w:val="000000" w:themeColor="text1"/>
                <w:spacing w:val="-2"/>
                <w:sz w:val="21"/>
                <w:szCs w:val="21"/>
              </w:rPr>
            </w:pPr>
            <w:r>
              <w:rPr>
                <w:rFonts w:hint="eastAsia"/>
                <w:bCs/>
                <w:color w:val="000000" w:themeColor="text1"/>
                <w:sz w:val="21"/>
                <w:szCs w:val="21"/>
              </w:rPr>
              <w:t>□组织名称变更□地址变更□认证范围变更（□扩大□缩小）</w:t>
            </w:r>
          </w:p>
        </w:tc>
      </w:tr>
      <w:tr>
        <w:tblPrEx>
          <w:tblW w:w="0" w:type="auto"/>
          <w:tblLayout w:type="fixed"/>
          <w:tblLook w:val="04A0"/>
        </w:tblPrEx>
        <w:trPr>
          <w:trHeight w:val="1638"/>
        </w:trPr>
        <w:tc>
          <w:tcPr>
            <w:tcW w:w="9962" w:type="dxa"/>
            <w:gridSpan w:val="10"/>
            <w:shd w:val="clear" w:color="auto" w:fill="F2F2F2" w:themeFill="background1" w:themeFillShade="F2"/>
          </w:tcPr>
          <w:p w:rsidR="002460AB">
            <w:pPr>
              <w:pStyle w:val="Body9ptBold"/>
              <w:spacing w:line="276" w:lineRule="auto"/>
              <w:ind w:left="0" w:firstLine="3570" w:firstLineChars="1700"/>
              <w:rPr>
                <w:bCs/>
                <w:color w:val="000000" w:themeColor="text1"/>
                <w:sz w:val="21"/>
                <w:szCs w:val="21"/>
              </w:rPr>
            </w:pPr>
            <w:r>
              <w:rPr>
                <w:rFonts w:hint="eastAsia"/>
                <w:bCs/>
                <w:color w:val="000000" w:themeColor="text1"/>
                <w:sz w:val="21"/>
                <w:szCs w:val="21"/>
              </w:rPr>
              <w:t>证书标识申请说明</w:t>
            </w:r>
          </w:p>
          <w:p w:rsidR="002460AB">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w:t>
            </w:r>
            <w:r>
              <w:rPr>
                <w:rFonts w:ascii="宋体" w:hAnsi="宋体" w:cs="宋体" w:hint="eastAsia"/>
                <w:b w:val="0"/>
                <w:bCs/>
                <w:color w:val="000000" w:themeColor="text1"/>
                <w:sz w:val="21"/>
                <w:szCs w:val="21"/>
              </w:rPr>
              <w:t xml:space="preserve"> </w:t>
            </w:r>
            <w:r>
              <w:rPr>
                <w:rFonts w:ascii="宋体" w:hAnsi="宋体" w:cs="宋体" w:hint="eastAsia"/>
                <w:b w:val="0"/>
                <w:bCs/>
                <w:color w:val="000000" w:themeColor="text1"/>
                <w:sz w:val="21"/>
                <w:szCs w:val="21"/>
              </w:rPr>
              <w:t>公司因投招标使用，需要证书描述的产品</w:t>
            </w:r>
            <w:r>
              <w:rPr>
                <w:rFonts w:ascii="宋体" w:hAnsi="宋体" w:cs="宋体" w:hint="eastAsia"/>
                <w:b w:val="0"/>
                <w:bCs/>
                <w:color w:val="000000" w:themeColor="text1"/>
                <w:sz w:val="21"/>
                <w:szCs w:val="21"/>
              </w:rPr>
              <w:t>/</w:t>
            </w:r>
            <w:r>
              <w:rPr>
                <w:rFonts w:ascii="宋体" w:hAnsi="宋体" w:cs="宋体" w:hint="eastAsia"/>
                <w:b w:val="0"/>
                <w:bCs/>
                <w:color w:val="000000" w:themeColor="text1"/>
                <w:sz w:val="21"/>
                <w:szCs w:val="21"/>
              </w:rPr>
              <w:t>服务与公司业务一致。</w:t>
            </w:r>
          </w:p>
          <w:p w:rsidR="002460AB">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w:t>
            </w:r>
            <w:r>
              <w:rPr>
                <w:rFonts w:ascii="宋体" w:hAnsi="宋体" w:cs="宋体" w:hint="eastAsia"/>
                <w:b w:val="0"/>
                <w:bCs/>
                <w:color w:val="000000" w:themeColor="text1"/>
                <w:sz w:val="21"/>
                <w:szCs w:val="21"/>
              </w:rPr>
              <w:t xml:space="preserve"> </w:t>
            </w:r>
            <w:r>
              <w:rPr>
                <w:rFonts w:ascii="宋体" w:hAnsi="宋体" w:cs="宋体" w:hint="eastAsia"/>
                <w:b w:val="0"/>
                <w:bCs/>
                <w:color w:val="000000" w:themeColor="text1"/>
                <w:sz w:val="21"/>
                <w:szCs w:val="21"/>
              </w:rPr>
              <w:t>公司需与其它体系或服务认证证书中的产品</w:t>
            </w:r>
            <w:r>
              <w:rPr>
                <w:rFonts w:ascii="宋体" w:hAnsi="宋体" w:cs="宋体" w:hint="eastAsia"/>
                <w:b w:val="0"/>
                <w:bCs/>
                <w:color w:val="000000" w:themeColor="text1"/>
                <w:sz w:val="21"/>
                <w:szCs w:val="21"/>
              </w:rPr>
              <w:t>/</w:t>
            </w:r>
            <w:r>
              <w:rPr>
                <w:rFonts w:ascii="宋体" w:hAnsi="宋体" w:cs="宋体" w:hint="eastAsia"/>
                <w:b w:val="0"/>
                <w:bCs/>
                <w:color w:val="000000" w:themeColor="text1"/>
                <w:sz w:val="21"/>
                <w:szCs w:val="21"/>
              </w:rPr>
              <w:t>服务范围表述一致，便于统一管理。</w:t>
            </w:r>
          </w:p>
          <w:p w:rsidR="002460AB">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w:t>
            </w:r>
            <w:r>
              <w:rPr>
                <w:rFonts w:ascii="宋体" w:hAnsi="宋体" w:cs="宋体" w:hint="eastAsia"/>
                <w:b w:val="0"/>
                <w:bCs/>
                <w:color w:val="000000" w:themeColor="text1"/>
                <w:sz w:val="21"/>
                <w:szCs w:val="21"/>
              </w:rPr>
              <w:t xml:space="preserve"> </w:t>
            </w:r>
            <w:r>
              <w:rPr>
                <w:rFonts w:ascii="宋体" w:hAnsi="宋体" w:cs="宋体" w:hint="eastAsia"/>
                <w:b w:val="0"/>
                <w:bCs/>
                <w:color w:val="000000" w:themeColor="text1"/>
                <w:sz w:val="21"/>
                <w:szCs w:val="21"/>
              </w:rPr>
              <w:t>需与原获证证书范围一致，以便于统一管理。</w:t>
            </w:r>
          </w:p>
          <w:p w:rsidR="002460AB">
            <w:pPr>
              <w:pStyle w:val="Body9ptBold"/>
              <w:spacing w:line="276" w:lineRule="auto"/>
              <w:ind w:left="0"/>
              <w:rPr>
                <w:rFonts w:ascii="宋体" w:hAnsi="宋体" w:cs="宋体"/>
                <w:b w:val="0"/>
                <w:bCs/>
                <w:color w:val="000000" w:themeColor="text1"/>
                <w:sz w:val="21"/>
                <w:szCs w:val="21"/>
              </w:rPr>
            </w:pPr>
            <w:r>
              <w:rPr>
                <w:rFonts w:ascii="宋体" w:hAnsi="宋体" w:cs="宋体" w:hint="eastAsia"/>
                <w:b w:val="0"/>
                <w:bCs/>
                <w:color w:val="000000" w:themeColor="text1"/>
                <w:sz w:val="21"/>
                <w:szCs w:val="21"/>
              </w:rPr>
              <w:t>特申请</w:t>
            </w:r>
            <w:r>
              <w:rPr>
                <w:rFonts w:ascii="宋体" w:hAnsi="宋体" w:cs="宋体" w:hint="eastAsia"/>
                <w:b w:val="0"/>
                <w:bCs/>
                <w:color w:val="000000" w:themeColor="text1"/>
                <w:sz w:val="21"/>
                <w:szCs w:val="21"/>
              </w:rPr>
              <w:t>QMS</w:t>
            </w:r>
            <w:r>
              <w:rPr>
                <w:rFonts w:ascii="宋体" w:hAnsi="宋体" w:cs="宋体" w:hint="eastAsia"/>
                <w:b w:val="0"/>
                <w:bCs/>
                <w:color w:val="000000" w:themeColor="text1"/>
                <w:sz w:val="21"/>
                <w:szCs w:val="21"/>
              </w:rPr>
              <w:t>为一张证书，无</w:t>
            </w:r>
            <w:r>
              <w:rPr>
                <w:rFonts w:ascii="宋体" w:hAnsi="宋体" w:cs="宋体" w:hint="eastAsia"/>
                <w:b w:val="0"/>
                <w:bCs/>
                <w:color w:val="000000" w:themeColor="text1"/>
                <w:sz w:val="21"/>
                <w:szCs w:val="21"/>
              </w:rPr>
              <w:t>CNAS</w:t>
            </w:r>
            <w:r>
              <w:rPr>
                <w:rFonts w:ascii="宋体" w:hAnsi="宋体" w:cs="宋体" w:hint="eastAsia"/>
                <w:b w:val="0"/>
                <w:bCs/>
                <w:color w:val="000000" w:themeColor="text1"/>
                <w:sz w:val="21"/>
                <w:szCs w:val="21"/>
              </w:rPr>
              <w:t>认可标志。</w:t>
            </w:r>
          </w:p>
        </w:tc>
      </w:tr>
      <w:tr>
        <w:tblPrEx>
          <w:tblW w:w="0" w:type="auto"/>
          <w:tblLayout w:type="fixed"/>
          <w:tblLook w:val="04A0"/>
        </w:tblPrEx>
        <w:trPr>
          <w:trHeight w:val="300"/>
        </w:trPr>
        <w:tc>
          <w:tcPr>
            <w:tcW w:w="9962" w:type="dxa"/>
            <w:gridSpan w:val="10"/>
          </w:tcPr>
          <w:p w:rsidR="002460AB">
            <w:pPr>
              <w:snapToGrid w:val="0"/>
              <w:spacing w:line="0" w:lineRule="atLeast"/>
              <w:rPr>
                <w:b/>
                <w:color w:val="000000" w:themeColor="text1"/>
                <w:sz w:val="21"/>
                <w:szCs w:val="21"/>
                <w:lang w:val="en-GB"/>
              </w:rPr>
            </w:pPr>
            <w:r>
              <w:rPr>
                <w:rFonts w:hint="eastAsia"/>
                <w:b/>
                <w:color w:val="000000" w:themeColor="text1"/>
                <w:sz w:val="21"/>
                <w:szCs w:val="21"/>
              </w:rPr>
              <w:t>1.</w:t>
            </w:r>
            <w:r>
              <w:rPr>
                <w:rFonts w:hint="eastAsia"/>
                <w:b/>
                <w:color w:val="000000" w:themeColor="text1"/>
                <w:sz w:val="21"/>
                <w:szCs w:val="21"/>
              </w:rPr>
              <w:t>有</w:t>
            </w:r>
            <w:r>
              <w:rPr>
                <w:rFonts w:hint="eastAsia"/>
                <w:b/>
                <w:color w:val="000000" w:themeColor="text1"/>
                <w:sz w:val="21"/>
                <w:szCs w:val="21"/>
              </w:rPr>
              <w:t>CNAS</w:t>
            </w:r>
            <w:r>
              <w:rPr>
                <w:rFonts w:hint="eastAsia"/>
                <w:b/>
                <w:color w:val="000000" w:themeColor="text1"/>
                <w:sz w:val="21"/>
                <w:szCs w:val="21"/>
              </w:rPr>
              <w:t>认可标志证书内容</w:t>
            </w:r>
          </w:p>
        </w:tc>
      </w:tr>
      <w:tr>
        <w:tblPrEx>
          <w:tblW w:w="0" w:type="auto"/>
          <w:tblLayout w:type="fixed"/>
          <w:tblLook w:val="04A0"/>
        </w:tblPrEx>
        <w:trPr>
          <w:trHeight w:val="312"/>
        </w:trPr>
        <w:tc>
          <w:tcPr>
            <w:tcW w:w="1576" w:type="dxa"/>
            <w:vAlign w:val="center"/>
          </w:tcPr>
          <w:p w:rsidR="002460AB">
            <w:pPr>
              <w:snapToGrid w:val="0"/>
              <w:spacing w:line="0" w:lineRule="atLeast"/>
              <w:jc w:val="left"/>
              <w:rPr>
                <w:bCs/>
                <w:sz w:val="21"/>
                <w:szCs w:val="21"/>
                <w:lang w:val="en-GB"/>
              </w:rPr>
            </w:pPr>
            <w:r>
              <w:rPr>
                <w:rFonts w:hint="eastAsia"/>
                <w:bCs/>
                <w:sz w:val="21"/>
                <w:szCs w:val="21"/>
                <w:lang w:val="en-GB"/>
              </w:rPr>
              <w:t>公司名称</w:t>
            </w:r>
          </w:p>
        </w:tc>
        <w:tc>
          <w:tcPr>
            <w:tcW w:w="8386" w:type="dxa"/>
            <w:gridSpan w:val="9"/>
            <w:vAlign w:val="center"/>
          </w:tcPr>
          <w:p w:rsidR="002460AB">
            <w:pPr>
              <w:snapToGrid w:val="0"/>
              <w:spacing w:line="0" w:lineRule="atLeast"/>
              <w:jc w:val="left"/>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color w:val="000000" w:themeColor="text1"/>
                <w:sz w:val="21"/>
                <w:szCs w:val="21"/>
              </w:rPr>
              <w:t>长春香农科技有限公司</w:t>
            </w:r>
          </w:p>
          <w:p w:rsidR="002460AB">
            <w:pPr>
              <w:snapToGrid w:val="0"/>
              <w:spacing w:line="0" w:lineRule="atLeast"/>
              <w:jc w:val="left"/>
              <w:rPr>
                <w:bCs/>
                <w:sz w:val="21"/>
                <w:szCs w:val="21"/>
                <w:lang w:val="en-GB"/>
              </w:rPr>
            </w:pPr>
            <w:r>
              <w:rPr>
                <w:rFonts w:cs="Arial"/>
                <w:bCs/>
                <w:sz w:val="21"/>
                <w:szCs w:val="21"/>
              </w:rPr>
              <w:t>Company Name</w:t>
            </w:r>
            <w:r>
              <w:rPr>
                <w:rFonts w:cs="Arial" w:hint="eastAsia"/>
                <w:bCs/>
                <w:sz w:val="21"/>
                <w:szCs w:val="21"/>
              </w:rPr>
              <w:t>：</w:t>
            </w:r>
          </w:p>
        </w:tc>
      </w:tr>
      <w:tr>
        <w:tblPrEx>
          <w:tblW w:w="0" w:type="auto"/>
          <w:tblLayout w:type="fixed"/>
          <w:tblLook w:val="04A0"/>
        </w:tblPrEx>
        <w:trPr>
          <w:trHeight w:val="376"/>
        </w:trPr>
        <w:tc>
          <w:tcPr>
            <w:tcW w:w="1576" w:type="dxa"/>
            <w:vAlign w:val="center"/>
          </w:tcPr>
          <w:p w:rsidR="002460AB">
            <w:pPr>
              <w:snapToGrid w:val="0"/>
              <w:spacing w:line="0" w:lineRule="atLeast"/>
              <w:jc w:val="left"/>
              <w:rPr>
                <w:bCs/>
                <w:sz w:val="21"/>
                <w:szCs w:val="21"/>
              </w:rPr>
            </w:pPr>
            <w:r>
              <w:rPr>
                <w:rFonts w:hint="eastAsia"/>
                <w:bCs/>
                <w:sz w:val="21"/>
                <w:szCs w:val="21"/>
                <w:lang w:val="en-GB"/>
              </w:rPr>
              <w:t>注册地址</w:t>
            </w:r>
          </w:p>
        </w:tc>
        <w:tc>
          <w:tcPr>
            <w:tcW w:w="8386" w:type="dxa"/>
            <w:gridSpan w:val="9"/>
            <w:vAlign w:val="center"/>
          </w:tcPr>
          <w:p w:rsidR="002460AB">
            <w:pPr>
              <w:snapToGrid w:val="0"/>
              <w:spacing w:line="0" w:lineRule="atLeast"/>
              <w:jc w:val="left"/>
              <w:rPr>
                <w:sz w:val="21"/>
                <w:szCs w:val="21"/>
              </w:rPr>
            </w:pPr>
            <w:r>
              <w:rPr>
                <w:rFonts w:hint="eastAsia"/>
                <w:sz w:val="21"/>
                <w:szCs w:val="21"/>
              </w:rPr>
              <w:t>长春市净月高新技术产业开发区生态东街与福祉大路交汇净月高新区数字科技孵化基地项目A8栋9层</w:t>
            </w:r>
          </w:p>
          <w:p w:rsidR="002460AB">
            <w:pPr>
              <w:snapToGrid w:val="0"/>
              <w:spacing w:line="0" w:lineRule="atLeast"/>
              <w:jc w:val="left"/>
              <w:rPr>
                <w:bCs/>
                <w:sz w:val="21"/>
                <w:szCs w:val="21"/>
              </w:rPr>
            </w:pPr>
            <w:r>
              <w:rPr>
                <w:rFonts w:cs="Arial"/>
                <w:bCs/>
                <w:sz w:val="21"/>
                <w:szCs w:val="21"/>
              </w:rPr>
              <w:t>Registration Address</w:t>
            </w:r>
            <w:r>
              <w:rPr>
                <w:rFonts w:cs="Arial" w:hint="eastAsia"/>
                <w:bCs/>
                <w:sz w:val="21"/>
                <w:szCs w:val="21"/>
              </w:rPr>
              <w:t>：</w:t>
            </w:r>
          </w:p>
        </w:tc>
      </w:tr>
      <w:tr>
        <w:tblPrEx>
          <w:tblW w:w="0" w:type="auto"/>
          <w:tblLayout w:type="fixed"/>
          <w:tblLook w:val="04A0"/>
        </w:tblPrEx>
        <w:trPr>
          <w:trHeight w:val="437"/>
        </w:trPr>
        <w:tc>
          <w:tcPr>
            <w:tcW w:w="1576" w:type="dxa"/>
            <w:vAlign w:val="center"/>
          </w:tcPr>
          <w:p w:rsidR="002460AB">
            <w:pPr>
              <w:snapToGrid w:val="0"/>
              <w:spacing w:line="0" w:lineRule="atLeast"/>
              <w:jc w:val="left"/>
              <w:rPr>
                <w:bCs/>
                <w:sz w:val="21"/>
                <w:szCs w:val="21"/>
                <w:lang w:val="en-GB"/>
              </w:rPr>
            </w:pPr>
            <w:r>
              <w:rPr>
                <w:rFonts w:hint="eastAsia"/>
                <w:bCs/>
                <w:sz w:val="21"/>
                <w:szCs w:val="21"/>
                <w:lang w:val="en-GB"/>
              </w:rPr>
              <w:t>生产经营地址</w:t>
            </w:r>
          </w:p>
        </w:tc>
        <w:tc>
          <w:tcPr>
            <w:tcW w:w="8386" w:type="dxa"/>
            <w:gridSpan w:val="9"/>
            <w:vAlign w:val="center"/>
          </w:tcPr>
          <w:p w:rsidR="002460AB">
            <w:pPr>
              <w:snapToGrid w:val="0"/>
              <w:spacing w:line="0" w:lineRule="atLeast"/>
              <w:jc w:val="left"/>
              <w:rPr>
                <w:sz w:val="21"/>
                <w:szCs w:val="21"/>
              </w:rPr>
            </w:pPr>
            <w:r>
              <w:rPr>
                <w:rFonts w:hint="eastAsia"/>
                <w:sz w:val="21"/>
                <w:szCs w:val="21"/>
              </w:rPr>
              <w:t>长春市净月高新技术产业开发区生态东街与福祉大路交汇净月高新区数字科技孵化基地项目A8栋9层</w:t>
            </w:r>
          </w:p>
          <w:p w:rsidR="002460AB">
            <w:pPr>
              <w:snapToGrid w:val="0"/>
              <w:spacing w:line="0" w:lineRule="atLeast"/>
              <w:jc w:val="left"/>
              <w:rPr>
                <w:sz w:val="21"/>
                <w:szCs w:val="21"/>
              </w:rPr>
            </w:pPr>
          </w:p>
          <w:p w:rsidR="002460AB">
            <w:pPr>
              <w:snapToGrid w:val="0"/>
              <w:spacing w:line="0" w:lineRule="atLeast"/>
              <w:jc w:val="left"/>
              <w:rPr>
                <w:bCs/>
                <w:sz w:val="21"/>
                <w:szCs w:val="21"/>
              </w:rPr>
            </w:pPr>
            <w:r>
              <w:rPr>
                <w:rFonts w:cs="Arial" w:hint="eastAsia"/>
                <w:bCs/>
                <w:sz w:val="21"/>
                <w:szCs w:val="21"/>
              </w:rPr>
              <w:t xml:space="preserve">Production and </w:t>
            </w:r>
            <w:r>
              <w:rPr>
                <w:rFonts w:cs="Arial" w:hint="eastAsia"/>
                <w:bCs/>
                <w:sz w:val="21"/>
                <w:szCs w:val="21"/>
              </w:rPr>
              <w:t>operation address</w:t>
            </w:r>
            <w:r>
              <w:rPr>
                <w:rFonts w:cs="Arial" w:hint="eastAsia"/>
                <w:bCs/>
                <w:sz w:val="21"/>
                <w:szCs w:val="21"/>
              </w:rPr>
              <w:t>：</w:t>
            </w:r>
          </w:p>
        </w:tc>
      </w:tr>
      <w:tr>
        <w:tblPrEx>
          <w:tblW w:w="0" w:type="auto"/>
          <w:tblLayout w:type="fixed"/>
          <w:tblLook w:val="04A0"/>
        </w:tblPrEx>
        <w:trPr>
          <w:trHeight w:val="437"/>
        </w:trPr>
        <w:tc>
          <w:tcPr>
            <w:tcW w:w="1576" w:type="dxa"/>
            <w:vAlign w:val="center"/>
          </w:tcPr>
          <w:p w:rsidR="002460AB">
            <w:pPr>
              <w:snapToGrid w:val="0"/>
              <w:spacing w:line="0" w:lineRule="atLeast"/>
              <w:jc w:val="left"/>
              <w:rPr>
                <w:bCs/>
                <w:sz w:val="21"/>
                <w:szCs w:val="21"/>
                <w:lang w:val="en-GB"/>
              </w:rPr>
            </w:pPr>
            <w:r>
              <w:rPr>
                <w:rFonts w:hint="eastAsia"/>
                <w:bCs/>
                <w:sz w:val="21"/>
                <w:szCs w:val="21"/>
                <w:lang w:val="en-GB"/>
              </w:rPr>
              <w:t>认证范围</w:t>
            </w:r>
          </w:p>
        </w:tc>
        <w:tc>
          <w:tcPr>
            <w:tcW w:w="8386" w:type="dxa"/>
            <w:gridSpan w:val="9"/>
            <w:vAlign w:val="center"/>
          </w:tcPr>
          <w:p w:rsidR="002460AB">
            <w:pPr>
              <w:snapToGrid w:val="0"/>
              <w:spacing w:line="0" w:lineRule="atLeast"/>
              <w:jc w:val="left"/>
              <w:rPr>
                <w:sz w:val="21"/>
                <w:szCs w:val="21"/>
                <w:lang w:val="en-GB"/>
              </w:rPr>
            </w:pPr>
            <w:bookmarkStart w:id="3" w:name="审核范围"/>
            <w:bookmarkEnd w:id="3"/>
            <w:r>
              <w:rPr>
                <w:rFonts w:hint="eastAsia"/>
                <w:sz w:val="21"/>
                <w:szCs w:val="21"/>
                <w:lang w:val="en-GB"/>
              </w:rPr>
              <w:t>E:阴极保护智能测试桩（阴极保护智能电位采集仪）研制技术服务；工业自动化智能系统、光电一体化监测系统研制技术服务、软件设计所涉及场所的相关环境管理活动</w:t>
            </w:r>
          </w:p>
          <w:p>
            <w:pPr>
              <w:snapToGrid w:val="0"/>
              <w:spacing w:line="0" w:lineRule="atLeast"/>
              <w:jc w:val="left"/>
              <w:rPr>
                <w:rFonts w:hint="eastAsia"/>
                <w:sz w:val="21"/>
                <w:szCs w:val="21"/>
                <w:lang w:val="en-GB"/>
              </w:rPr>
            </w:pPr>
            <w:r>
              <w:rPr>
                <w:rFonts w:hint="eastAsia"/>
                <w:sz w:val="21"/>
                <w:szCs w:val="21"/>
                <w:lang w:val="en-GB"/>
              </w:rPr>
              <w:t>O:阴极保护智能测试桩（阴极保护智能电位采集仪）研制技术服务；工业自动化智能系统、光电一体化监测系统研制技术服务、软件设计所涉及场所的相关职业健康安全管理活动</w:t>
            </w:r>
          </w:p>
          <w:p>
            <w:pPr>
              <w:snapToGrid w:val="0"/>
              <w:spacing w:line="0" w:lineRule="atLeast"/>
              <w:jc w:val="left"/>
              <w:rPr>
                <w:rFonts w:hint="eastAsia"/>
                <w:sz w:val="21"/>
                <w:szCs w:val="21"/>
                <w:lang w:val="en-GB"/>
              </w:rPr>
            </w:pPr>
            <w:r>
              <w:rPr>
                <w:rFonts w:hint="eastAsia"/>
                <w:sz w:val="21"/>
                <w:szCs w:val="21"/>
                <w:lang w:val="en-GB"/>
              </w:rPr>
              <w:t>Q:阴极保护智能测试桩（阴极保护智能电位采集仪）研制技术服务；工业自动化智能系统、光电一体化监测系统研制技术服务、软件设计</w:t>
            </w:r>
          </w:p>
          <w:p>
            <w:pPr>
              <w:snapToGrid w:val="0"/>
              <w:spacing w:line="0" w:lineRule="atLeast"/>
              <w:jc w:val="left"/>
              <w:rPr>
                <w:rFonts w:hint="eastAsia"/>
                <w:sz w:val="21"/>
                <w:szCs w:val="21"/>
                <w:lang w:val="en-GB"/>
              </w:rPr>
            </w:pPr>
          </w:p>
          <w:p w:rsidR="002460AB">
            <w:pPr>
              <w:snapToGrid w:val="0"/>
              <w:spacing w:line="0" w:lineRule="atLeast"/>
              <w:jc w:val="left"/>
              <w:rPr>
                <w:sz w:val="21"/>
                <w:szCs w:val="21"/>
                <w:lang w:val="en-GB"/>
              </w:rPr>
            </w:pPr>
            <w:r>
              <w:rPr>
                <w:rFonts w:hint="eastAsia"/>
                <w:bCs/>
                <w:sz w:val="21"/>
                <w:szCs w:val="21"/>
                <w:lang w:val="en-GB"/>
              </w:rPr>
              <w:t>English Scope</w:t>
            </w:r>
            <w:r>
              <w:rPr>
                <w:rFonts w:hint="eastAsia"/>
                <w:bCs/>
                <w:sz w:val="21"/>
                <w:szCs w:val="21"/>
                <w:lang w:val="en-GB"/>
              </w:rPr>
              <w:t>：</w:t>
            </w:r>
          </w:p>
        </w:tc>
      </w:tr>
      <w:tr>
        <w:tblPrEx>
          <w:tblW w:w="0" w:type="auto"/>
          <w:tblLayout w:type="fixed"/>
          <w:tblLook w:val="04A0"/>
        </w:tblPrEx>
        <w:tc>
          <w:tcPr>
            <w:tcW w:w="9962" w:type="dxa"/>
            <w:gridSpan w:val="10"/>
            <w:shd w:val="clear" w:color="auto" w:fill="auto"/>
          </w:tcPr>
          <w:p w:rsidR="002460AB">
            <w:pPr>
              <w:snapToGrid w:val="0"/>
              <w:spacing w:line="0" w:lineRule="atLeast"/>
              <w:rPr>
                <w:bCs/>
                <w:sz w:val="21"/>
                <w:szCs w:val="21"/>
              </w:rPr>
            </w:pPr>
            <w:r>
              <w:rPr>
                <w:rFonts w:hint="eastAsia"/>
                <w:bCs/>
                <w:sz w:val="21"/>
                <w:szCs w:val="21"/>
              </w:rPr>
              <w:t>(</w:t>
            </w:r>
            <w:r>
              <w:rPr>
                <w:rFonts w:hint="eastAsia"/>
                <w:bCs/>
                <w:sz w:val="21"/>
                <w:szCs w:val="21"/>
              </w:rPr>
              <w:t>注：如需英文版证书，请翻译好填写在在对应项目下方）</w:t>
            </w:r>
          </w:p>
        </w:tc>
      </w:tr>
      <w:tr>
        <w:tblPrEx>
          <w:tblW w:w="0" w:type="auto"/>
          <w:tblLayout w:type="fixed"/>
          <w:tblLook w:val="04A0"/>
        </w:tblPrEx>
        <w:tc>
          <w:tcPr>
            <w:tcW w:w="9962" w:type="dxa"/>
            <w:gridSpan w:val="10"/>
          </w:tcPr>
          <w:p w:rsidR="002460AB">
            <w:pPr>
              <w:snapToGrid w:val="0"/>
              <w:spacing w:line="0" w:lineRule="atLeast"/>
              <w:rPr>
                <w:b/>
                <w:color w:val="000000" w:themeColor="text1"/>
                <w:sz w:val="21"/>
                <w:szCs w:val="21"/>
                <w:lang w:val="en-GB"/>
              </w:rPr>
            </w:pPr>
            <w:r>
              <w:rPr>
                <w:rFonts w:hint="eastAsia"/>
                <w:b/>
                <w:color w:val="000000" w:themeColor="text1"/>
                <w:sz w:val="21"/>
                <w:szCs w:val="21"/>
              </w:rPr>
              <w:t>2.</w:t>
            </w:r>
            <w:r>
              <w:rPr>
                <w:rFonts w:hint="eastAsia"/>
                <w:b/>
                <w:color w:val="000000" w:themeColor="text1"/>
                <w:sz w:val="21"/>
                <w:szCs w:val="21"/>
              </w:rPr>
              <w:t>无</w:t>
            </w:r>
            <w:r>
              <w:rPr>
                <w:rFonts w:hint="eastAsia"/>
                <w:b/>
                <w:color w:val="000000" w:themeColor="text1"/>
                <w:sz w:val="21"/>
                <w:szCs w:val="21"/>
              </w:rPr>
              <w:t>CNAS</w:t>
            </w:r>
            <w:r>
              <w:rPr>
                <w:rFonts w:hint="eastAsia"/>
                <w:b/>
                <w:color w:val="000000" w:themeColor="text1"/>
                <w:sz w:val="21"/>
                <w:szCs w:val="21"/>
              </w:rPr>
              <w:t>认可标志证书内容</w:t>
            </w:r>
          </w:p>
        </w:tc>
      </w:tr>
      <w:tr>
        <w:tblPrEx>
          <w:tblW w:w="0" w:type="auto"/>
          <w:tblLayout w:type="fixed"/>
          <w:tblLook w:val="04A0"/>
        </w:tblPrEx>
        <w:trPr>
          <w:trHeight w:val="312"/>
        </w:trPr>
        <w:tc>
          <w:tcPr>
            <w:tcW w:w="1576" w:type="dxa"/>
            <w:vAlign w:val="center"/>
          </w:tcPr>
          <w:p w:rsidR="002460AB">
            <w:pPr>
              <w:snapToGrid w:val="0"/>
              <w:spacing w:line="0" w:lineRule="atLeast"/>
              <w:jc w:val="left"/>
              <w:rPr>
                <w:bCs/>
                <w:sz w:val="21"/>
                <w:szCs w:val="21"/>
              </w:rPr>
            </w:pPr>
            <w:r>
              <w:rPr>
                <w:rFonts w:hint="eastAsia"/>
                <w:bCs/>
                <w:sz w:val="21"/>
                <w:szCs w:val="21"/>
                <w:lang w:val="en-GB"/>
              </w:rPr>
              <w:t>公司名称</w:t>
            </w:r>
          </w:p>
        </w:tc>
        <w:tc>
          <w:tcPr>
            <w:tcW w:w="8386" w:type="dxa"/>
            <w:gridSpan w:val="9"/>
            <w:vAlign w:val="center"/>
          </w:tcPr>
          <w:p w:rsidR="002460AB">
            <w:pPr>
              <w:snapToGrid w:val="0"/>
              <w:spacing w:line="0" w:lineRule="atLeast"/>
              <w:jc w:val="left"/>
              <w:rPr>
                <w:rFonts w:asciiTheme="minorEastAsia" w:eastAsiaTheme="minorEastAsia" w:hAnsiTheme="minorEastAsia"/>
                <w:bCs/>
                <w:color w:val="000000" w:themeColor="text1"/>
                <w:sz w:val="21"/>
                <w:szCs w:val="21"/>
              </w:rPr>
            </w:pPr>
            <w:r>
              <w:rPr>
                <w:rFonts w:asciiTheme="minorEastAsia" w:eastAsiaTheme="minorEastAsia" w:hAnsiTheme="minorEastAsia" w:hint="eastAsia"/>
                <w:bCs/>
                <w:color w:val="000000" w:themeColor="text1"/>
                <w:sz w:val="21"/>
                <w:szCs w:val="21"/>
              </w:rPr>
              <w:t>长春香农科技有限公司</w:t>
            </w:r>
          </w:p>
          <w:p w:rsidR="002460AB">
            <w:pPr>
              <w:snapToGrid w:val="0"/>
              <w:spacing w:line="0" w:lineRule="atLeast"/>
              <w:jc w:val="left"/>
              <w:rPr>
                <w:bCs/>
                <w:sz w:val="21"/>
                <w:szCs w:val="21"/>
                <w:lang w:val="en-GB"/>
              </w:rPr>
            </w:pPr>
            <w:r>
              <w:rPr>
                <w:rFonts w:cs="Arial"/>
                <w:bCs/>
                <w:sz w:val="21"/>
                <w:szCs w:val="21"/>
              </w:rPr>
              <w:t>Company Name</w:t>
            </w:r>
            <w:r>
              <w:rPr>
                <w:rFonts w:cs="Arial" w:hint="eastAsia"/>
                <w:bCs/>
                <w:sz w:val="21"/>
                <w:szCs w:val="21"/>
              </w:rPr>
              <w:t>：</w:t>
            </w:r>
          </w:p>
        </w:tc>
      </w:tr>
      <w:tr>
        <w:tblPrEx>
          <w:tblW w:w="0" w:type="auto"/>
          <w:tblLayout w:type="fixed"/>
          <w:tblLook w:val="04A0"/>
        </w:tblPrEx>
        <w:trPr>
          <w:trHeight w:val="376"/>
        </w:trPr>
        <w:tc>
          <w:tcPr>
            <w:tcW w:w="1576" w:type="dxa"/>
            <w:vAlign w:val="center"/>
          </w:tcPr>
          <w:p w:rsidR="002460AB">
            <w:pPr>
              <w:snapToGrid w:val="0"/>
              <w:spacing w:line="0" w:lineRule="atLeast"/>
              <w:jc w:val="left"/>
              <w:rPr>
                <w:bCs/>
                <w:sz w:val="21"/>
                <w:szCs w:val="21"/>
              </w:rPr>
            </w:pPr>
            <w:r>
              <w:rPr>
                <w:rFonts w:hint="eastAsia"/>
                <w:bCs/>
                <w:sz w:val="21"/>
                <w:szCs w:val="21"/>
                <w:lang w:val="en-GB"/>
              </w:rPr>
              <w:t>注册地址</w:t>
            </w:r>
          </w:p>
        </w:tc>
        <w:tc>
          <w:tcPr>
            <w:tcW w:w="8386" w:type="dxa"/>
            <w:gridSpan w:val="9"/>
            <w:vAlign w:val="center"/>
          </w:tcPr>
          <w:p w:rsidR="002460AB">
            <w:pPr>
              <w:snapToGrid w:val="0"/>
              <w:spacing w:line="0" w:lineRule="atLeast"/>
              <w:jc w:val="left"/>
              <w:rPr>
                <w:sz w:val="21"/>
                <w:szCs w:val="21"/>
              </w:rPr>
            </w:pPr>
            <w:r>
              <w:rPr>
                <w:rFonts w:hint="eastAsia"/>
                <w:sz w:val="21"/>
                <w:szCs w:val="21"/>
              </w:rPr>
              <w:t>长春市净月高新技术产业开发区生态东街与福祉大路交汇净月高新区数字科技孵化基地项目A8栋9层</w:t>
            </w:r>
          </w:p>
          <w:p w:rsidR="002460AB">
            <w:pPr>
              <w:snapToGrid w:val="0"/>
              <w:spacing w:line="0" w:lineRule="atLeast"/>
              <w:jc w:val="left"/>
              <w:rPr>
                <w:bCs/>
                <w:sz w:val="21"/>
                <w:szCs w:val="21"/>
              </w:rPr>
            </w:pPr>
            <w:r>
              <w:rPr>
                <w:rFonts w:cs="Arial"/>
                <w:bCs/>
                <w:sz w:val="21"/>
                <w:szCs w:val="21"/>
              </w:rPr>
              <w:t>Registration Address</w:t>
            </w:r>
            <w:r>
              <w:rPr>
                <w:rFonts w:cs="Arial" w:hint="eastAsia"/>
                <w:bCs/>
                <w:sz w:val="21"/>
                <w:szCs w:val="21"/>
              </w:rPr>
              <w:t>：</w:t>
            </w:r>
          </w:p>
        </w:tc>
      </w:tr>
      <w:tr>
        <w:tblPrEx>
          <w:tblW w:w="0" w:type="auto"/>
          <w:tblLayout w:type="fixed"/>
          <w:tblLook w:val="04A0"/>
        </w:tblPrEx>
        <w:trPr>
          <w:trHeight w:val="437"/>
        </w:trPr>
        <w:tc>
          <w:tcPr>
            <w:tcW w:w="1576" w:type="dxa"/>
            <w:vAlign w:val="center"/>
          </w:tcPr>
          <w:p w:rsidR="002460AB">
            <w:pPr>
              <w:snapToGrid w:val="0"/>
              <w:spacing w:line="0" w:lineRule="atLeast"/>
              <w:jc w:val="left"/>
              <w:rPr>
                <w:bCs/>
                <w:sz w:val="21"/>
                <w:szCs w:val="21"/>
                <w:lang w:val="en-GB"/>
              </w:rPr>
            </w:pPr>
            <w:r>
              <w:rPr>
                <w:rFonts w:hint="eastAsia"/>
                <w:bCs/>
                <w:sz w:val="21"/>
                <w:szCs w:val="21"/>
                <w:lang w:val="en-GB"/>
              </w:rPr>
              <w:t>生产经营地址</w:t>
            </w:r>
          </w:p>
        </w:tc>
        <w:tc>
          <w:tcPr>
            <w:tcW w:w="8386" w:type="dxa"/>
            <w:gridSpan w:val="9"/>
            <w:vAlign w:val="center"/>
          </w:tcPr>
          <w:p w:rsidR="002460AB">
            <w:pPr>
              <w:snapToGrid w:val="0"/>
              <w:spacing w:line="0" w:lineRule="atLeast"/>
              <w:jc w:val="left"/>
              <w:rPr>
                <w:sz w:val="21"/>
                <w:szCs w:val="21"/>
              </w:rPr>
            </w:pPr>
            <w:r>
              <w:rPr>
                <w:rFonts w:hint="eastAsia"/>
                <w:sz w:val="21"/>
                <w:szCs w:val="21"/>
              </w:rPr>
              <w:t>长春市净月高新技术产业开发区生态东街与福祉大路交汇净月高新区数字科技孵化基地项目A8栋9层</w:t>
            </w:r>
          </w:p>
          <w:p w:rsidR="002460AB">
            <w:pPr>
              <w:snapToGrid w:val="0"/>
              <w:spacing w:line="0" w:lineRule="atLeast"/>
              <w:jc w:val="left"/>
              <w:rPr>
                <w:sz w:val="21"/>
                <w:szCs w:val="21"/>
              </w:rPr>
            </w:pPr>
            <w:bookmarkStart w:id="4" w:name="_GoBack"/>
            <w:bookmarkEnd w:id="4"/>
          </w:p>
          <w:p w:rsidR="002460AB">
            <w:pPr>
              <w:snapToGrid w:val="0"/>
              <w:spacing w:line="0" w:lineRule="atLeast"/>
              <w:jc w:val="left"/>
              <w:rPr>
                <w:bCs/>
                <w:sz w:val="21"/>
                <w:szCs w:val="21"/>
              </w:rPr>
            </w:pPr>
            <w:r>
              <w:rPr>
                <w:rFonts w:cs="Arial" w:hint="eastAsia"/>
                <w:bCs/>
                <w:sz w:val="21"/>
                <w:szCs w:val="21"/>
              </w:rPr>
              <w:t>Production and operation address</w:t>
            </w:r>
            <w:r>
              <w:rPr>
                <w:rFonts w:cs="Arial" w:hint="eastAsia"/>
                <w:bCs/>
                <w:sz w:val="21"/>
                <w:szCs w:val="21"/>
              </w:rPr>
              <w:t>：</w:t>
            </w:r>
          </w:p>
        </w:tc>
      </w:tr>
      <w:tr>
        <w:tblPrEx>
          <w:tblW w:w="0" w:type="auto"/>
          <w:tblLayout w:type="fixed"/>
          <w:tblLook w:val="04A0"/>
        </w:tblPrEx>
        <w:trPr>
          <w:trHeight w:val="437"/>
        </w:trPr>
        <w:tc>
          <w:tcPr>
            <w:tcW w:w="1576" w:type="dxa"/>
            <w:vAlign w:val="center"/>
          </w:tcPr>
          <w:p w:rsidR="002460AB">
            <w:pPr>
              <w:snapToGrid w:val="0"/>
              <w:spacing w:line="0" w:lineRule="atLeast"/>
              <w:jc w:val="left"/>
              <w:rPr>
                <w:bCs/>
                <w:sz w:val="21"/>
                <w:szCs w:val="21"/>
                <w:lang w:val="en-GB"/>
              </w:rPr>
            </w:pPr>
            <w:r>
              <w:rPr>
                <w:rFonts w:hint="eastAsia"/>
                <w:bCs/>
                <w:sz w:val="21"/>
                <w:szCs w:val="21"/>
                <w:lang w:val="en-GB"/>
              </w:rPr>
              <w:t>认证范围</w:t>
            </w:r>
          </w:p>
        </w:tc>
        <w:tc>
          <w:tcPr>
            <w:tcW w:w="8386" w:type="dxa"/>
            <w:gridSpan w:val="9"/>
            <w:vAlign w:val="center"/>
          </w:tcPr>
          <w:p w:rsidR="002460AB">
            <w:pPr>
              <w:snapToGrid w:val="0"/>
              <w:spacing w:line="0" w:lineRule="atLeast"/>
              <w:jc w:val="left"/>
              <w:rPr>
                <w:sz w:val="21"/>
                <w:szCs w:val="21"/>
                <w:lang w:val="en-GB"/>
              </w:rPr>
            </w:pPr>
            <w:bookmarkStart w:id="5" w:name="审核范围Add1"/>
            <w:bookmarkEnd w:id="5"/>
            <w:r>
              <w:rPr>
                <w:rFonts w:hint="eastAsia"/>
                <w:sz w:val="21"/>
                <w:szCs w:val="21"/>
                <w:lang w:val="en-GB"/>
              </w:rPr>
              <w:t>E:阴极保护智能测试桩（阴极保护智能电位采集仪）研制技术服务；工业自动化智能系统、光电一体化监测系统研制技术服务、软件设计所涉及场所的相关环境管理活动</w:t>
            </w:r>
          </w:p>
          <w:p>
            <w:pPr>
              <w:snapToGrid w:val="0"/>
              <w:spacing w:line="0" w:lineRule="atLeast"/>
              <w:jc w:val="left"/>
              <w:rPr>
                <w:rFonts w:hint="eastAsia"/>
                <w:sz w:val="21"/>
                <w:szCs w:val="21"/>
                <w:lang w:val="en-GB"/>
              </w:rPr>
            </w:pPr>
            <w:r>
              <w:rPr>
                <w:rFonts w:hint="eastAsia"/>
                <w:sz w:val="21"/>
                <w:szCs w:val="21"/>
                <w:lang w:val="en-GB"/>
              </w:rPr>
              <w:t>O:阴极保护智能测试桩（阴极保护智能电位采集仪）研制技术服务；工业自动化智能系统、光电一体化监测系统研制技术服务、软件设计所涉及场所的相关职业健康安全管理活动</w:t>
            </w:r>
          </w:p>
          <w:p>
            <w:pPr>
              <w:snapToGrid w:val="0"/>
              <w:spacing w:line="0" w:lineRule="atLeast"/>
              <w:jc w:val="left"/>
              <w:rPr>
                <w:rFonts w:hint="eastAsia"/>
                <w:sz w:val="21"/>
                <w:szCs w:val="21"/>
                <w:lang w:val="en-GB"/>
              </w:rPr>
            </w:pPr>
            <w:r>
              <w:rPr>
                <w:rFonts w:hint="eastAsia"/>
                <w:sz w:val="21"/>
                <w:szCs w:val="21"/>
                <w:lang w:val="en-GB"/>
              </w:rPr>
              <w:t>Q:阴极保护智能测试桩（阴极保护智能电位采集仪）研制技术服务；工业自动化智能系统、光电一体化监测系统研制技术服务、软件设计</w:t>
            </w:r>
          </w:p>
          <w:p>
            <w:pPr>
              <w:snapToGrid w:val="0"/>
              <w:spacing w:line="0" w:lineRule="atLeast"/>
              <w:jc w:val="left"/>
              <w:rPr>
                <w:rFonts w:hint="eastAsia"/>
                <w:sz w:val="21"/>
                <w:szCs w:val="21"/>
                <w:lang w:val="en-GB"/>
              </w:rPr>
            </w:pPr>
          </w:p>
          <w:p w:rsidR="002460AB">
            <w:pPr>
              <w:snapToGrid w:val="0"/>
              <w:spacing w:line="0" w:lineRule="atLeast"/>
              <w:jc w:val="left"/>
              <w:rPr>
                <w:sz w:val="21"/>
                <w:szCs w:val="21"/>
                <w:lang w:val="en-GB"/>
              </w:rPr>
            </w:pPr>
            <w:r>
              <w:rPr>
                <w:rFonts w:hint="eastAsia"/>
                <w:bCs/>
                <w:sz w:val="21"/>
                <w:szCs w:val="21"/>
                <w:lang w:val="en-GB"/>
              </w:rPr>
              <w:t xml:space="preserve">English </w:t>
            </w:r>
            <w:r>
              <w:rPr>
                <w:rFonts w:hint="eastAsia"/>
                <w:bCs/>
                <w:sz w:val="21"/>
                <w:szCs w:val="21"/>
                <w:lang w:val="en-GB"/>
              </w:rPr>
              <w:t>Scope</w:t>
            </w:r>
            <w:r>
              <w:rPr>
                <w:rFonts w:hint="eastAsia"/>
                <w:bCs/>
                <w:sz w:val="21"/>
                <w:szCs w:val="21"/>
                <w:lang w:val="en-GB"/>
              </w:rPr>
              <w:t>：</w:t>
            </w:r>
          </w:p>
        </w:tc>
      </w:tr>
      <w:tr>
        <w:tblPrEx>
          <w:tblW w:w="0" w:type="auto"/>
          <w:tblLayout w:type="fixed"/>
          <w:tblLook w:val="04A0"/>
        </w:tblPrEx>
        <w:tc>
          <w:tcPr>
            <w:tcW w:w="9962" w:type="dxa"/>
            <w:gridSpan w:val="10"/>
            <w:shd w:val="clear" w:color="auto" w:fill="auto"/>
          </w:tcPr>
          <w:p w:rsidR="002460AB">
            <w:pPr>
              <w:snapToGrid w:val="0"/>
              <w:spacing w:line="0" w:lineRule="atLeast"/>
              <w:rPr>
                <w:bCs/>
                <w:sz w:val="21"/>
                <w:szCs w:val="21"/>
              </w:rPr>
            </w:pPr>
            <w:r>
              <w:rPr>
                <w:rFonts w:hint="eastAsia"/>
                <w:bCs/>
                <w:sz w:val="21"/>
                <w:szCs w:val="21"/>
              </w:rPr>
              <w:t>(</w:t>
            </w:r>
            <w:r>
              <w:rPr>
                <w:rFonts w:hint="eastAsia"/>
                <w:bCs/>
                <w:sz w:val="21"/>
                <w:szCs w:val="21"/>
              </w:rPr>
              <w:t>注：如需英文版证书，请翻译好填写在在对应项目下方）</w:t>
            </w:r>
          </w:p>
        </w:tc>
      </w:tr>
      <w:tr>
        <w:tblPrEx>
          <w:tblW w:w="0" w:type="auto"/>
          <w:tblLayout w:type="fixed"/>
          <w:tblLook w:val="04A0"/>
        </w:tblPrEx>
        <w:trPr>
          <w:trHeight w:val="90"/>
        </w:trPr>
        <w:tc>
          <w:tcPr>
            <w:tcW w:w="1668" w:type="dxa"/>
            <w:gridSpan w:val="2"/>
          </w:tcPr>
          <w:p w:rsidR="002460AB">
            <w:pPr>
              <w:snapToGrid w:val="0"/>
              <w:spacing w:line="0" w:lineRule="atLeast"/>
              <w:jc w:val="left"/>
              <w:rPr>
                <w:bCs/>
                <w:sz w:val="21"/>
                <w:szCs w:val="21"/>
              </w:rPr>
            </w:pPr>
            <w:r>
              <w:rPr>
                <w:rFonts w:hint="eastAsia"/>
                <w:bCs/>
                <w:sz w:val="21"/>
                <w:szCs w:val="21"/>
              </w:rPr>
              <w:t>证书规格：</w:t>
            </w:r>
            <w:r>
              <w:rPr>
                <w:rFonts w:hint="eastAsia"/>
                <w:bCs/>
                <w:sz w:val="21"/>
                <w:szCs w:val="21"/>
              </w:rPr>
              <w:t>A4</w:t>
            </w:r>
          </w:p>
        </w:tc>
        <w:tc>
          <w:tcPr>
            <w:tcW w:w="8294" w:type="dxa"/>
            <w:gridSpan w:val="8"/>
          </w:tcPr>
          <w:p w:rsidR="002460AB">
            <w:pPr>
              <w:snapToGrid w:val="0"/>
              <w:spacing w:line="0" w:lineRule="atLeast"/>
              <w:jc w:val="left"/>
              <w:rPr>
                <w:bCs/>
                <w:sz w:val="21"/>
                <w:szCs w:val="21"/>
              </w:rPr>
            </w:pPr>
            <w:r>
              <w:rPr>
                <w:rFonts w:hint="eastAsia"/>
                <w:bCs/>
                <w:sz w:val="21"/>
                <w:szCs w:val="21"/>
                <w:lang w:val="en-GB"/>
              </w:rPr>
              <w:t>被审核方和审核组长对公司名称、地址及认证范围的完整性和准确性负责。如有证书更改，需付费。</w:t>
            </w:r>
          </w:p>
        </w:tc>
      </w:tr>
      <w:tr>
        <w:tblPrEx>
          <w:tblW w:w="0" w:type="auto"/>
          <w:tblLayout w:type="fixed"/>
          <w:tblLook w:val="04A0"/>
        </w:tblPrEx>
        <w:tc>
          <w:tcPr>
            <w:tcW w:w="9962" w:type="dxa"/>
            <w:gridSpan w:val="10"/>
          </w:tcPr>
          <w:p w:rsidR="002460AB">
            <w:pPr>
              <w:snapToGrid w:val="0"/>
              <w:spacing w:line="0" w:lineRule="atLeast"/>
              <w:jc w:val="center"/>
              <w:rPr>
                <w:b/>
                <w:sz w:val="21"/>
                <w:szCs w:val="21"/>
                <w:lang w:val="en-GB"/>
              </w:rPr>
            </w:pPr>
            <w:r>
              <w:rPr>
                <w:rFonts w:hint="eastAsia"/>
                <w:b/>
                <w:sz w:val="21"/>
                <w:szCs w:val="21"/>
                <w:lang w:val="en-GB"/>
              </w:rPr>
              <w:t>具体产品具体信息（注：此栏目仅适用于</w:t>
            </w:r>
            <w:r>
              <w:rPr>
                <w:rFonts w:hint="eastAsia"/>
                <w:b/>
                <w:sz w:val="21"/>
                <w:szCs w:val="21"/>
                <w:lang w:val="en-GB"/>
              </w:rPr>
              <w:t>FSMS</w:t>
            </w:r>
            <w:r>
              <w:rPr>
                <w:rFonts w:hint="eastAsia"/>
                <w:b/>
                <w:sz w:val="21"/>
                <w:szCs w:val="21"/>
                <w:lang w:val="en-GB"/>
              </w:rPr>
              <w:t>、</w:t>
            </w:r>
            <w:r>
              <w:rPr>
                <w:rFonts w:hint="eastAsia"/>
                <w:b/>
                <w:sz w:val="21"/>
                <w:szCs w:val="21"/>
                <w:lang w:val="en-GB"/>
              </w:rPr>
              <w:t>HACCP</w:t>
            </w:r>
            <w:r>
              <w:rPr>
                <w:rFonts w:hint="eastAsia"/>
                <w:b/>
                <w:sz w:val="21"/>
                <w:szCs w:val="21"/>
                <w:lang w:val="en-GB"/>
              </w:rPr>
              <w:t>）：</w:t>
            </w:r>
          </w:p>
        </w:tc>
      </w:tr>
      <w:tr>
        <w:tblPrEx>
          <w:tblW w:w="0" w:type="auto"/>
          <w:tblLayout w:type="fixed"/>
          <w:tblLook w:val="04A0"/>
        </w:tblPrEx>
        <w:tc>
          <w:tcPr>
            <w:tcW w:w="2376" w:type="dxa"/>
            <w:gridSpan w:val="3"/>
          </w:tcPr>
          <w:p w:rsidR="002460AB">
            <w:pPr>
              <w:snapToGrid w:val="0"/>
              <w:spacing w:line="0" w:lineRule="atLeast"/>
              <w:jc w:val="center"/>
              <w:rPr>
                <w:bCs/>
                <w:sz w:val="21"/>
                <w:szCs w:val="21"/>
                <w:lang w:val="en-GB"/>
              </w:rPr>
            </w:pPr>
            <w:r>
              <w:rPr>
                <w:rFonts w:hint="eastAsia"/>
                <w:bCs/>
                <w:sz w:val="21"/>
                <w:szCs w:val="21"/>
                <w:lang w:val="en-GB"/>
              </w:rPr>
              <w:t>产品名称</w:t>
            </w:r>
          </w:p>
        </w:tc>
        <w:tc>
          <w:tcPr>
            <w:tcW w:w="2835" w:type="dxa"/>
            <w:gridSpan w:val="2"/>
          </w:tcPr>
          <w:p w:rsidR="002460AB">
            <w:pPr>
              <w:snapToGrid w:val="0"/>
              <w:spacing w:line="0" w:lineRule="atLeast"/>
              <w:jc w:val="center"/>
              <w:rPr>
                <w:bCs/>
                <w:sz w:val="21"/>
                <w:szCs w:val="21"/>
                <w:lang w:val="en-GB"/>
              </w:rPr>
            </w:pPr>
            <w:r>
              <w:rPr>
                <w:rFonts w:hint="eastAsia"/>
                <w:bCs/>
                <w:sz w:val="21"/>
                <w:szCs w:val="21"/>
                <w:lang w:val="en-GB"/>
              </w:rPr>
              <w:t>生产场所</w:t>
            </w:r>
            <w:r>
              <w:rPr>
                <w:rFonts w:hint="eastAsia"/>
                <w:bCs/>
                <w:sz w:val="21"/>
                <w:szCs w:val="21"/>
                <w:lang w:val="en-GB"/>
              </w:rPr>
              <w:t>/</w:t>
            </w:r>
            <w:r>
              <w:rPr>
                <w:rFonts w:hint="eastAsia"/>
                <w:bCs/>
                <w:sz w:val="21"/>
                <w:szCs w:val="21"/>
                <w:lang w:val="en-GB"/>
              </w:rPr>
              <w:t>车间</w:t>
            </w:r>
          </w:p>
        </w:tc>
        <w:tc>
          <w:tcPr>
            <w:tcW w:w="1985" w:type="dxa"/>
            <w:gridSpan w:val="2"/>
          </w:tcPr>
          <w:p w:rsidR="002460AB">
            <w:pPr>
              <w:snapToGrid w:val="0"/>
              <w:spacing w:line="0" w:lineRule="atLeast"/>
              <w:jc w:val="center"/>
              <w:rPr>
                <w:bCs/>
                <w:sz w:val="21"/>
                <w:szCs w:val="21"/>
                <w:lang w:val="en-GB"/>
              </w:rPr>
            </w:pPr>
            <w:r>
              <w:rPr>
                <w:rFonts w:hint="eastAsia"/>
                <w:bCs/>
                <w:sz w:val="21"/>
                <w:szCs w:val="21"/>
                <w:lang w:val="en-GB"/>
              </w:rPr>
              <w:t>产品类型</w:t>
            </w:r>
          </w:p>
        </w:tc>
        <w:tc>
          <w:tcPr>
            <w:tcW w:w="1276" w:type="dxa"/>
            <w:gridSpan w:val="2"/>
          </w:tcPr>
          <w:p w:rsidR="002460AB">
            <w:pPr>
              <w:snapToGrid w:val="0"/>
              <w:spacing w:line="0" w:lineRule="atLeast"/>
              <w:jc w:val="center"/>
              <w:rPr>
                <w:bCs/>
                <w:sz w:val="21"/>
                <w:szCs w:val="21"/>
                <w:lang w:val="en-GB"/>
              </w:rPr>
            </w:pPr>
            <w:r>
              <w:rPr>
                <w:rFonts w:hint="eastAsia"/>
                <w:bCs/>
                <w:sz w:val="21"/>
                <w:szCs w:val="21"/>
                <w:lang w:val="en-GB"/>
              </w:rPr>
              <w:t>产量（吨）</w:t>
            </w:r>
          </w:p>
        </w:tc>
        <w:tc>
          <w:tcPr>
            <w:tcW w:w="1490" w:type="dxa"/>
          </w:tcPr>
          <w:p w:rsidR="002460AB">
            <w:pPr>
              <w:snapToGrid w:val="0"/>
              <w:spacing w:line="0" w:lineRule="atLeast"/>
              <w:jc w:val="center"/>
              <w:rPr>
                <w:bCs/>
                <w:sz w:val="21"/>
                <w:szCs w:val="21"/>
                <w:lang w:val="en-GB"/>
              </w:rPr>
            </w:pPr>
            <w:r>
              <w:rPr>
                <w:rFonts w:hint="eastAsia"/>
                <w:bCs/>
                <w:sz w:val="21"/>
                <w:szCs w:val="21"/>
                <w:lang w:val="en-GB"/>
              </w:rPr>
              <w:t>产值（万元）</w:t>
            </w:r>
          </w:p>
        </w:tc>
      </w:tr>
      <w:tr>
        <w:tblPrEx>
          <w:tblW w:w="0" w:type="auto"/>
          <w:tblLayout w:type="fixed"/>
          <w:tblLook w:val="04A0"/>
        </w:tblPrEx>
        <w:tc>
          <w:tcPr>
            <w:tcW w:w="2376" w:type="dxa"/>
            <w:gridSpan w:val="3"/>
          </w:tcPr>
          <w:p w:rsidR="002460AB">
            <w:pPr>
              <w:snapToGrid w:val="0"/>
              <w:spacing w:line="0" w:lineRule="atLeast"/>
              <w:jc w:val="left"/>
              <w:rPr>
                <w:bCs/>
                <w:sz w:val="21"/>
                <w:szCs w:val="21"/>
                <w:lang w:val="en-GB"/>
              </w:rPr>
            </w:pPr>
          </w:p>
        </w:tc>
        <w:tc>
          <w:tcPr>
            <w:tcW w:w="2835" w:type="dxa"/>
            <w:gridSpan w:val="2"/>
          </w:tcPr>
          <w:p w:rsidR="002460AB">
            <w:pPr>
              <w:snapToGrid w:val="0"/>
              <w:spacing w:line="0" w:lineRule="atLeast"/>
              <w:jc w:val="left"/>
              <w:rPr>
                <w:bCs/>
                <w:sz w:val="21"/>
                <w:szCs w:val="21"/>
                <w:lang w:val="en-GB"/>
              </w:rPr>
            </w:pPr>
          </w:p>
        </w:tc>
        <w:tc>
          <w:tcPr>
            <w:tcW w:w="1985" w:type="dxa"/>
            <w:gridSpan w:val="2"/>
          </w:tcPr>
          <w:p w:rsidR="002460AB">
            <w:pPr>
              <w:snapToGrid w:val="0"/>
              <w:spacing w:line="0" w:lineRule="atLeast"/>
              <w:jc w:val="left"/>
              <w:rPr>
                <w:bCs/>
                <w:sz w:val="21"/>
                <w:szCs w:val="21"/>
                <w:lang w:val="en-GB"/>
              </w:rPr>
            </w:pPr>
          </w:p>
        </w:tc>
        <w:tc>
          <w:tcPr>
            <w:tcW w:w="1276" w:type="dxa"/>
            <w:gridSpan w:val="2"/>
          </w:tcPr>
          <w:p w:rsidR="002460AB">
            <w:pPr>
              <w:snapToGrid w:val="0"/>
              <w:spacing w:line="0" w:lineRule="atLeast"/>
              <w:jc w:val="left"/>
              <w:rPr>
                <w:bCs/>
                <w:sz w:val="21"/>
                <w:szCs w:val="21"/>
                <w:lang w:val="en-GB"/>
              </w:rPr>
            </w:pPr>
          </w:p>
        </w:tc>
        <w:tc>
          <w:tcPr>
            <w:tcW w:w="1490" w:type="dxa"/>
          </w:tcPr>
          <w:p w:rsidR="002460AB">
            <w:pPr>
              <w:snapToGrid w:val="0"/>
              <w:spacing w:line="0" w:lineRule="atLeast"/>
              <w:jc w:val="left"/>
              <w:rPr>
                <w:bCs/>
                <w:sz w:val="21"/>
                <w:szCs w:val="21"/>
                <w:lang w:val="en-GB"/>
              </w:rPr>
            </w:pPr>
          </w:p>
        </w:tc>
      </w:tr>
      <w:tr>
        <w:tblPrEx>
          <w:tblW w:w="0" w:type="auto"/>
          <w:tblLayout w:type="fixed"/>
          <w:tblLook w:val="04A0"/>
        </w:tblPrEx>
        <w:tc>
          <w:tcPr>
            <w:tcW w:w="2376" w:type="dxa"/>
            <w:gridSpan w:val="3"/>
          </w:tcPr>
          <w:p w:rsidR="002460AB">
            <w:pPr>
              <w:snapToGrid w:val="0"/>
              <w:spacing w:line="0" w:lineRule="atLeast"/>
              <w:jc w:val="left"/>
              <w:rPr>
                <w:bCs/>
                <w:sz w:val="21"/>
                <w:szCs w:val="21"/>
                <w:lang w:val="en-GB"/>
              </w:rPr>
            </w:pPr>
          </w:p>
        </w:tc>
        <w:tc>
          <w:tcPr>
            <w:tcW w:w="2835" w:type="dxa"/>
            <w:gridSpan w:val="2"/>
          </w:tcPr>
          <w:p w:rsidR="002460AB">
            <w:pPr>
              <w:snapToGrid w:val="0"/>
              <w:spacing w:line="0" w:lineRule="atLeast"/>
              <w:jc w:val="left"/>
              <w:rPr>
                <w:bCs/>
                <w:sz w:val="21"/>
                <w:szCs w:val="21"/>
                <w:lang w:val="en-GB"/>
              </w:rPr>
            </w:pPr>
          </w:p>
        </w:tc>
        <w:tc>
          <w:tcPr>
            <w:tcW w:w="1985" w:type="dxa"/>
            <w:gridSpan w:val="2"/>
          </w:tcPr>
          <w:p w:rsidR="002460AB">
            <w:pPr>
              <w:snapToGrid w:val="0"/>
              <w:spacing w:line="0" w:lineRule="atLeast"/>
              <w:jc w:val="left"/>
              <w:rPr>
                <w:bCs/>
                <w:sz w:val="21"/>
                <w:szCs w:val="21"/>
                <w:lang w:val="en-GB"/>
              </w:rPr>
            </w:pPr>
          </w:p>
        </w:tc>
        <w:tc>
          <w:tcPr>
            <w:tcW w:w="1276" w:type="dxa"/>
            <w:gridSpan w:val="2"/>
          </w:tcPr>
          <w:p w:rsidR="002460AB">
            <w:pPr>
              <w:snapToGrid w:val="0"/>
              <w:spacing w:line="0" w:lineRule="atLeast"/>
              <w:jc w:val="left"/>
              <w:rPr>
                <w:bCs/>
                <w:sz w:val="21"/>
                <w:szCs w:val="21"/>
                <w:lang w:val="en-GB"/>
              </w:rPr>
            </w:pPr>
          </w:p>
        </w:tc>
        <w:tc>
          <w:tcPr>
            <w:tcW w:w="1490" w:type="dxa"/>
          </w:tcPr>
          <w:p w:rsidR="002460AB">
            <w:pPr>
              <w:snapToGrid w:val="0"/>
              <w:spacing w:line="0" w:lineRule="atLeast"/>
              <w:jc w:val="left"/>
              <w:rPr>
                <w:bCs/>
                <w:sz w:val="21"/>
                <w:szCs w:val="21"/>
                <w:lang w:val="en-GB"/>
              </w:rPr>
            </w:pPr>
          </w:p>
        </w:tc>
      </w:tr>
      <w:tr>
        <w:tblPrEx>
          <w:tblW w:w="0" w:type="auto"/>
          <w:tblLayout w:type="fixed"/>
          <w:tblLook w:val="04A0"/>
        </w:tblPrEx>
        <w:trPr>
          <w:trHeight w:val="1355"/>
        </w:trPr>
        <w:tc>
          <w:tcPr>
            <w:tcW w:w="1576" w:type="dxa"/>
            <w:vAlign w:val="center"/>
          </w:tcPr>
          <w:p w:rsidR="002460AB">
            <w:pPr>
              <w:snapToGrid w:val="0"/>
              <w:spacing w:line="0" w:lineRule="atLeast"/>
              <w:jc w:val="left"/>
              <w:rPr>
                <w:rFonts w:cs="Arial"/>
                <w:bCs/>
                <w:sz w:val="21"/>
                <w:szCs w:val="21"/>
              </w:rPr>
            </w:pPr>
            <w:r>
              <w:rPr>
                <w:rFonts w:cs="Arial" w:hint="eastAsia"/>
                <w:bCs/>
                <w:sz w:val="21"/>
                <w:szCs w:val="21"/>
              </w:rPr>
              <w:t>受审核方签章</w:t>
            </w:r>
          </w:p>
        </w:tc>
        <w:tc>
          <w:tcPr>
            <w:tcW w:w="3354" w:type="dxa"/>
            <w:gridSpan w:val="3"/>
            <w:vAlign w:val="center"/>
          </w:tcPr>
          <w:p w:rsidR="002460AB">
            <w:pPr>
              <w:snapToGrid w:val="0"/>
              <w:spacing w:line="0" w:lineRule="atLeast"/>
              <w:ind w:firstLine="840" w:firstLineChars="400"/>
              <w:jc w:val="left"/>
              <w:rPr>
                <w:rFonts w:cs="Arial"/>
                <w:bCs/>
                <w:sz w:val="21"/>
                <w:szCs w:val="21"/>
              </w:rPr>
            </w:pPr>
          </w:p>
          <w:p w:rsidR="002460AB">
            <w:pPr>
              <w:snapToGrid w:val="0"/>
              <w:spacing w:line="0" w:lineRule="atLeast"/>
              <w:ind w:firstLine="840" w:firstLineChars="400"/>
              <w:jc w:val="left"/>
              <w:rPr>
                <w:rFonts w:cs="Arial"/>
                <w:bCs/>
                <w:sz w:val="21"/>
                <w:szCs w:val="21"/>
              </w:rPr>
            </w:pPr>
          </w:p>
          <w:p w:rsidR="002460AB">
            <w:pPr>
              <w:snapToGrid w:val="0"/>
              <w:spacing w:line="0" w:lineRule="atLeast"/>
              <w:ind w:firstLine="840" w:firstLineChars="400"/>
              <w:jc w:val="left"/>
              <w:rPr>
                <w:rFonts w:cs="Arial"/>
                <w:bCs/>
                <w:sz w:val="21"/>
                <w:szCs w:val="21"/>
              </w:rPr>
            </w:pPr>
          </w:p>
          <w:p w:rsidR="002460AB">
            <w:pPr>
              <w:snapToGrid w:val="0"/>
              <w:spacing w:line="0" w:lineRule="atLeast"/>
              <w:ind w:firstLine="840" w:firstLineChars="400"/>
              <w:jc w:val="left"/>
              <w:rPr>
                <w:bCs/>
                <w:sz w:val="21"/>
                <w:szCs w:val="21"/>
              </w:rPr>
            </w:pPr>
            <w:r>
              <w:rPr>
                <w:rFonts w:cs="Arial" w:hint="eastAsia"/>
                <w:bCs/>
                <w:sz w:val="21"/>
                <w:szCs w:val="21"/>
              </w:rPr>
              <w:t>日期：</w:t>
            </w:r>
            <w:r>
              <w:rPr>
                <w:rFonts w:cs="Arial" w:hint="eastAsia"/>
                <w:bCs/>
                <w:sz w:val="21"/>
                <w:szCs w:val="21"/>
              </w:rPr>
              <w:t xml:space="preserve">    </w:t>
            </w:r>
            <w:r>
              <w:rPr>
                <w:rFonts w:cs="Arial" w:hint="eastAsia"/>
                <w:bCs/>
                <w:sz w:val="21"/>
                <w:szCs w:val="21"/>
              </w:rPr>
              <w:t>年</w:t>
            </w:r>
            <w:r>
              <w:rPr>
                <w:rFonts w:cs="Arial" w:hint="eastAsia"/>
                <w:bCs/>
                <w:sz w:val="21"/>
                <w:szCs w:val="21"/>
              </w:rPr>
              <w:t xml:space="preserve">  </w:t>
            </w:r>
            <w:r>
              <w:rPr>
                <w:rFonts w:cs="Arial" w:hint="eastAsia"/>
                <w:bCs/>
                <w:sz w:val="21"/>
                <w:szCs w:val="21"/>
              </w:rPr>
              <w:t>月</w:t>
            </w:r>
            <w:r>
              <w:rPr>
                <w:rFonts w:cs="Arial" w:hint="eastAsia"/>
                <w:bCs/>
                <w:sz w:val="21"/>
                <w:szCs w:val="21"/>
              </w:rPr>
              <w:t xml:space="preserve">   </w:t>
            </w:r>
            <w:r>
              <w:rPr>
                <w:rFonts w:cs="Arial" w:hint="eastAsia"/>
                <w:bCs/>
                <w:sz w:val="21"/>
                <w:szCs w:val="21"/>
              </w:rPr>
              <w:t>日</w:t>
            </w:r>
          </w:p>
        </w:tc>
        <w:tc>
          <w:tcPr>
            <w:tcW w:w="1132" w:type="dxa"/>
            <w:gridSpan w:val="2"/>
            <w:vAlign w:val="center"/>
          </w:tcPr>
          <w:p w:rsidR="002460AB">
            <w:pPr>
              <w:snapToGrid w:val="0"/>
              <w:spacing w:line="0" w:lineRule="atLeast"/>
              <w:jc w:val="left"/>
              <w:rPr>
                <w:bCs/>
                <w:sz w:val="21"/>
                <w:szCs w:val="21"/>
              </w:rPr>
            </w:pPr>
            <w:r>
              <w:rPr>
                <w:rFonts w:hint="eastAsia"/>
                <w:bCs/>
                <w:sz w:val="21"/>
                <w:szCs w:val="21"/>
              </w:rPr>
              <w:t>审核组长签字</w:t>
            </w:r>
          </w:p>
        </w:tc>
        <w:tc>
          <w:tcPr>
            <w:tcW w:w="3900" w:type="dxa"/>
            <w:gridSpan w:val="4"/>
            <w:vAlign w:val="center"/>
          </w:tcPr>
          <w:p w:rsidR="002460AB">
            <w:pPr>
              <w:snapToGrid w:val="0"/>
              <w:spacing w:line="0" w:lineRule="atLeast"/>
              <w:ind w:firstLine="630" w:firstLineChars="300"/>
              <w:jc w:val="left"/>
              <w:rPr>
                <w:rFonts w:cs="Arial"/>
                <w:bCs/>
                <w:sz w:val="21"/>
                <w:szCs w:val="21"/>
              </w:rPr>
            </w:pPr>
          </w:p>
          <w:p w:rsidR="002460AB">
            <w:pPr>
              <w:snapToGrid w:val="0"/>
              <w:spacing w:line="0" w:lineRule="atLeast"/>
              <w:ind w:firstLine="630" w:firstLineChars="300"/>
              <w:jc w:val="left"/>
              <w:rPr>
                <w:rFonts w:cs="Arial"/>
                <w:bCs/>
                <w:sz w:val="21"/>
                <w:szCs w:val="21"/>
              </w:rPr>
            </w:pPr>
          </w:p>
          <w:p w:rsidR="002460AB">
            <w:pPr>
              <w:snapToGrid w:val="0"/>
              <w:spacing w:line="0" w:lineRule="atLeast"/>
              <w:ind w:firstLine="630" w:firstLineChars="300"/>
              <w:jc w:val="left"/>
              <w:rPr>
                <w:rFonts w:cs="Arial"/>
                <w:bCs/>
                <w:sz w:val="21"/>
                <w:szCs w:val="21"/>
              </w:rPr>
            </w:pPr>
          </w:p>
          <w:p w:rsidR="002460AB">
            <w:pPr>
              <w:snapToGrid w:val="0"/>
              <w:spacing w:line="0" w:lineRule="atLeast"/>
              <w:ind w:firstLine="630" w:firstLineChars="300"/>
              <w:jc w:val="left"/>
              <w:rPr>
                <w:bCs/>
                <w:sz w:val="21"/>
                <w:szCs w:val="21"/>
              </w:rPr>
            </w:pPr>
            <w:r>
              <w:rPr>
                <w:rFonts w:cs="Arial" w:hint="eastAsia"/>
                <w:bCs/>
                <w:sz w:val="21"/>
                <w:szCs w:val="21"/>
              </w:rPr>
              <w:t>日期：</w:t>
            </w:r>
            <w:r>
              <w:rPr>
                <w:rFonts w:cs="Arial" w:hint="eastAsia"/>
                <w:bCs/>
                <w:sz w:val="21"/>
                <w:szCs w:val="21"/>
              </w:rPr>
              <w:t xml:space="preserve">     </w:t>
            </w:r>
            <w:r>
              <w:rPr>
                <w:rFonts w:cs="Arial" w:hint="eastAsia"/>
                <w:bCs/>
                <w:sz w:val="21"/>
                <w:szCs w:val="21"/>
              </w:rPr>
              <w:t>年</w:t>
            </w:r>
            <w:r>
              <w:rPr>
                <w:rFonts w:cs="Arial" w:hint="eastAsia"/>
                <w:bCs/>
                <w:sz w:val="21"/>
                <w:szCs w:val="21"/>
              </w:rPr>
              <w:t xml:space="preserve">   </w:t>
            </w:r>
            <w:r>
              <w:rPr>
                <w:rFonts w:cs="Arial" w:hint="eastAsia"/>
                <w:bCs/>
                <w:sz w:val="21"/>
                <w:szCs w:val="21"/>
              </w:rPr>
              <w:t>月</w:t>
            </w:r>
            <w:r>
              <w:rPr>
                <w:rFonts w:cs="Arial" w:hint="eastAsia"/>
                <w:bCs/>
                <w:sz w:val="21"/>
                <w:szCs w:val="21"/>
              </w:rPr>
              <w:t xml:space="preserve">   </w:t>
            </w:r>
            <w:r>
              <w:rPr>
                <w:rFonts w:cs="Arial" w:hint="eastAsia"/>
                <w:bCs/>
                <w:sz w:val="21"/>
                <w:szCs w:val="21"/>
              </w:rPr>
              <w:t>日</w:t>
            </w:r>
          </w:p>
        </w:tc>
      </w:tr>
    </w:tbl>
    <w:p w:rsidR="002460AB">
      <w:pPr>
        <w:snapToGrid w:val="0"/>
        <w:spacing w:line="0" w:lineRule="atLeast"/>
        <w:rPr>
          <w:bCs/>
          <w:sz w:val="21"/>
          <w:szCs w:val="21"/>
        </w:rPr>
      </w:pPr>
    </w:p>
    <w:sectPr w:rsidSect="002460AB">
      <w:headerReference w:type="default" r:id="rId5"/>
      <w:pgSz w:w="11906" w:h="16838"/>
      <w:pgMar w:top="873" w:right="1077" w:bottom="567" w:left="1077" w:header="510" w:footer="482"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2460AB">
    <w:pPr>
      <w:tabs>
        <w:tab w:val="left" w:pos="5610"/>
        <w:tab w:val="right" w:pos="8306"/>
        <w:tab w:val="left" w:pos="8910"/>
        <w:tab w:val="left" w:pos="9142"/>
      </w:tabs>
      <w:snapToGrid w:val="0"/>
      <w:spacing w:line="320" w:lineRule="exact"/>
      <w:ind w:left="-98"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-57785</wp:posOffset>
          </wp:positionH>
          <wp:positionV relativeFrom="paragraph">
            <wp:posOffset>-82550</wp:posOffset>
          </wp:positionV>
          <wp:extent cx="485140" cy="482600"/>
          <wp:effectExtent l="19050" t="0" r="0" b="0"/>
          <wp:wrapTopAndBottom/>
          <wp:docPr id="107108451"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5882173" name="图片 1"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a:xfrm>
                    <a:off x="0" y="0"/>
                    <a:ext cx="48514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61.65pt;height:18.2pt;margin-top:14.7pt;margin-left:325.65pt;position:absolute;z-index:251659264" stroked="f">
          <v:textbox>
            <w:txbxContent>
              <w:p w:rsidR="002460AB">
                <w:pPr>
                  <w:rPr>
                    <w:sz w:val="18"/>
                    <w:szCs w:val="18"/>
                  </w:rPr>
                </w:pPr>
                <w:r>
                  <w:rPr>
                    <w:rFonts w:asciiTheme="minorEastAsia" w:eastAsiaTheme="minorEastAsia" w:hAnsiTheme="minorEastAsia" w:hint="eastAsia"/>
                    <w:sz w:val="18"/>
                    <w:szCs w:val="18"/>
                  </w:rPr>
                  <w:t>ISC-</w:t>
                </w:r>
                <w:r>
                  <w:rPr>
                    <w:rFonts w:asciiTheme="minorEastAsia" w:eastAsiaTheme="minorEastAsia" w:hAnsiTheme="minorEastAsia"/>
                    <w:sz w:val="18"/>
                    <w:szCs w:val="18"/>
                  </w:rPr>
                  <w:t>B</w:t>
                </w:r>
                <w:r>
                  <w:rPr>
                    <w:rFonts w:asciiTheme="minorEastAsia" w:eastAsiaTheme="minorEastAsia" w:hAnsiTheme="minorEastAsia" w:hint="eastAsia"/>
                    <w:sz w:val="18"/>
                    <w:szCs w:val="18"/>
                  </w:rPr>
                  <w:t>-</w:t>
                </w:r>
                <w:r>
                  <w:rPr>
                    <w:rFonts w:asciiTheme="minorEastAsia" w:eastAsiaTheme="minorEastAsia" w:hAnsiTheme="minorEastAsia"/>
                    <w:sz w:val="18"/>
                    <w:szCs w:val="18"/>
                  </w:rPr>
                  <w:t>14</w:t>
                </w:r>
                <w:r>
                  <w:rPr>
                    <w:rFonts w:asciiTheme="minorEastAsia" w:eastAsiaTheme="minorEastAsia" w:hAnsiTheme="minorEastAsia" w:hint="eastAsia"/>
                    <w:sz w:val="18"/>
                    <w:szCs w:val="18"/>
                  </w:rPr>
                  <w:t>(</w:t>
                </w:r>
                <w:r>
                  <w:rPr>
                    <w:rFonts w:asciiTheme="minorEastAsia" w:eastAsiaTheme="minorEastAsia" w:hAnsiTheme="minorEastAsia"/>
                    <w:sz w:val="18"/>
                    <w:szCs w:val="18"/>
                  </w:rPr>
                  <w:t>B/0</w:t>
                </w:r>
                <w:r>
                  <w:rPr>
                    <w:rFonts w:asciiTheme="minorEastAsia" w:eastAsiaTheme="minorEastAsia" w:hAnsiTheme="minorEastAsia" w:hint="eastAsia"/>
                    <w:sz w:val="18"/>
                    <w:szCs w:val="18"/>
                  </w:rPr>
                  <w:t>)</w:t>
                </w:r>
                <w:r>
                  <w:rPr>
                    <w:rFonts w:hint="eastAsia"/>
                    <w:sz w:val="18"/>
                    <w:szCs w:val="18"/>
                  </w:rPr>
                  <w:t>认证证书信息确认书</w:t>
                </w:r>
              </w:p>
              <w:p w:rsidR="002460AB"/>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2460AB" w:rsidP="00CE7D6E">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defaultTabStop w:val="420"/>
  <w:drawingGridHorizontalSpacing w:val="108"/>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5F5573"/>
    <w:rsid w:val="000013D9"/>
    <w:rsid w:val="00010BF0"/>
    <w:rsid w:val="0002594B"/>
    <w:rsid w:val="00031907"/>
    <w:rsid w:val="00032A58"/>
    <w:rsid w:val="000427A4"/>
    <w:rsid w:val="000506C9"/>
    <w:rsid w:val="0009311F"/>
    <w:rsid w:val="000B2E84"/>
    <w:rsid w:val="000D36BB"/>
    <w:rsid w:val="000D60ED"/>
    <w:rsid w:val="001014EF"/>
    <w:rsid w:val="00114DAF"/>
    <w:rsid w:val="0013348F"/>
    <w:rsid w:val="0015041A"/>
    <w:rsid w:val="00152704"/>
    <w:rsid w:val="001748F6"/>
    <w:rsid w:val="001B345C"/>
    <w:rsid w:val="001C2F72"/>
    <w:rsid w:val="001D4811"/>
    <w:rsid w:val="001D6588"/>
    <w:rsid w:val="001E562D"/>
    <w:rsid w:val="001F0300"/>
    <w:rsid w:val="001F10E3"/>
    <w:rsid w:val="001F6B10"/>
    <w:rsid w:val="00204AB1"/>
    <w:rsid w:val="002460AB"/>
    <w:rsid w:val="002810A5"/>
    <w:rsid w:val="002C6A8B"/>
    <w:rsid w:val="002D304D"/>
    <w:rsid w:val="002F59D7"/>
    <w:rsid w:val="00310E78"/>
    <w:rsid w:val="003173D5"/>
    <w:rsid w:val="00322B97"/>
    <w:rsid w:val="0032440A"/>
    <w:rsid w:val="00333C8A"/>
    <w:rsid w:val="00394FBE"/>
    <w:rsid w:val="00397775"/>
    <w:rsid w:val="003B1139"/>
    <w:rsid w:val="003C3712"/>
    <w:rsid w:val="00414AD6"/>
    <w:rsid w:val="00442633"/>
    <w:rsid w:val="00456033"/>
    <w:rsid w:val="0046399B"/>
    <w:rsid w:val="00483684"/>
    <w:rsid w:val="00485A5F"/>
    <w:rsid w:val="00487968"/>
    <w:rsid w:val="00492430"/>
    <w:rsid w:val="004A4C85"/>
    <w:rsid w:val="004B0104"/>
    <w:rsid w:val="004B1218"/>
    <w:rsid w:val="004B652F"/>
    <w:rsid w:val="004E70CF"/>
    <w:rsid w:val="00574AF9"/>
    <w:rsid w:val="00595D6E"/>
    <w:rsid w:val="005B4836"/>
    <w:rsid w:val="005C6ADD"/>
    <w:rsid w:val="005F5573"/>
    <w:rsid w:val="00617B9A"/>
    <w:rsid w:val="00637AD9"/>
    <w:rsid w:val="00644C30"/>
    <w:rsid w:val="00655E65"/>
    <w:rsid w:val="00682814"/>
    <w:rsid w:val="00693224"/>
    <w:rsid w:val="0069473A"/>
    <w:rsid w:val="006B49C1"/>
    <w:rsid w:val="006D183D"/>
    <w:rsid w:val="007038E5"/>
    <w:rsid w:val="00711A20"/>
    <w:rsid w:val="00731CFE"/>
    <w:rsid w:val="00735F9E"/>
    <w:rsid w:val="00746E08"/>
    <w:rsid w:val="00753F81"/>
    <w:rsid w:val="00764B27"/>
    <w:rsid w:val="00767730"/>
    <w:rsid w:val="00771AD5"/>
    <w:rsid w:val="00791993"/>
    <w:rsid w:val="007977AB"/>
    <w:rsid w:val="007A5F6A"/>
    <w:rsid w:val="00800B9A"/>
    <w:rsid w:val="00803D31"/>
    <w:rsid w:val="00811DEA"/>
    <w:rsid w:val="00817411"/>
    <w:rsid w:val="00823CF3"/>
    <w:rsid w:val="00854635"/>
    <w:rsid w:val="00883541"/>
    <w:rsid w:val="00885F4C"/>
    <w:rsid w:val="00890232"/>
    <w:rsid w:val="008E11F9"/>
    <w:rsid w:val="00903E0E"/>
    <w:rsid w:val="00933EFE"/>
    <w:rsid w:val="0094112E"/>
    <w:rsid w:val="00943DF0"/>
    <w:rsid w:val="009B4B8A"/>
    <w:rsid w:val="009D002C"/>
    <w:rsid w:val="009D1D3A"/>
    <w:rsid w:val="00A13759"/>
    <w:rsid w:val="00A17FBF"/>
    <w:rsid w:val="00A607A3"/>
    <w:rsid w:val="00A66DF0"/>
    <w:rsid w:val="00AA7C55"/>
    <w:rsid w:val="00AE2F2A"/>
    <w:rsid w:val="00B20F28"/>
    <w:rsid w:val="00B213B2"/>
    <w:rsid w:val="00B74170"/>
    <w:rsid w:val="00B774E9"/>
    <w:rsid w:val="00B8089F"/>
    <w:rsid w:val="00B82FF6"/>
    <w:rsid w:val="00BB6529"/>
    <w:rsid w:val="00BE53A3"/>
    <w:rsid w:val="00BF7381"/>
    <w:rsid w:val="00C16EEF"/>
    <w:rsid w:val="00C243BD"/>
    <w:rsid w:val="00C25B3B"/>
    <w:rsid w:val="00C662F9"/>
    <w:rsid w:val="00C67EA8"/>
    <w:rsid w:val="00CA2D9D"/>
    <w:rsid w:val="00CB09B7"/>
    <w:rsid w:val="00CE0CEE"/>
    <w:rsid w:val="00CE7D6E"/>
    <w:rsid w:val="00CF1C8F"/>
    <w:rsid w:val="00D20D0E"/>
    <w:rsid w:val="00D54F69"/>
    <w:rsid w:val="00D55DD0"/>
    <w:rsid w:val="00D607E2"/>
    <w:rsid w:val="00D60B30"/>
    <w:rsid w:val="00D67888"/>
    <w:rsid w:val="00D76700"/>
    <w:rsid w:val="00D964CA"/>
    <w:rsid w:val="00E16070"/>
    <w:rsid w:val="00E30C8E"/>
    <w:rsid w:val="00E368C0"/>
    <w:rsid w:val="00E43CDD"/>
    <w:rsid w:val="00E460F1"/>
    <w:rsid w:val="00E604D8"/>
    <w:rsid w:val="00E644E4"/>
    <w:rsid w:val="00E670E2"/>
    <w:rsid w:val="00E81889"/>
    <w:rsid w:val="00E9533D"/>
    <w:rsid w:val="00EB0BF2"/>
    <w:rsid w:val="00F01887"/>
    <w:rsid w:val="00F1039B"/>
    <w:rsid w:val="00F2725B"/>
    <w:rsid w:val="00F355AA"/>
    <w:rsid w:val="00F65BCA"/>
    <w:rsid w:val="00F66E12"/>
    <w:rsid w:val="00F70DD9"/>
    <w:rsid w:val="00F82BD6"/>
    <w:rsid w:val="00FA411A"/>
    <w:rsid w:val="00FB09D4"/>
    <w:rsid w:val="00FB0FE0"/>
    <w:rsid w:val="00FB5842"/>
    <w:rsid w:val="00FE2588"/>
    <w:rsid w:val="02532161"/>
    <w:rsid w:val="03532E32"/>
    <w:rsid w:val="05095121"/>
    <w:rsid w:val="059741D8"/>
    <w:rsid w:val="08821C11"/>
    <w:rsid w:val="0D0539CE"/>
    <w:rsid w:val="0E3771A3"/>
    <w:rsid w:val="14BB675F"/>
    <w:rsid w:val="193B2671"/>
    <w:rsid w:val="1A542DC9"/>
    <w:rsid w:val="1F316F2E"/>
    <w:rsid w:val="25F57838"/>
    <w:rsid w:val="273A0825"/>
    <w:rsid w:val="29AF3F5E"/>
    <w:rsid w:val="2A6E6EA5"/>
    <w:rsid w:val="303F44D9"/>
    <w:rsid w:val="31253888"/>
    <w:rsid w:val="3545251A"/>
    <w:rsid w:val="389903BF"/>
    <w:rsid w:val="3AB76541"/>
    <w:rsid w:val="3E99147E"/>
    <w:rsid w:val="3F913512"/>
    <w:rsid w:val="482374AD"/>
    <w:rsid w:val="49170E9A"/>
    <w:rsid w:val="4C867D71"/>
    <w:rsid w:val="4DA445B8"/>
    <w:rsid w:val="504F54ED"/>
    <w:rsid w:val="52A2267E"/>
    <w:rsid w:val="52E77A54"/>
    <w:rsid w:val="5D313A5F"/>
    <w:rsid w:val="649D6039"/>
    <w:rsid w:val="64B147DE"/>
    <w:rsid w:val="6535464F"/>
    <w:rsid w:val="66911D47"/>
    <w:rsid w:val="67A92CEF"/>
    <w:rsid w:val="6AA1789F"/>
    <w:rsid w:val="7399717B"/>
    <w:rsid w:val="75C91AE1"/>
    <w:rsid w:val="7747388C"/>
    <w:rsid w:val="777F3BCA"/>
    <w:rsid w:val="79E60DF0"/>
    <w:rsid w:val="7D6037F4"/>
    <w:rsid w:val="7E245297"/>
    <w:rsid w:val="7F96255A"/>
  </w:rsids>
  <w:docVars>
    <w:docVar w:name="commondata" w:val="eyJoZGlkIjoiNmYxYmU1NmYyMWFkZjYyZDEwZTNjMWQwOWJhNGExYWY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qFormat="1"/>
    <w:lsdException w:name="footer" w:semiHidden="0" w:qFormat="1"/>
    <w:lsdException w:name="caption" w:uiPriority="35" w:qFormat="1"/>
    <w:lsdException w:name="Title" w:semiHidden="0" w:uiPriority="10" w:unhideWhenUsed="0" w:qFormat="1"/>
    <w:lsdException w:name="Default Paragraph Font" w:uiPriority="1"/>
    <w:lsdException w:name="Body Text Indent" w:semiHidden="0" w:uiPriority="0" w:unhideWhenUsed="0"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460AB"/>
    <w:pPr>
      <w:widowControl w:val="0"/>
      <w:jc w:val="both"/>
    </w:pPr>
    <w:rPr>
      <w:rFonts w:ascii="Times New Roman" w:eastAsia="宋体" w:hAnsi="Times New Roman" w:cs="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Indent">
    <w:name w:val="Body Text Indent"/>
    <w:basedOn w:val="Normal"/>
    <w:link w:val="Char"/>
    <w:qFormat/>
    <w:rsid w:val="002460AB"/>
    <w:pPr>
      <w:snapToGrid w:val="0"/>
      <w:spacing w:line="336" w:lineRule="auto"/>
      <w:ind w:firstLine="630"/>
    </w:pPr>
    <w:rPr>
      <w:sz w:val="32"/>
    </w:rPr>
  </w:style>
  <w:style w:type="paragraph" w:styleId="Footer">
    <w:name w:val="footer"/>
    <w:basedOn w:val="Normal"/>
    <w:link w:val="Char1"/>
    <w:uiPriority w:val="99"/>
    <w:unhideWhenUsed/>
    <w:qFormat/>
    <w:rsid w:val="002460AB"/>
    <w:pPr>
      <w:tabs>
        <w:tab w:val="center" w:pos="4153"/>
        <w:tab w:val="right" w:pos="8306"/>
      </w:tabs>
      <w:snapToGrid w:val="0"/>
      <w:jc w:val="left"/>
    </w:pPr>
    <w:rPr>
      <w:sz w:val="18"/>
      <w:szCs w:val="18"/>
    </w:rPr>
  </w:style>
  <w:style w:type="paragraph" w:styleId="Header">
    <w:name w:val="header"/>
    <w:basedOn w:val="Normal"/>
    <w:link w:val="Char0"/>
    <w:unhideWhenUsed/>
    <w:qFormat/>
    <w:rsid w:val="002460AB"/>
    <w:pPr>
      <w:pBdr>
        <w:bottom w:val="single" w:sz="6" w:space="1" w:color="auto"/>
      </w:pBdr>
      <w:tabs>
        <w:tab w:val="center" w:pos="4153"/>
        <w:tab w:val="right" w:pos="8306"/>
      </w:tabs>
      <w:snapToGrid w:val="0"/>
      <w:jc w:val="center"/>
    </w:pPr>
    <w:rPr>
      <w:sz w:val="18"/>
      <w:szCs w:val="18"/>
    </w:rPr>
  </w:style>
  <w:style w:type="table" w:styleId="TableGrid">
    <w:name w:val="Table Grid"/>
    <w:basedOn w:val="TableNormal"/>
    <w:uiPriority w:val="59"/>
    <w:qFormat/>
    <w:rsid w:val="002460AB"/>
    <w:pPr>
      <w:widowControl w:val="0"/>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
    <w:name w:val="正文文本缩进 Char"/>
    <w:basedOn w:val="DefaultParagraphFont"/>
    <w:link w:val="BodyTextIndent"/>
    <w:qFormat/>
    <w:rsid w:val="002460AB"/>
    <w:rPr>
      <w:rFonts w:ascii="Times New Roman" w:eastAsia="宋体" w:hAnsi="Times New Roman" w:cs="Times New Roman"/>
      <w:sz w:val="32"/>
      <w:szCs w:val="20"/>
    </w:rPr>
  </w:style>
  <w:style w:type="character" w:customStyle="1" w:styleId="Char0">
    <w:name w:val="页眉 Char"/>
    <w:basedOn w:val="DefaultParagraphFont"/>
    <w:link w:val="Header"/>
    <w:uiPriority w:val="99"/>
    <w:qFormat/>
    <w:rsid w:val="002460AB"/>
    <w:rPr>
      <w:rFonts w:ascii="Times New Roman" w:eastAsia="宋体" w:hAnsi="Times New Roman" w:cs="Times New Roman"/>
      <w:sz w:val="18"/>
      <w:szCs w:val="18"/>
    </w:rPr>
  </w:style>
  <w:style w:type="character" w:customStyle="1" w:styleId="Char1">
    <w:name w:val="页脚 Char"/>
    <w:basedOn w:val="DefaultParagraphFont"/>
    <w:link w:val="Footer"/>
    <w:uiPriority w:val="99"/>
    <w:qFormat/>
    <w:rsid w:val="002460AB"/>
    <w:rPr>
      <w:rFonts w:ascii="Times New Roman" w:eastAsia="宋体" w:hAnsi="Times New Roman" w:cs="Times New Roman"/>
      <w:sz w:val="18"/>
      <w:szCs w:val="18"/>
    </w:rPr>
  </w:style>
  <w:style w:type="character" w:customStyle="1" w:styleId="CharChar1">
    <w:name w:val="Char Char1"/>
    <w:qFormat/>
    <w:locked/>
    <w:rsid w:val="002460AB"/>
    <w:rPr>
      <w:rFonts w:ascii="宋体" w:eastAsia="宋体" w:hAnsi="Courier New" w:hint="eastAsia"/>
      <w:kern w:val="2"/>
      <w:sz w:val="21"/>
      <w:lang w:val="en-US" w:eastAsia="zh-CN" w:bidi="ar-SA"/>
    </w:rPr>
  </w:style>
  <w:style w:type="character" w:customStyle="1" w:styleId="apple-converted-space">
    <w:name w:val="apple-converted-space"/>
    <w:basedOn w:val="DefaultParagraphFont"/>
    <w:qFormat/>
    <w:rsid w:val="002460AB"/>
  </w:style>
  <w:style w:type="paragraph" w:customStyle="1" w:styleId="Body9ptBold">
    <w:name w:val="Body 9pt Bold"/>
    <w:basedOn w:val="Normal"/>
    <w:qFormat/>
    <w:rsid w:val="002460AB"/>
    <w:pPr>
      <w:ind w:left="170"/>
    </w:pPr>
    <w:rPr>
      <w:b/>
      <w:sz w:val="18"/>
    </w:rPr>
  </w:style>
  <w:style w:type="paragraph" w:customStyle="1" w:styleId="Body8ptFeeder">
    <w:name w:val="Body 8pt Feeder"/>
    <w:basedOn w:val="Normal"/>
    <w:next w:val="Normal"/>
    <w:qFormat/>
    <w:rsid w:val="002460AB"/>
    <w:pPr>
      <w:spacing w:before="40" w:after="40"/>
      <w:ind w:left="284" w:right="284"/>
    </w:pPr>
    <w:rPr>
      <w:sz w:val="16"/>
    </w:rPr>
  </w:style>
  <w:style w:type="paragraph" w:customStyle="1" w:styleId="Body7pt">
    <w:name w:val="Body 7pt"/>
    <w:basedOn w:val="Normal"/>
    <w:qFormat/>
    <w:rsid w:val="002460AB"/>
    <w:pPr>
      <w:spacing w:before="40" w:after="40"/>
      <w:jc w:val="left"/>
    </w:pPr>
    <w:rPr>
      <w:sz w:val="14"/>
    </w:rPr>
  </w:style>
  <w:style w:type="paragraph" w:customStyle="1" w:styleId="Body9pt">
    <w:name w:val="Body 9pt"/>
    <w:basedOn w:val="Normal"/>
    <w:qFormat/>
    <w:rsid w:val="002460AB"/>
    <w:pPr>
      <w:spacing w:before="40" w:after="40"/>
    </w:pPr>
    <w:rPr>
      <w:sz w:val="18"/>
    </w:rPr>
  </w:style>
  <w:style w:type="paragraph" w:customStyle="1" w:styleId="Header14ptBoldCentered">
    <w:name w:val="Header 14pt Bold Centered"/>
    <w:basedOn w:val="Normal"/>
    <w:qFormat/>
    <w:rsid w:val="002460AB"/>
    <w:pPr>
      <w:jc w:val="center"/>
    </w:pPr>
    <w:rPr>
      <w:b/>
      <w:sz w:val="28"/>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hpExts>
    <customShpInfo spid="_x0000_s3075"/>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77</TotalTime>
  <Pages>1</Pages>
  <Words>136</Words>
  <Characters>779</Characters>
  <Application>Microsoft Office Word</Application>
  <DocSecurity>0</DocSecurity>
  <Lines>6</Lines>
  <Paragraphs>1</Paragraphs>
  <ScaleCrop>false</ScaleCrop>
  <Company>微软中国</Company>
  <LinksUpToDate>false</LinksUpToDate>
  <CharactersWithSpaces>914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79</cp:revision>
  <cp:lastPrinted>2019-05-13T03:13:00Z</cp:lastPrinted>
  <dcterms:created xsi:type="dcterms:W3CDTF">2016-02-16T02:49:00Z</dcterms:created>
  <dcterms:modified xsi:type="dcterms:W3CDTF">2025-09-04T09:18:00Z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6D55AA805EC0468AAED54E92BCDBA657</vt:lpwstr>
  </property>
  <property fmtid="{D5CDD505-2E9C-101B-9397-08002B2CF9AE}" pid="3" name="KSOProductBuildVer">
    <vt:lpwstr>2052-12.1.0.20784</vt:lpwstr>
  </property>
  <property fmtid="{D5CDD505-2E9C-101B-9397-08002B2CF9AE}" pid="4" name="KSOTemplateDocerSaveRecord">
    <vt:lpwstr>eyJoZGlkIjoiZTRlN2IyMjI5OWU3NjNmZTRmZjZmZGQ0OTgwZjg3Y2MiLCJ1c2VySWQiOiI0NTU2MzQ2OTkifQ==</vt:lpwstr>
  </property>
</Properties>
</file>