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20332-2024-QEO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承德巽通网络技术服务有限公司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朱晓丽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9113080258817553XX</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承德巽通网络技术服务有限公司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承德双桥区石洞子沟翠兴花园小区2#楼1-301（仅限办公）</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承德市开发南区“承德广通数字电视传输中心A座15层1505室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E:信息系统集成服务，通讯网络设施设备维护服务所涉及场所的相关环境管理活动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O:信息系统集成服务，通讯网络设施设备维护服务所涉及场所的相关职业健康安全管理活动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Q:信息系统集成服务，通讯网络设施设备维护服务</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承德巽通网络技术服务有限公司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承德双桥区石洞子沟翠兴花园小区2#楼1-301（仅限办公）</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承德市开发南区“承德广通数字电视传输中心A座15层1505室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E:信息系统集成服务，通讯网络设施设备维护服务所涉及场所的相关环境管理活动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O:信息系统集成服务，通讯网络设施设备维护服务所涉及场所的相关职业健康安全管理活动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Q:信息系统集成服务，通讯网络设施设备维护服务</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52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