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重庆西洋水处理材料有限责任公司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20538-2023-EO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2023年08月16日 下午至2023年08月17日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2023-08-15 8:30:00下午至2023-08-15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重庆西洋水处理材料有限责任公司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