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20506-2023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大连华科机械有限公司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2023年08月10日 上午至2023年08月11日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