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四川川顶科技有限公司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91513400MA62HA173J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四川川顶科技有限公司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四川省凉山彝族自治州西昌市安宁镇白沟河3幢1-3层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四川省凉山彝族自治州西昌市邛海湾长岛20栋1单元701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Q：太阳能热水器（强制许可的除外）、太阳能工程设备（太阳能集中供热系统）、太阳能路灯、沼气设备、钢制家具、钢木家具、教学家具、金属防护栏、波形护栏等产品的生产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E：太阳能热水器（强制许可的除外）、太阳能工程设备（太阳能集中供热系统）、太阳能路灯、沼气设备、钢制家具、钢木家具、教学家具、金属防护栏、波形护栏等产品的生产所涉及场所的相关环境管理活动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太阳能热水器（强制许可的除外）、太阳能工程设备（太阳能集中供热系统）、太阳能路灯、沼气设备、钢制家具、钢木家具、教学家具、金属防护栏、波形护栏等产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四川川顶科技有限公司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四川省凉山彝族自治州西昌市安宁镇白沟河3幢1-3层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四川省凉山彝族自治州西昌市安宁镇白沟河3幢1-3层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Q：太阳能热水器（强制许可的除外）、太阳能工程设备（太阳能集中供热系统）、太阳能路灯、沼气设备、钢制家具、钢木家具、教学家具、金属防护栏、波形护栏等产品的生产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E：太阳能热水器（强制许可的除外）、太阳能工程设备（太阳能集中供热系统）、太阳能路灯、沼气设备、钢制家具、钢木家具、教学家具、金属防护栏、波形护栏等产品的生产所涉及场所的相关环境管理活动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太阳能热水器（强制许可的除外）、太阳能工程设备（太阳能集中供热系统）、太阳能路灯、沼气设备、钢制家具、钢木家具、教学家具、金属防护栏、波形护栏等产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