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EB2" w:rsidRDefault="00893FFD" w:rsidP="00D21D2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asciiTheme="minorEastAsia" w:eastAsiaTheme="minorEastAsia" w:hAnsiTheme="minorEastAsia" w:cstheme="minorEastAsia" w:hint="eastAsia"/>
          <w:sz w:val="21"/>
          <w:szCs w:val="21"/>
        </w:rPr>
        <w:t>0037-2020-QEO</w:t>
      </w:r>
      <w:bookmarkEnd w:id="0"/>
    </w:p>
    <w:p w:rsidR="00B77EB2" w:rsidRDefault="00893FF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B77EB2" w:rsidRDefault="00893FF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77EB2" w:rsidRDefault="00893FF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宜宾露露商贸有限责任公司</w:t>
      </w:r>
      <w:bookmarkEnd w:id="1"/>
    </w:p>
    <w:p w:rsidR="00B77EB2" w:rsidRDefault="00893F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B77EB2" w:rsidRDefault="00893FF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宜宾市南溪区南山厂区</w:t>
      </w:r>
      <w:bookmarkEnd w:id="3"/>
      <w:r w:rsidR="00D21D24">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644100</w:t>
      </w:r>
      <w:bookmarkEnd w:id="4"/>
    </w:p>
    <w:p w:rsidR="00B77EB2" w:rsidRDefault="00893F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77EB2" w:rsidRDefault="00893FF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宜宾市南溪区文化路南山厂</w:t>
      </w:r>
      <w:bookmarkEnd w:id="5"/>
      <w:r>
        <w:rPr>
          <w:rFonts w:hint="eastAsia"/>
          <w:b/>
          <w:color w:val="000000" w:themeColor="text1"/>
          <w:sz w:val="22"/>
          <w:szCs w:val="22"/>
        </w:rPr>
        <w:t xml:space="preserve"> </w:t>
      </w:r>
      <w:r w:rsidR="00D21D24">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644100</w:t>
      </w:r>
      <w:bookmarkEnd w:id="6"/>
    </w:p>
    <w:p w:rsidR="00B77EB2" w:rsidRDefault="00893F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77EB2" w:rsidRDefault="00893FF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B77EB2" w:rsidRDefault="00893F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77EB2" w:rsidRDefault="00893FF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91511503698880360W</w:t>
      </w:r>
      <w:bookmarkEnd w:id="7"/>
      <w:r>
        <w:rPr>
          <w:rFonts w:hint="eastAsia"/>
          <w:b/>
          <w:color w:val="000000" w:themeColor="text1"/>
          <w:sz w:val="22"/>
          <w:szCs w:val="22"/>
        </w:rPr>
        <w:t>传真：</w:t>
      </w:r>
      <w:bookmarkStart w:id="8" w:name="联系人传真"/>
      <w:r>
        <w:rPr>
          <w:rFonts w:hint="eastAsia"/>
          <w:b/>
          <w:color w:val="000000" w:themeColor="text1"/>
          <w:sz w:val="22"/>
          <w:szCs w:val="22"/>
        </w:rPr>
        <w:t>0831-3325789</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0831-3325789</w:t>
      </w:r>
      <w:bookmarkEnd w:id="9"/>
    </w:p>
    <w:p w:rsidR="00B77EB2" w:rsidRDefault="00893FFD" w:rsidP="00D21D2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李建琴</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周仕萍</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22</w:t>
      </w:r>
      <w:bookmarkEnd w:id="12"/>
    </w:p>
    <w:p w:rsidR="00B77EB2" w:rsidRDefault="00893FFD">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B77EB2" w:rsidRDefault="00893FF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77EB2" w:rsidRDefault="00893FFD">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：预包装食品的销售</w:t>
      </w:r>
      <w:r>
        <w:rPr>
          <w:rFonts w:hint="eastAsia"/>
          <w:b/>
          <w:color w:val="000000" w:themeColor="text1"/>
          <w:sz w:val="22"/>
          <w:szCs w:val="22"/>
        </w:rPr>
        <w:t>(</w:t>
      </w:r>
      <w:r>
        <w:rPr>
          <w:rFonts w:hint="eastAsia"/>
          <w:b/>
          <w:color w:val="000000" w:themeColor="text1"/>
          <w:sz w:val="22"/>
          <w:szCs w:val="22"/>
        </w:rPr>
        <w:t>限许可范围内）</w:t>
      </w:r>
      <w:r>
        <w:rPr>
          <w:rFonts w:hint="eastAsia"/>
          <w:b/>
          <w:color w:val="000000" w:themeColor="text1"/>
          <w:sz w:val="22"/>
          <w:szCs w:val="22"/>
        </w:rPr>
        <w:t>。</w:t>
      </w:r>
    </w:p>
    <w:p w:rsidR="00B77EB2" w:rsidRDefault="00893F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77EB2" w:rsidRDefault="00B77EB2">
      <w:pPr>
        <w:pStyle w:val="a3"/>
        <w:spacing w:line="240" w:lineRule="auto"/>
        <w:ind w:firstLine="0"/>
        <w:rPr>
          <w:b/>
          <w:color w:val="000000" w:themeColor="text1"/>
          <w:sz w:val="22"/>
          <w:szCs w:val="22"/>
        </w:rPr>
      </w:pPr>
    </w:p>
    <w:p w:rsidR="00B77EB2" w:rsidRDefault="00893FFD">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：预包装食品的销售（限许可范围内）及其场所所涉及的相关环境管理活动</w:t>
      </w:r>
      <w:r>
        <w:rPr>
          <w:rFonts w:hint="eastAsia"/>
          <w:b/>
          <w:color w:val="000000" w:themeColor="text1"/>
          <w:sz w:val="22"/>
          <w:szCs w:val="22"/>
        </w:rPr>
        <w:t>。</w:t>
      </w:r>
    </w:p>
    <w:p w:rsidR="00B77EB2" w:rsidRDefault="00893F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77EB2" w:rsidRDefault="00B77EB2">
      <w:pPr>
        <w:pStyle w:val="a3"/>
        <w:spacing w:line="240" w:lineRule="auto"/>
        <w:ind w:firstLine="0"/>
        <w:rPr>
          <w:b/>
          <w:color w:val="000000" w:themeColor="text1"/>
          <w:sz w:val="22"/>
          <w:szCs w:val="22"/>
        </w:rPr>
      </w:pPr>
    </w:p>
    <w:p w:rsidR="00B77EB2" w:rsidRDefault="00893FFD">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：预包装食品的销售（限许可范围内）及其场所相关的职业健康安全管理活动</w:t>
      </w:r>
      <w:bookmarkEnd w:id="15"/>
      <w:r>
        <w:rPr>
          <w:rFonts w:hint="eastAsia"/>
          <w:b/>
          <w:color w:val="000000" w:themeColor="text1"/>
          <w:sz w:val="22"/>
          <w:szCs w:val="22"/>
        </w:rPr>
        <w:t>。</w:t>
      </w:r>
    </w:p>
    <w:p w:rsidR="00B77EB2" w:rsidRDefault="00893F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77EB2" w:rsidRDefault="00B77EB2">
      <w:pPr>
        <w:pStyle w:val="a3"/>
        <w:spacing w:line="240" w:lineRule="auto"/>
        <w:ind w:firstLine="0"/>
        <w:rPr>
          <w:b/>
          <w:color w:val="000000" w:themeColor="text1"/>
          <w:sz w:val="22"/>
          <w:szCs w:val="22"/>
        </w:rPr>
      </w:pPr>
    </w:p>
    <w:p w:rsidR="00B77EB2" w:rsidRDefault="00893FFD">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B77EB2" w:rsidRDefault="00893FFD">
      <w:pPr>
        <w:pStyle w:val="a3"/>
        <w:spacing w:line="360" w:lineRule="exact"/>
        <w:ind w:firstLine="0"/>
        <w:rPr>
          <w:b/>
          <w:color w:val="000000" w:themeColor="text1"/>
          <w:sz w:val="22"/>
          <w:szCs w:val="22"/>
        </w:rPr>
      </w:pPr>
      <w:r>
        <w:rPr>
          <w:rFonts w:hint="eastAsia"/>
          <w:b/>
          <w:color w:val="000000" w:themeColor="text1"/>
          <w:sz w:val="22"/>
          <w:szCs w:val="22"/>
        </w:rPr>
        <w:t>备注：</w:t>
      </w:r>
    </w:p>
    <w:p w:rsidR="00B77EB2" w:rsidRPr="00D21D24" w:rsidRDefault="00893FF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21D24">
        <w:rPr>
          <w:rFonts w:hint="eastAsia"/>
          <w:b/>
          <w:color w:val="000000" w:themeColor="text1"/>
          <w:sz w:val="22"/>
          <w:szCs w:val="22"/>
        </w:rPr>
        <w:t xml:space="preserve">                      </w:t>
      </w:r>
      <w:r>
        <w:rPr>
          <w:rFonts w:hint="eastAsia"/>
          <w:b/>
          <w:color w:val="000000" w:themeColor="text1"/>
          <w:sz w:val="22"/>
          <w:szCs w:val="22"/>
        </w:rPr>
        <w:t>组长确认：</w:t>
      </w:r>
      <w:r w:rsidR="00D21D24" w:rsidRPr="00D21D24">
        <w:rPr>
          <w:b/>
          <w:color w:val="000000" w:themeColor="text1"/>
          <w:sz w:val="22"/>
          <w:szCs w:val="22"/>
        </w:rPr>
        <w:drawing>
          <wp:inline distT="0" distB="0" distL="0" distR="0">
            <wp:extent cx="326093" cy="204826"/>
            <wp:effectExtent l="19050" t="0" r="0" b="0"/>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326650" cy="205176"/>
                    </a:xfrm>
                    <a:prstGeom prst="rect">
                      <a:avLst/>
                    </a:prstGeom>
                    <a:noFill/>
                    <a:ln w="9525">
                      <a:noFill/>
                      <a:miter lim="800000"/>
                      <a:headEnd/>
                      <a:tailEnd/>
                    </a:ln>
                  </pic:spPr>
                </pic:pic>
              </a:graphicData>
            </a:graphic>
          </wp:inline>
        </w:drawing>
      </w:r>
    </w:p>
    <w:p w:rsidR="00B77EB2" w:rsidRDefault="00893FFD">
      <w:pPr>
        <w:pStyle w:val="a3"/>
        <w:spacing w:line="360" w:lineRule="exact"/>
        <w:ind w:firstLine="0"/>
        <w:rPr>
          <w:b/>
          <w:color w:val="000000" w:themeColor="text1"/>
          <w:sz w:val="22"/>
          <w:szCs w:val="22"/>
        </w:rPr>
      </w:pPr>
      <w:r>
        <w:rPr>
          <w:rFonts w:hint="eastAsia"/>
          <w:b/>
          <w:color w:val="000000" w:themeColor="text1"/>
          <w:sz w:val="22"/>
          <w:szCs w:val="22"/>
        </w:rPr>
        <w:t>日期：</w:t>
      </w:r>
      <w:bookmarkStart w:id="16" w:name="_GoBack"/>
      <w:bookmarkEnd w:id="16"/>
      <w:r w:rsidR="00D21D24">
        <w:rPr>
          <w:rFonts w:hint="eastAsia"/>
          <w:b/>
          <w:color w:val="000000" w:themeColor="text1"/>
          <w:sz w:val="22"/>
          <w:szCs w:val="22"/>
        </w:rPr>
        <w:t xml:space="preserve">2020.2.19                               </w:t>
      </w:r>
      <w:r>
        <w:rPr>
          <w:rFonts w:hint="eastAsia"/>
          <w:b/>
          <w:color w:val="000000" w:themeColor="text1"/>
          <w:sz w:val="22"/>
          <w:szCs w:val="22"/>
        </w:rPr>
        <w:t>日期：</w:t>
      </w:r>
      <w:r w:rsidR="00D21D24">
        <w:rPr>
          <w:rFonts w:hint="eastAsia"/>
          <w:b/>
          <w:color w:val="000000" w:themeColor="text1"/>
          <w:sz w:val="22"/>
          <w:szCs w:val="22"/>
        </w:rPr>
        <w:t>2020.2.19</w:t>
      </w:r>
    </w:p>
    <w:p w:rsidR="00B77EB2" w:rsidRDefault="00893FFD">
      <w:pPr>
        <w:pStyle w:val="a3"/>
        <w:spacing w:line="0" w:lineRule="atLeast"/>
        <w:ind w:firstLine="0"/>
        <w:rPr>
          <w:b/>
          <w:color w:val="000000" w:themeColor="text1"/>
          <w:sz w:val="18"/>
          <w:szCs w:val="18"/>
        </w:rPr>
      </w:pPr>
      <w:r>
        <w:rPr>
          <w:b/>
          <w:color w:val="000000" w:themeColor="text1"/>
          <w:sz w:val="18"/>
          <w:szCs w:val="18"/>
        </w:rPr>
        <w:t>注：</w:t>
      </w:r>
    </w:p>
    <w:p w:rsidR="00B77EB2" w:rsidRDefault="00893FF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B77EB2" w:rsidSect="00B77EB2">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FFD" w:rsidRPr="00ED187C" w:rsidRDefault="00893FFD" w:rsidP="00B77EB2">
      <w:r>
        <w:separator/>
      </w:r>
    </w:p>
  </w:endnote>
  <w:endnote w:type="continuationSeparator" w:id="1">
    <w:p w:rsidR="00893FFD" w:rsidRPr="00ED187C" w:rsidRDefault="00893FFD" w:rsidP="00B77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FFD" w:rsidRPr="00ED187C" w:rsidRDefault="00893FFD" w:rsidP="00B77EB2">
      <w:r>
        <w:separator/>
      </w:r>
    </w:p>
  </w:footnote>
  <w:footnote w:type="continuationSeparator" w:id="1">
    <w:p w:rsidR="00893FFD" w:rsidRPr="00ED187C" w:rsidRDefault="00893FFD" w:rsidP="00B77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EB2" w:rsidRDefault="00893FF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77EB2" w:rsidRDefault="00B77EB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B77EB2" w:rsidRDefault="00893FF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93FFD">
      <w:rPr>
        <w:rStyle w:val="CharChar1"/>
        <w:rFonts w:hint="default"/>
        <w:w w:val="90"/>
      </w:rPr>
      <w:t xml:space="preserve">Beijing </w:t>
    </w:r>
    <w:r w:rsidR="00893FFD">
      <w:rPr>
        <w:rStyle w:val="CharChar1"/>
        <w:rFonts w:hint="default"/>
        <w:w w:val="90"/>
      </w:rPr>
      <w:t>International Standard united Certification Co.,Ltd.</w:t>
    </w:r>
  </w:p>
  <w:p w:rsidR="00B77EB2" w:rsidRDefault="00B77EB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7EB2"/>
    <w:rsid w:val="00893FFD"/>
    <w:rsid w:val="00B77EB2"/>
    <w:rsid w:val="00D21D24"/>
    <w:rsid w:val="08FE26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EB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77EB2"/>
    <w:pPr>
      <w:snapToGrid w:val="0"/>
      <w:spacing w:line="336" w:lineRule="auto"/>
      <w:ind w:firstLine="630"/>
    </w:pPr>
    <w:rPr>
      <w:sz w:val="32"/>
    </w:rPr>
  </w:style>
  <w:style w:type="paragraph" w:styleId="a4">
    <w:name w:val="footer"/>
    <w:basedOn w:val="a"/>
    <w:link w:val="Char0"/>
    <w:uiPriority w:val="99"/>
    <w:unhideWhenUsed/>
    <w:qFormat/>
    <w:rsid w:val="00B77EB2"/>
    <w:pPr>
      <w:tabs>
        <w:tab w:val="center" w:pos="4153"/>
        <w:tab w:val="right" w:pos="8306"/>
      </w:tabs>
      <w:snapToGrid w:val="0"/>
      <w:jc w:val="left"/>
    </w:pPr>
    <w:rPr>
      <w:sz w:val="18"/>
      <w:szCs w:val="18"/>
    </w:rPr>
  </w:style>
  <w:style w:type="paragraph" w:styleId="a5">
    <w:name w:val="header"/>
    <w:basedOn w:val="a"/>
    <w:link w:val="Char1"/>
    <w:unhideWhenUsed/>
    <w:rsid w:val="00B77EB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B77EB2"/>
    <w:rPr>
      <w:rFonts w:ascii="Times New Roman" w:eastAsia="宋体" w:hAnsi="Times New Roman" w:cs="Times New Roman"/>
      <w:sz w:val="32"/>
      <w:szCs w:val="20"/>
    </w:rPr>
  </w:style>
  <w:style w:type="character" w:customStyle="1" w:styleId="Char1">
    <w:name w:val="页眉 Char"/>
    <w:basedOn w:val="a0"/>
    <w:link w:val="a5"/>
    <w:uiPriority w:val="99"/>
    <w:qFormat/>
    <w:rsid w:val="00B77EB2"/>
    <w:rPr>
      <w:rFonts w:ascii="Times New Roman" w:eastAsia="宋体" w:hAnsi="Times New Roman" w:cs="Times New Roman"/>
      <w:sz w:val="18"/>
      <w:szCs w:val="18"/>
    </w:rPr>
  </w:style>
  <w:style w:type="character" w:customStyle="1" w:styleId="Char0">
    <w:name w:val="页脚 Char"/>
    <w:basedOn w:val="a0"/>
    <w:link w:val="a4"/>
    <w:uiPriority w:val="99"/>
    <w:rsid w:val="00B77EB2"/>
    <w:rPr>
      <w:rFonts w:ascii="Times New Roman" w:eastAsia="宋体" w:hAnsi="Times New Roman" w:cs="Times New Roman"/>
      <w:sz w:val="18"/>
      <w:szCs w:val="18"/>
    </w:rPr>
  </w:style>
  <w:style w:type="character" w:customStyle="1" w:styleId="CharChar1">
    <w:name w:val="Char Char1"/>
    <w:qFormat/>
    <w:locked/>
    <w:rsid w:val="00B77EB2"/>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D21D24"/>
    <w:rPr>
      <w:sz w:val="18"/>
      <w:szCs w:val="18"/>
    </w:rPr>
  </w:style>
  <w:style w:type="character" w:customStyle="1" w:styleId="Char2">
    <w:name w:val="批注框文本 Char"/>
    <w:basedOn w:val="a0"/>
    <w:link w:val="a6"/>
    <w:uiPriority w:val="99"/>
    <w:semiHidden/>
    <w:rsid w:val="00D21D2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789</Characters>
  <Application>Microsoft Office Word</Application>
  <DocSecurity>0</DocSecurity>
  <Lines>6</Lines>
  <Paragraphs>1</Paragraphs>
  <ScaleCrop>false</ScaleCrop>
  <Company>微软中国</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2020-02-19T03:05:00Z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