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ED2D" w14:textId="77777777" w:rsidR="002F69F4" w:rsidRDefault="00000000">
      <w:pPr>
        <w:jc w:val="center"/>
        <w:rPr>
          <w:rFonts w:asciiTheme="majorEastAsia" w:eastAsiaTheme="majorEastAsia" w:hAnsiTheme="majorEastAsia" w:cstheme="majorEastAsia"/>
          <w:b/>
          <w:bCs/>
          <w:sz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观 察 项（建议项） 报 告</w:t>
      </w:r>
    </w:p>
    <w:tbl>
      <w:tblPr>
        <w:tblStyle w:val="a7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865"/>
        <w:gridCol w:w="6186"/>
        <w:gridCol w:w="1842"/>
      </w:tblGrid>
      <w:tr w:rsidR="002F69F4" w:rsidRPr="00D451D9" w14:paraId="6BD50C65" w14:textId="77777777" w:rsidTr="00D451D9">
        <w:trPr>
          <w:trHeight w:val="454"/>
          <w:jc w:val="center"/>
        </w:trPr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3476BCF4" w14:textId="77777777" w:rsidR="002F69F4" w:rsidRPr="00D451D9" w:rsidRDefault="00000000" w:rsidP="00AA44BB">
            <w:pPr>
              <w:adjustRightInd w:val="0"/>
              <w:spacing w:line="360" w:lineRule="auto"/>
              <w:rPr>
                <w:rFonts w:ascii="宋体" w:hAnsi="宋体"/>
                <w:b/>
                <w:szCs w:val="21"/>
              </w:rPr>
            </w:pPr>
            <w:r w:rsidRPr="00D451D9">
              <w:rPr>
                <w:rFonts w:ascii="宋体" w:hAnsi="宋体" w:hint="eastAsia"/>
                <w:b/>
                <w:szCs w:val="21"/>
              </w:rPr>
              <w:t>受审核方</w:t>
            </w:r>
          </w:p>
        </w:tc>
        <w:tc>
          <w:tcPr>
            <w:tcW w:w="8028" w:type="dxa"/>
            <w:gridSpan w:val="2"/>
            <w:tcBorders>
              <w:left w:val="single" w:sz="4" w:space="0" w:color="auto"/>
            </w:tcBorders>
          </w:tcPr>
          <w:p w14:paraId="4A3B9BCE" w14:textId="74B206CF" w:rsidR="002F69F4" w:rsidRPr="00D451D9" w:rsidRDefault="003D2F16" w:rsidP="00AA44BB">
            <w:pPr>
              <w:adjustRightInd w:val="0"/>
              <w:spacing w:line="360" w:lineRule="auto"/>
              <w:rPr>
                <w:rFonts w:ascii="宋体" w:hAnsi="宋体"/>
                <w:b/>
                <w:szCs w:val="21"/>
              </w:rPr>
            </w:pPr>
            <w:r w:rsidRPr="003D2F16">
              <w:rPr>
                <w:rFonts w:ascii="宋体" w:hAnsi="宋体" w:hint="eastAsia"/>
                <w:b/>
                <w:szCs w:val="21"/>
              </w:rPr>
              <w:t>东方日升（安徽）新能源有限公司</w:t>
            </w:r>
          </w:p>
        </w:tc>
      </w:tr>
      <w:tr w:rsidR="002F69F4" w:rsidRPr="00D451D9" w14:paraId="73519812" w14:textId="77777777" w:rsidTr="00D451D9">
        <w:trPr>
          <w:trHeight w:val="454"/>
          <w:jc w:val="center"/>
        </w:trPr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6749615F" w14:textId="77777777" w:rsidR="002F69F4" w:rsidRPr="00D451D9" w:rsidRDefault="00000000" w:rsidP="00AA44BB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 w:rsidRPr="00D451D9">
              <w:rPr>
                <w:rFonts w:ascii="宋体" w:hAnsi="宋体" w:hint="eastAsia"/>
                <w:b/>
                <w:szCs w:val="21"/>
              </w:rPr>
              <w:t>审核领域及类型</w:t>
            </w:r>
          </w:p>
        </w:tc>
        <w:tc>
          <w:tcPr>
            <w:tcW w:w="8028" w:type="dxa"/>
            <w:gridSpan w:val="2"/>
            <w:tcBorders>
              <w:left w:val="single" w:sz="4" w:space="0" w:color="auto"/>
            </w:tcBorders>
            <w:vAlign w:val="center"/>
          </w:tcPr>
          <w:p w14:paraId="05295BE5" w14:textId="77777777" w:rsidR="002F69F4" w:rsidRPr="00D451D9" w:rsidRDefault="00000000" w:rsidP="00AA44BB">
            <w:pPr>
              <w:adjustRightInd w:val="0"/>
              <w:spacing w:line="360" w:lineRule="auto"/>
              <w:rPr>
                <w:rFonts w:ascii="宋体" w:hAnsi="宋体" w:cs="Arial"/>
                <w:b/>
                <w:szCs w:val="21"/>
              </w:rPr>
            </w:pPr>
            <w:bookmarkStart w:id="0" w:name="Q勾选"/>
            <w:r w:rsidRPr="00D451D9">
              <w:rPr>
                <w:rFonts w:ascii="宋体" w:hAnsi="宋体" w:hint="eastAsia"/>
                <w:b/>
                <w:szCs w:val="21"/>
              </w:rPr>
              <w:t>□</w:t>
            </w:r>
            <w:bookmarkEnd w:id="0"/>
            <w:r w:rsidRPr="00D451D9">
              <w:rPr>
                <w:rFonts w:ascii="宋体" w:hAnsi="宋体"/>
                <w:b/>
                <w:spacing w:val="-2"/>
                <w:szCs w:val="21"/>
              </w:rPr>
              <w:t>QMS</w:t>
            </w:r>
            <w:bookmarkStart w:id="1" w:name="QJ勾选"/>
            <w:r w:rsidRPr="00D451D9">
              <w:rPr>
                <w:rFonts w:ascii="宋体" w:hAnsi="宋体"/>
                <w:b/>
                <w:spacing w:val="-2"/>
                <w:szCs w:val="21"/>
              </w:rPr>
              <w:t xml:space="preserve"> </w:t>
            </w:r>
            <w:r w:rsidRPr="00D451D9">
              <w:rPr>
                <w:rFonts w:ascii="宋体" w:hAnsi="宋体" w:hint="eastAsia"/>
                <w:b/>
                <w:szCs w:val="21"/>
              </w:rPr>
              <w:t>□</w:t>
            </w:r>
            <w:bookmarkEnd w:id="1"/>
            <w:r w:rsidRPr="00D451D9">
              <w:rPr>
                <w:rFonts w:ascii="宋体" w:hAnsi="宋体" w:hint="eastAsia"/>
                <w:b/>
                <w:spacing w:val="-2"/>
                <w:szCs w:val="21"/>
              </w:rPr>
              <w:t>5</w:t>
            </w:r>
            <w:r w:rsidRPr="00D451D9">
              <w:rPr>
                <w:rFonts w:ascii="宋体" w:hAnsi="宋体"/>
                <w:b/>
                <w:spacing w:val="-2"/>
                <w:szCs w:val="21"/>
              </w:rPr>
              <w:t>0430</w:t>
            </w:r>
            <w:bookmarkStart w:id="2" w:name="E勾选"/>
            <w:r w:rsidRPr="00D451D9">
              <w:rPr>
                <w:rFonts w:ascii="宋体" w:hAnsi="宋体"/>
                <w:b/>
                <w:spacing w:val="-2"/>
                <w:szCs w:val="21"/>
              </w:rPr>
              <w:t xml:space="preserve"> </w:t>
            </w:r>
            <w:r w:rsidRPr="00D451D9">
              <w:rPr>
                <w:rFonts w:ascii="宋体" w:hAnsi="宋体" w:hint="eastAsia"/>
                <w:b/>
                <w:szCs w:val="21"/>
              </w:rPr>
              <w:t>□</w:t>
            </w:r>
            <w:bookmarkEnd w:id="2"/>
            <w:r w:rsidRPr="00D451D9">
              <w:rPr>
                <w:rFonts w:ascii="宋体" w:hAnsi="宋体"/>
                <w:b/>
                <w:spacing w:val="-2"/>
                <w:szCs w:val="21"/>
              </w:rPr>
              <w:t>EMS</w:t>
            </w:r>
            <w:bookmarkStart w:id="3" w:name="S勾选"/>
            <w:r w:rsidRPr="00D451D9">
              <w:rPr>
                <w:rFonts w:ascii="宋体" w:hAnsi="宋体"/>
                <w:b/>
                <w:spacing w:val="-2"/>
                <w:szCs w:val="21"/>
              </w:rPr>
              <w:t xml:space="preserve"> </w:t>
            </w:r>
            <w:r w:rsidRPr="00D451D9">
              <w:rPr>
                <w:rFonts w:ascii="宋体" w:hAnsi="宋体" w:hint="eastAsia"/>
                <w:b/>
                <w:szCs w:val="21"/>
              </w:rPr>
              <w:t>□</w:t>
            </w:r>
            <w:bookmarkEnd w:id="3"/>
            <w:r w:rsidRPr="00D451D9">
              <w:rPr>
                <w:rFonts w:ascii="宋体" w:hAnsi="宋体"/>
                <w:b/>
                <w:spacing w:val="-2"/>
                <w:szCs w:val="21"/>
              </w:rPr>
              <w:t xml:space="preserve">OHSMS </w:t>
            </w:r>
            <w:r w:rsidRPr="00D451D9">
              <w:rPr>
                <w:rFonts w:ascii="宋体" w:hAnsi="宋体" w:hint="eastAsia"/>
                <w:b/>
                <w:szCs w:val="21"/>
              </w:rPr>
              <w:sym w:font="Wingdings 2" w:char="0052"/>
            </w:r>
            <w:r w:rsidRPr="00D451D9">
              <w:rPr>
                <w:rFonts w:ascii="宋体" w:hAnsi="宋体"/>
                <w:b/>
                <w:spacing w:val="-2"/>
                <w:szCs w:val="21"/>
              </w:rPr>
              <w:t>E</w:t>
            </w:r>
            <w:r w:rsidRPr="00D451D9">
              <w:rPr>
                <w:rFonts w:ascii="宋体" w:hAnsi="宋体" w:hint="eastAsia"/>
                <w:b/>
                <w:spacing w:val="-2"/>
                <w:szCs w:val="21"/>
              </w:rPr>
              <w:t>n</w:t>
            </w:r>
            <w:r w:rsidRPr="00D451D9">
              <w:rPr>
                <w:rFonts w:ascii="宋体" w:hAnsi="宋体"/>
                <w:b/>
                <w:spacing w:val="-2"/>
                <w:szCs w:val="21"/>
              </w:rPr>
              <w:t>MS</w:t>
            </w:r>
            <w:bookmarkStart w:id="4" w:name="F勾选"/>
            <w:r w:rsidRPr="00D451D9">
              <w:rPr>
                <w:rFonts w:ascii="宋体" w:hAnsi="宋体"/>
                <w:b/>
                <w:spacing w:val="-2"/>
                <w:szCs w:val="21"/>
              </w:rPr>
              <w:t xml:space="preserve"> </w:t>
            </w:r>
            <w:r w:rsidRPr="00D451D9">
              <w:rPr>
                <w:rFonts w:ascii="宋体" w:hAnsi="宋体" w:cs="宋体" w:hint="eastAsia"/>
                <w:b/>
                <w:szCs w:val="21"/>
              </w:rPr>
              <w:t>□</w:t>
            </w:r>
            <w:bookmarkEnd w:id="4"/>
            <w:r w:rsidRPr="00D451D9">
              <w:rPr>
                <w:rFonts w:ascii="宋体" w:hAnsi="宋体" w:hint="eastAsia"/>
                <w:b/>
                <w:szCs w:val="21"/>
              </w:rPr>
              <w:t>FSMS</w:t>
            </w:r>
            <w:bookmarkStart w:id="5" w:name="H勾选"/>
            <w:r w:rsidRPr="00D451D9">
              <w:rPr>
                <w:rFonts w:ascii="宋体" w:hAnsi="宋体"/>
                <w:b/>
                <w:szCs w:val="21"/>
              </w:rPr>
              <w:t xml:space="preserve"> </w:t>
            </w:r>
            <w:r w:rsidRPr="00D451D9">
              <w:rPr>
                <w:rFonts w:ascii="宋体" w:hAnsi="宋体" w:cs="宋体" w:hint="eastAsia"/>
                <w:b/>
                <w:szCs w:val="21"/>
              </w:rPr>
              <w:t>□</w:t>
            </w:r>
            <w:bookmarkEnd w:id="5"/>
            <w:r w:rsidRPr="00D451D9">
              <w:rPr>
                <w:rFonts w:ascii="宋体" w:hAnsi="宋体" w:hint="eastAsia"/>
                <w:b/>
                <w:szCs w:val="21"/>
              </w:rPr>
              <w:t>HACCP</w:t>
            </w:r>
          </w:p>
          <w:p w14:paraId="1EB726A0" w14:textId="5CC96D07" w:rsidR="002F69F4" w:rsidRPr="00D451D9" w:rsidRDefault="00271545" w:rsidP="00AA44BB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 w:rsidR="00224A4C" w:rsidRPr="00D451D9">
              <w:rPr>
                <w:rFonts w:ascii="宋体" w:hAnsi="宋体" w:hint="eastAsia"/>
                <w:b/>
                <w:szCs w:val="21"/>
              </w:rPr>
              <w:t>初审第(二)阶段审核</w:t>
            </w:r>
            <w:bookmarkStart w:id="7" w:name="再认证勾选"/>
            <w:r w:rsidR="00224A4C" w:rsidRPr="00D451D9">
              <w:rPr>
                <w:rFonts w:ascii="宋体" w:hAnsi="宋体" w:hint="eastAsia"/>
                <w:b/>
                <w:szCs w:val="21"/>
              </w:rPr>
              <w:t xml:space="preserve"> □</w:t>
            </w:r>
            <w:bookmarkEnd w:id="7"/>
            <w:r w:rsidR="00224A4C" w:rsidRPr="00D451D9">
              <w:rPr>
                <w:rFonts w:ascii="宋体" w:hAnsi="宋体" w:hint="eastAsia"/>
                <w:b/>
                <w:szCs w:val="21"/>
              </w:rPr>
              <w:t>再认证</w:t>
            </w:r>
            <w:r w:rsidR="00EB5E7D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EB5E7D" w:rsidRPr="00D451D9">
              <w:rPr>
                <w:rFonts w:ascii="宋体" w:hAnsi="宋体" w:hint="eastAsia"/>
                <w:b/>
                <w:szCs w:val="21"/>
              </w:rPr>
              <w:t>□</w:t>
            </w:r>
            <w:r w:rsidR="00224A4C" w:rsidRPr="00D451D9">
              <w:rPr>
                <w:rFonts w:ascii="宋体" w:hAnsi="宋体" w:hint="eastAsia"/>
                <w:b/>
                <w:szCs w:val="21"/>
              </w:rPr>
              <w:t>监督（</w:t>
            </w:r>
            <w:bookmarkStart w:id="8" w:name="监督次数"/>
            <w:bookmarkEnd w:id="8"/>
            <w:r w:rsidR="00224A4C" w:rsidRPr="00D451D9">
              <w:rPr>
                <w:rFonts w:ascii="宋体" w:hAnsi="宋体" w:hint="eastAsia"/>
                <w:b/>
                <w:szCs w:val="21"/>
              </w:rPr>
              <w:t>1）次 □证书转换</w:t>
            </w:r>
            <w:bookmarkStart w:id="9" w:name="特殊审核勾选"/>
            <w:r w:rsidR="00224A4C" w:rsidRPr="00D451D9">
              <w:rPr>
                <w:rFonts w:ascii="宋体" w:hAnsi="宋体" w:hint="eastAsia"/>
                <w:b/>
                <w:szCs w:val="21"/>
              </w:rPr>
              <w:t xml:space="preserve"> □</w:t>
            </w:r>
            <w:bookmarkEnd w:id="9"/>
            <w:r w:rsidR="00224A4C" w:rsidRPr="00D451D9">
              <w:rPr>
                <w:rFonts w:ascii="宋体" w:hAnsi="宋体" w:hint="eastAsia"/>
                <w:b/>
                <w:szCs w:val="21"/>
              </w:rPr>
              <w:t xml:space="preserve">特殊审核 </w:t>
            </w:r>
            <w:r w:rsidR="00224A4C" w:rsidRPr="00D451D9">
              <w:rPr>
                <w:rFonts w:ascii="宋体" w:hAnsi="宋体" w:hint="eastAsia"/>
                <w:b/>
                <w:szCs w:val="21"/>
              </w:rPr>
              <w:sym w:font="Wingdings 2" w:char="00A3"/>
            </w:r>
            <w:r w:rsidR="00224A4C" w:rsidRPr="00D451D9">
              <w:rPr>
                <w:rFonts w:ascii="宋体" w:hAnsi="宋体" w:hint="eastAsia"/>
                <w:b/>
                <w:szCs w:val="21"/>
              </w:rPr>
              <w:t>其他</w:t>
            </w:r>
          </w:p>
        </w:tc>
      </w:tr>
      <w:tr w:rsidR="002F69F4" w:rsidRPr="00D451D9" w14:paraId="7221B192" w14:textId="77777777" w:rsidTr="00D451D9">
        <w:trPr>
          <w:trHeight w:val="454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C43E37A" w14:textId="77777777" w:rsidR="002F69F4" w:rsidRPr="00D451D9" w:rsidRDefault="00000000" w:rsidP="00AA44BB"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D451D9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7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A7963" w14:textId="77777777" w:rsidR="002F69F4" w:rsidRPr="00D451D9" w:rsidRDefault="00000000" w:rsidP="00AA44BB"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D451D9">
              <w:rPr>
                <w:rFonts w:ascii="宋体" w:hAnsi="宋体" w:hint="eastAsia"/>
                <w:b/>
                <w:szCs w:val="21"/>
              </w:rPr>
              <w:t>观察项（建议项）描述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3C8FC267" w14:textId="77777777" w:rsidR="002F69F4" w:rsidRPr="00D451D9" w:rsidRDefault="00000000" w:rsidP="00AA44BB">
            <w:pPr>
              <w:adjustRightIn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D451D9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2F69F4" w:rsidRPr="00D451D9" w14:paraId="133123AB" w14:textId="77777777" w:rsidTr="00D451D9">
        <w:trPr>
          <w:trHeight w:val="454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1A62B2C" w14:textId="471656A6" w:rsidR="002F69F4" w:rsidRPr="00D451D9" w:rsidRDefault="00D451D9" w:rsidP="00D451D9">
            <w:pPr>
              <w:pStyle w:val="2"/>
              <w:keepNext w:val="0"/>
              <w:keepLines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sz w:val="21"/>
                <w:szCs w:val="21"/>
              </w:rPr>
              <w:t>1</w:t>
            </w:r>
          </w:p>
        </w:tc>
        <w:tc>
          <w:tcPr>
            <w:tcW w:w="70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736BC6" w14:textId="6789D14F" w:rsidR="002F69F4" w:rsidRPr="00D451D9" w:rsidRDefault="00AB30B1" w:rsidP="008F0E10">
            <w:pPr>
              <w:adjustRightInd w:val="0"/>
              <w:spacing w:line="300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  <w:r w:rsidRPr="00AB30B1">
              <w:rPr>
                <w:rFonts w:ascii="宋体" w:hAnsi="宋体" w:cs="宋体" w:hint="eastAsia"/>
                <w:bCs/>
                <w:szCs w:val="21"/>
              </w:rPr>
              <w:t>公司在策划能源管理体系时，形成了《能源管理体系手册》，存在以下问题：1）未引用RB/T119-2015《能源管理体系  机械制造企业认证要求》2）手册</w:t>
            </w:r>
            <w:r w:rsidR="00FB5089">
              <w:rPr>
                <w:rFonts w:ascii="宋体" w:hAnsi="宋体" w:cs="宋体" w:hint="eastAsia"/>
                <w:bCs/>
                <w:szCs w:val="21"/>
              </w:rPr>
              <w:t>及提供的</w:t>
            </w:r>
            <w:r w:rsidRPr="00AB30B1">
              <w:rPr>
                <w:rFonts w:ascii="宋体" w:hAnsi="宋体" w:cs="宋体" w:hint="eastAsia"/>
                <w:bCs/>
                <w:szCs w:val="21"/>
              </w:rPr>
              <w:t>其他文件并未任命管理者代表，但</w:t>
            </w:r>
            <w:r w:rsidR="005B3A82">
              <w:rPr>
                <w:rFonts w:ascii="宋体" w:hAnsi="宋体" w:cs="宋体" w:hint="eastAsia"/>
                <w:bCs/>
                <w:szCs w:val="21"/>
              </w:rPr>
              <w:t>在</w:t>
            </w:r>
            <w:r w:rsidR="005209F4">
              <w:rPr>
                <w:rFonts w:ascii="宋体" w:hAnsi="宋体" w:cs="宋体" w:hint="eastAsia"/>
                <w:bCs/>
                <w:szCs w:val="21"/>
              </w:rPr>
              <w:t>手册相关条款及</w:t>
            </w:r>
            <w:r w:rsidR="005B3A82">
              <w:rPr>
                <w:rFonts w:ascii="宋体" w:hAnsi="宋体" w:cs="宋体" w:hint="eastAsia"/>
                <w:bCs/>
                <w:szCs w:val="21"/>
              </w:rPr>
              <w:t>较多</w:t>
            </w:r>
            <w:r w:rsidRPr="00AB30B1">
              <w:rPr>
                <w:rFonts w:ascii="宋体" w:hAnsi="宋体" w:cs="宋体" w:hint="eastAsia"/>
                <w:bCs/>
                <w:szCs w:val="21"/>
              </w:rPr>
              <w:t>程序中均提及了管理者代表的</w:t>
            </w:r>
            <w:r w:rsidR="005B3A82">
              <w:rPr>
                <w:rFonts w:ascii="宋体" w:hAnsi="宋体" w:cs="宋体" w:hint="eastAsia"/>
                <w:bCs/>
                <w:szCs w:val="21"/>
              </w:rPr>
              <w:t>相关</w:t>
            </w:r>
            <w:r w:rsidRPr="00AB30B1">
              <w:rPr>
                <w:rFonts w:ascii="宋体" w:hAnsi="宋体" w:cs="宋体" w:hint="eastAsia"/>
                <w:bCs/>
                <w:szCs w:val="21"/>
              </w:rPr>
              <w:t>管理</w:t>
            </w:r>
            <w:r w:rsidR="005B3A82">
              <w:rPr>
                <w:rFonts w:ascii="宋体" w:hAnsi="宋体" w:cs="宋体" w:hint="eastAsia"/>
                <w:bCs/>
                <w:szCs w:val="21"/>
              </w:rPr>
              <w:t>事项</w:t>
            </w:r>
            <w:r w:rsidRPr="00AB30B1">
              <w:rPr>
                <w:rFonts w:ascii="宋体" w:hAnsi="宋体" w:cs="宋体" w:hint="eastAsia"/>
                <w:bCs/>
                <w:szCs w:val="21"/>
              </w:rPr>
              <w:t>。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CFA8E47" w14:textId="77777777" w:rsidR="002F69F4" w:rsidRPr="00D451D9" w:rsidRDefault="00000000" w:rsidP="00AA44BB">
            <w:pPr>
              <w:adjustRightInd w:val="0"/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451D9">
              <w:rPr>
                <w:rFonts w:ascii="宋体" w:hAnsi="宋体" w:hint="eastAsia"/>
                <w:bCs/>
                <w:szCs w:val="21"/>
              </w:rPr>
              <w:t>下次审核时关注</w:t>
            </w:r>
          </w:p>
        </w:tc>
      </w:tr>
      <w:tr w:rsidR="002F69F4" w:rsidRPr="00D451D9" w14:paraId="1A14341F" w14:textId="77777777" w:rsidTr="00D451D9">
        <w:trPr>
          <w:trHeight w:val="454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219615AC" w14:textId="3F06EE8E" w:rsidR="002F69F4" w:rsidRPr="00D451D9" w:rsidRDefault="00D451D9" w:rsidP="00D451D9">
            <w:pPr>
              <w:pStyle w:val="2"/>
              <w:keepNext w:val="0"/>
              <w:keepLines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7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563FA" w14:textId="75A0E49F" w:rsidR="002F69F4" w:rsidRDefault="00C25C26" w:rsidP="008F0E10">
            <w:pPr>
              <w:adjustRightInd w:val="0"/>
              <w:spacing w:line="300" w:lineRule="auto"/>
              <w:ind w:firstLineChars="200" w:firstLine="420"/>
              <w:jc w:val="left"/>
              <w:rPr>
                <w:rFonts w:ascii="宋体" w:hAnsi="宋体" w:cs="宋体"/>
                <w:bCs/>
                <w:szCs w:val="21"/>
              </w:rPr>
            </w:pPr>
            <w:r w:rsidRPr="00C25C26">
              <w:rPr>
                <w:rFonts w:ascii="宋体" w:hAnsi="宋体" w:cs="宋体" w:hint="eastAsia"/>
                <w:bCs/>
                <w:szCs w:val="21"/>
              </w:rPr>
              <w:t>公司</w:t>
            </w:r>
            <w:r>
              <w:rPr>
                <w:rFonts w:ascii="宋体" w:hAnsi="宋体" w:cs="宋体" w:hint="eastAsia"/>
                <w:bCs/>
                <w:szCs w:val="21"/>
              </w:rPr>
              <w:t>管理</w:t>
            </w:r>
            <w:r w:rsidRPr="00C25C26">
              <w:rPr>
                <w:rFonts w:ascii="宋体" w:hAnsi="宋体" w:cs="宋体" w:hint="eastAsia"/>
                <w:bCs/>
                <w:szCs w:val="21"/>
              </w:rPr>
              <w:t>层、管理者代表、相关部门的职责权限在《能源管理手册》中未规定，</w:t>
            </w:r>
            <w:r w:rsidR="00F1717F" w:rsidRPr="0055477A">
              <w:rPr>
                <w:rFonts w:ascii="宋体" w:hAnsi="宋体" w:cs="宋体" w:hint="eastAsia"/>
                <w:bCs/>
                <w:szCs w:val="21"/>
              </w:rPr>
              <w:t>相关部门负责人无法说清本部门</w:t>
            </w:r>
            <w:r w:rsidR="00F1717F">
              <w:rPr>
                <w:rFonts w:ascii="宋体" w:hAnsi="宋体" w:cs="宋体" w:hint="eastAsia"/>
                <w:bCs/>
                <w:szCs w:val="21"/>
              </w:rPr>
              <w:t>具体的</w:t>
            </w:r>
            <w:r w:rsidR="00F1717F" w:rsidRPr="0055477A">
              <w:rPr>
                <w:rFonts w:ascii="宋体" w:hAnsi="宋体" w:cs="宋体" w:hint="eastAsia"/>
                <w:bCs/>
                <w:szCs w:val="21"/>
              </w:rPr>
              <w:t>能源</w:t>
            </w:r>
            <w:r w:rsidR="005B3A82">
              <w:rPr>
                <w:rFonts w:ascii="宋体" w:hAnsi="宋体" w:cs="宋体" w:hint="eastAsia"/>
                <w:bCs/>
                <w:szCs w:val="21"/>
              </w:rPr>
              <w:t>管理</w:t>
            </w:r>
            <w:r w:rsidR="00F1717F" w:rsidRPr="0055477A">
              <w:rPr>
                <w:rFonts w:ascii="宋体" w:hAnsi="宋体" w:cs="宋体" w:hint="eastAsia"/>
                <w:bCs/>
                <w:szCs w:val="21"/>
              </w:rPr>
              <w:t>职责</w:t>
            </w:r>
            <w:r w:rsidR="00F1717F">
              <w:rPr>
                <w:rFonts w:ascii="宋体" w:hAnsi="宋体" w:cs="宋体" w:hint="eastAsia"/>
                <w:bCs/>
                <w:szCs w:val="21"/>
              </w:rPr>
              <w:t>，</w:t>
            </w:r>
            <w:r w:rsidRPr="00C25C26">
              <w:rPr>
                <w:rFonts w:ascii="宋体" w:hAnsi="宋体" w:cs="宋体" w:hint="eastAsia"/>
                <w:bCs/>
                <w:szCs w:val="21"/>
              </w:rPr>
              <w:t>也未能提供</w:t>
            </w:r>
            <w:r w:rsidR="00F1717F">
              <w:rPr>
                <w:rFonts w:ascii="宋体" w:hAnsi="宋体" w:cs="宋体" w:hint="eastAsia"/>
                <w:bCs/>
                <w:szCs w:val="21"/>
              </w:rPr>
              <w:t>其他</w:t>
            </w:r>
            <w:r w:rsidR="002C40B4">
              <w:rPr>
                <w:rFonts w:ascii="宋体" w:hAnsi="宋体" w:cs="宋体" w:hint="eastAsia"/>
                <w:bCs/>
                <w:szCs w:val="21"/>
              </w:rPr>
              <w:t>职责</w:t>
            </w:r>
            <w:r w:rsidRPr="00C25C26">
              <w:rPr>
                <w:rFonts w:ascii="宋体" w:hAnsi="宋体" w:cs="宋体" w:hint="eastAsia"/>
                <w:bCs/>
                <w:szCs w:val="21"/>
              </w:rPr>
              <w:t>文件。</w:t>
            </w:r>
          </w:p>
          <w:p w14:paraId="09FF8CED" w14:textId="1CEC24DC" w:rsidR="008F0E10" w:rsidRPr="008F0E10" w:rsidRDefault="008F0E10" w:rsidP="008F0E10">
            <w:pPr>
              <w:pStyle w:val="2"/>
              <w:ind w:firstLine="420"/>
              <w:jc w:val="left"/>
              <w:rPr>
                <w:rFonts w:ascii="宋体" w:hAnsi="宋体" w:cs="宋体"/>
                <w:b w:val="0"/>
                <w:sz w:val="21"/>
                <w:szCs w:val="21"/>
              </w:rPr>
            </w:pPr>
            <w:r w:rsidRPr="008F0E10">
              <w:rPr>
                <w:rFonts w:ascii="宋体" w:hAnsi="宋体" w:cs="宋体" w:hint="eastAsia"/>
                <w:b w:val="0"/>
                <w:sz w:val="21"/>
                <w:szCs w:val="21"/>
              </w:rPr>
              <w:t>企业</w:t>
            </w:r>
            <w:r>
              <w:rPr>
                <w:rFonts w:ascii="宋体" w:hAnsi="宋体" w:cs="宋体" w:hint="eastAsia"/>
                <w:b w:val="0"/>
                <w:sz w:val="21"/>
                <w:szCs w:val="21"/>
              </w:rPr>
              <w:t>的部分机构（部门）已经发生变化，但</w:t>
            </w:r>
            <w:r w:rsidR="0066105D">
              <w:rPr>
                <w:rFonts w:ascii="宋体" w:hAnsi="宋体" w:cs="宋体" w:hint="eastAsia"/>
                <w:b w:val="0"/>
                <w:sz w:val="21"/>
                <w:szCs w:val="21"/>
              </w:rPr>
              <w:t>能源管理</w:t>
            </w:r>
            <w:r>
              <w:rPr>
                <w:rFonts w:ascii="宋体" w:hAnsi="宋体" w:cs="宋体" w:hint="eastAsia"/>
                <w:b w:val="0"/>
                <w:sz w:val="21"/>
                <w:szCs w:val="21"/>
              </w:rPr>
              <w:t>手册及程序中相关部门</w:t>
            </w:r>
            <w:r w:rsidR="00E81DBB">
              <w:rPr>
                <w:rFonts w:ascii="宋体" w:hAnsi="宋体" w:cs="宋体" w:hint="eastAsia"/>
                <w:b w:val="0"/>
                <w:sz w:val="21"/>
                <w:szCs w:val="21"/>
              </w:rPr>
              <w:t>名称</w:t>
            </w:r>
            <w:r w:rsidR="0066105D">
              <w:rPr>
                <w:rFonts w:ascii="宋体" w:hAnsi="宋体" w:cs="宋体" w:hint="eastAsia"/>
                <w:b w:val="0"/>
                <w:sz w:val="21"/>
                <w:szCs w:val="21"/>
              </w:rPr>
              <w:t>及</w:t>
            </w:r>
            <w:r w:rsidR="00E870B6">
              <w:rPr>
                <w:rFonts w:ascii="宋体" w:hAnsi="宋体" w:cs="宋体" w:hint="eastAsia"/>
                <w:b w:val="0"/>
                <w:sz w:val="21"/>
                <w:szCs w:val="21"/>
              </w:rPr>
              <w:t>能源</w:t>
            </w:r>
            <w:r w:rsidR="0066105D">
              <w:rPr>
                <w:rFonts w:ascii="宋体" w:hAnsi="宋体" w:cs="宋体" w:hint="eastAsia"/>
                <w:b w:val="0"/>
                <w:sz w:val="21"/>
                <w:szCs w:val="21"/>
              </w:rPr>
              <w:t>职责</w:t>
            </w:r>
            <w:r>
              <w:rPr>
                <w:rFonts w:ascii="宋体" w:hAnsi="宋体" w:cs="宋体" w:hint="eastAsia"/>
                <w:b w:val="0"/>
                <w:sz w:val="21"/>
                <w:szCs w:val="21"/>
              </w:rPr>
              <w:t>未及时调整。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2BCE07F6" w14:textId="782F5879" w:rsidR="002F69F4" w:rsidRPr="00D451D9" w:rsidRDefault="00C25C26" w:rsidP="00AA44BB">
            <w:pPr>
              <w:adjustRightInd w:val="0"/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D451D9">
              <w:rPr>
                <w:rFonts w:ascii="宋体" w:hAnsi="宋体" w:hint="eastAsia"/>
                <w:bCs/>
                <w:szCs w:val="21"/>
              </w:rPr>
              <w:t>下次审核时关注</w:t>
            </w:r>
          </w:p>
        </w:tc>
      </w:tr>
      <w:tr w:rsidR="002F69F4" w:rsidRPr="00D451D9" w14:paraId="0C83859A" w14:textId="77777777" w:rsidTr="00D451D9">
        <w:trPr>
          <w:trHeight w:val="454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420553E" w14:textId="12AEF3AE" w:rsidR="002F69F4" w:rsidRPr="00D451D9" w:rsidRDefault="002F69F4" w:rsidP="00D451D9">
            <w:pPr>
              <w:pStyle w:val="2"/>
              <w:keepNext w:val="0"/>
              <w:keepLines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</w:p>
        </w:tc>
        <w:tc>
          <w:tcPr>
            <w:tcW w:w="7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2E60B" w14:textId="369E3BC8" w:rsidR="002F69F4" w:rsidRPr="00D451D9" w:rsidRDefault="002F69F4" w:rsidP="00AA44BB">
            <w:pPr>
              <w:autoSpaceDE w:val="0"/>
              <w:autoSpaceDN w:val="0"/>
              <w:adjustRightInd w:val="0"/>
              <w:spacing w:line="30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4DF00884" w14:textId="095924F0" w:rsidR="002F69F4" w:rsidRPr="00D451D9" w:rsidRDefault="002F69F4" w:rsidP="00AA44BB">
            <w:pPr>
              <w:adjustRightInd w:val="0"/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51D9" w:rsidRPr="00D451D9" w14:paraId="25F50E17" w14:textId="77777777" w:rsidTr="00D451D9">
        <w:trPr>
          <w:trHeight w:val="454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7CA879E6" w14:textId="77777777" w:rsidR="00D451D9" w:rsidRPr="00D451D9" w:rsidRDefault="00D451D9" w:rsidP="00D451D9">
            <w:pPr>
              <w:pStyle w:val="2"/>
              <w:keepNext w:val="0"/>
              <w:keepLines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宋体"/>
                <w:b w:val="0"/>
                <w:sz w:val="21"/>
                <w:szCs w:val="21"/>
              </w:rPr>
            </w:pPr>
          </w:p>
        </w:tc>
        <w:tc>
          <w:tcPr>
            <w:tcW w:w="7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971A0" w14:textId="77777777" w:rsidR="00D451D9" w:rsidRPr="00D451D9" w:rsidRDefault="00D451D9" w:rsidP="00AA44BB">
            <w:pPr>
              <w:autoSpaceDE w:val="0"/>
              <w:autoSpaceDN w:val="0"/>
              <w:adjustRightInd w:val="0"/>
              <w:spacing w:line="30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1068F7BF" w14:textId="77777777" w:rsidR="00D451D9" w:rsidRPr="00D451D9" w:rsidRDefault="00D451D9" w:rsidP="00AA44BB">
            <w:pPr>
              <w:adjustRightInd w:val="0"/>
              <w:spacing w:line="300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</w:p>
        </w:tc>
      </w:tr>
    </w:tbl>
    <w:p w14:paraId="23E53CE0" w14:textId="77777777" w:rsidR="002F69F4" w:rsidRDefault="002F69F4"/>
    <w:sectPr w:rsidR="002F69F4">
      <w:headerReference w:type="default" r:id="rId8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8B684" w14:textId="77777777" w:rsidR="002541E2" w:rsidRDefault="002541E2">
      <w:r>
        <w:separator/>
      </w:r>
    </w:p>
  </w:endnote>
  <w:endnote w:type="continuationSeparator" w:id="0">
    <w:p w14:paraId="257F6132" w14:textId="77777777" w:rsidR="002541E2" w:rsidRDefault="0025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8DF7" w14:textId="77777777" w:rsidR="002541E2" w:rsidRDefault="002541E2">
      <w:r>
        <w:separator/>
      </w:r>
    </w:p>
  </w:footnote>
  <w:footnote w:type="continuationSeparator" w:id="0">
    <w:p w14:paraId="0F143456" w14:textId="77777777" w:rsidR="002541E2" w:rsidRDefault="00254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6A8C" w14:textId="217F7817" w:rsidR="002F69F4" w:rsidRDefault="0000000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E2A5CD6" wp14:editId="6A3868D0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A8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9E322" wp14:editId="09CD3BE5">
              <wp:simplePos x="0" y="0"/>
              <wp:positionH relativeFrom="column">
                <wp:posOffset>5003800</wp:posOffset>
              </wp:positionH>
              <wp:positionV relativeFrom="paragraph">
                <wp:posOffset>144145</wp:posOffset>
              </wp:positionV>
              <wp:extent cx="1216025" cy="252730"/>
              <wp:effectExtent l="3175" t="1270" r="0" b="3175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025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B5496" w14:textId="77777777" w:rsidR="002F69F4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ISC-B-II-18(05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9E322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394pt;margin-top:11.35pt;width:95.75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" stroked="f">
              <v:textbox>
                <w:txbxContent>
                  <w:p w14:paraId="292B5496" w14:textId="77777777" w:rsidR="002F69F4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ISC-B-II-18(05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14:paraId="7F094DC7" w14:textId="77777777" w:rsidR="002F69F4" w:rsidRDefault="00000000">
    <w:pPr>
      <w:pStyle w:val="a5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 xml:space="preserve">Beijing International Standard </w:t>
    </w:r>
    <w:proofErr w:type="gramStart"/>
    <w:r>
      <w:rPr>
        <w:rStyle w:val="CharChar1"/>
        <w:rFonts w:hint="default"/>
        <w:w w:val="90"/>
        <w:sz w:val="18"/>
      </w:rPr>
      <w:t>united</w:t>
    </w:r>
    <w:proofErr w:type="gramEnd"/>
    <w:r>
      <w:rPr>
        <w:rStyle w:val="CharChar1"/>
        <w:rFonts w:hint="default"/>
        <w:w w:val="90"/>
        <w:sz w:val="18"/>
      </w:rPr>
      <w:t xml:space="preserve">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86926"/>
    <w:multiLevelType w:val="hybridMultilevel"/>
    <w:tmpl w:val="4AB69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9559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Y2M2U3NTMzODZhMjBkOTU2MGMyNzdkMjI0ZmFjMGQifQ=="/>
  </w:docVars>
  <w:rsids>
    <w:rsidRoot w:val="00A07443"/>
    <w:rsid w:val="00034171"/>
    <w:rsid w:val="00074902"/>
    <w:rsid w:val="000C75E5"/>
    <w:rsid w:val="000F1D8A"/>
    <w:rsid w:val="001000B2"/>
    <w:rsid w:val="00113A71"/>
    <w:rsid w:val="00146BE8"/>
    <w:rsid w:val="00176118"/>
    <w:rsid w:val="001C0B5E"/>
    <w:rsid w:val="001C2B92"/>
    <w:rsid w:val="00224A4C"/>
    <w:rsid w:val="0024436A"/>
    <w:rsid w:val="002541E2"/>
    <w:rsid w:val="00271545"/>
    <w:rsid w:val="00292EC7"/>
    <w:rsid w:val="002B6E06"/>
    <w:rsid w:val="002C40B4"/>
    <w:rsid w:val="002D779C"/>
    <w:rsid w:val="002E39BC"/>
    <w:rsid w:val="002F69F4"/>
    <w:rsid w:val="00362C4B"/>
    <w:rsid w:val="00390C20"/>
    <w:rsid w:val="0039760F"/>
    <w:rsid w:val="003A4E87"/>
    <w:rsid w:val="003D0703"/>
    <w:rsid w:val="003D2460"/>
    <w:rsid w:val="003D2F16"/>
    <w:rsid w:val="004032FB"/>
    <w:rsid w:val="00414FEF"/>
    <w:rsid w:val="00453293"/>
    <w:rsid w:val="00462ABE"/>
    <w:rsid w:val="00490844"/>
    <w:rsid w:val="004C36EE"/>
    <w:rsid w:val="004F663F"/>
    <w:rsid w:val="00516A80"/>
    <w:rsid w:val="005209F4"/>
    <w:rsid w:val="00533FD6"/>
    <w:rsid w:val="0055477A"/>
    <w:rsid w:val="0056283D"/>
    <w:rsid w:val="00587DEE"/>
    <w:rsid w:val="005A7071"/>
    <w:rsid w:val="005B1577"/>
    <w:rsid w:val="005B3A82"/>
    <w:rsid w:val="005C01FB"/>
    <w:rsid w:val="00601B07"/>
    <w:rsid w:val="006251F6"/>
    <w:rsid w:val="0063412E"/>
    <w:rsid w:val="00634412"/>
    <w:rsid w:val="00635E54"/>
    <w:rsid w:val="0064455E"/>
    <w:rsid w:val="0066105D"/>
    <w:rsid w:val="006A1C0B"/>
    <w:rsid w:val="006B25FF"/>
    <w:rsid w:val="006C7DE0"/>
    <w:rsid w:val="006D0C11"/>
    <w:rsid w:val="00784F5A"/>
    <w:rsid w:val="007D38CB"/>
    <w:rsid w:val="00814795"/>
    <w:rsid w:val="008313A7"/>
    <w:rsid w:val="00857EEE"/>
    <w:rsid w:val="0089199D"/>
    <w:rsid w:val="008B2581"/>
    <w:rsid w:val="008E14C4"/>
    <w:rsid w:val="008F0E10"/>
    <w:rsid w:val="00957CC8"/>
    <w:rsid w:val="00993C1A"/>
    <w:rsid w:val="009E6712"/>
    <w:rsid w:val="00A01FFE"/>
    <w:rsid w:val="00A07443"/>
    <w:rsid w:val="00A22849"/>
    <w:rsid w:val="00A5272A"/>
    <w:rsid w:val="00A64547"/>
    <w:rsid w:val="00A8236D"/>
    <w:rsid w:val="00A82950"/>
    <w:rsid w:val="00AA44BB"/>
    <w:rsid w:val="00AB2907"/>
    <w:rsid w:val="00AB30B1"/>
    <w:rsid w:val="00AE1510"/>
    <w:rsid w:val="00B0557A"/>
    <w:rsid w:val="00B167AC"/>
    <w:rsid w:val="00B72D06"/>
    <w:rsid w:val="00BA2103"/>
    <w:rsid w:val="00BF3848"/>
    <w:rsid w:val="00BF7E9F"/>
    <w:rsid w:val="00C25C26"/>
    <w:rsid w:val="00C814B6"/>
    <w:rsid w:val="00CE5C15"/>
    <w:rsid w:val="00CF5642"/>
    <w:rsid w:val="00D07B4F"/>
    <w:rsid w:val="00D206DA"/>
    <w:rsid w:val="00D451D9"/>
    <w:rsid w:val="00D57A1B"/>
    <w:rsid w:val="00D95BCA"/>
    <w:rsid w:val="00D95DE7"/>
    <w:rsid w:val="00D97F7B"/>
    <w:rsid w:val="00DD11DB"/>
    <w:rsid w:val="00E406D2"/>
    <w:rsid w:val="00E52028"/>
    <w:rsid w:val="00E53199"/>
    <w:rsid w:val="00E81DBB"/>
    <w:rsid w:val="00E86971"/>
    <w:rsid w:val="00E870B6"/>
    <w:rsid w:val="00EB5E7D"/>
    <w:rsid w:val="00EE309A"/>
    <w:rsid w:val="00EF782B"/>
    <w:rsid w:val="00F1717F"/>
    <w:rsid w:val="00F2238F"/>
    <w:rsid w:val="00F411C8"/>
    <w:rsid w:val="00F51A1A"/>
    <w:rsid w:val="00F80134"/>
    <w:rsid w:val="00FB5089"/>
    <w:rsid w:val="00FD3738"/>
    <w:rsid w:val="00FF0CFB"/>
    <w:rsid w:val="0946711C"/>
    <w:rsid w:val="16925D71"/>
    <w:rsid w:val="1ABC3BB5"/>
    <w:rsid w:val="1B8859C1"/>
    <w:rsid w:val="20D72887"/>
    <w:rsid w:val="29893B45"/>
    <w:rsid w:val="2B105DCD"/>
    <w:rsid w:val="2EF33451"/>
    <w:rsid w:val="36A506E2"/>
    <w:rsid w:val="445109E4"/>
    <w:rsid w:val="4A3724C0"/>
    <w:rsid w:val="4E4E0F09"/>
    <w:rsid w:val="4FDB6874"/>
    <w:rsid w:val="584B2FCC"/>
    <w:rsid w:val="5B142A9E"/>
    <w:rsid w:val="67BC6015"/>
    <w:rsid w:val="6814385F"/>
    <w:rsid w:val="686D3B7D"/>
    <w:rsid w:val="6FF718FF"/>
    <w:rsid w:val="75F827EC"/>
    <w:rsid w:val="773F2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64BF8"/>
  <w15:docId w15:val="{139EB270-D2F8-4FF3-B2F2-D91CB617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line="360" w:lineRule="auto"/>
      <w:ind w:firstLineChars="200" w:firstLine="200"/>
      <w:outlineLvl w:val="1"/>
    </w:pPr>
    <w:rPr>
      <w:rFonts w:ascii="Cambria" w:hAnsi="Cambria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20">
    <w:name w:val="样式 标题 2"/>
    <w:basedOn w:val="2"/>
    <w:qFormat/>
    <w:pPr>
      <w:snapToGrid w:val="0"/>
      <w:spacing w:before="120" w:after="120" w:line="240" w:lineRule="auto"/>
    </w:pPr>
    <w:rPr>
      <w:rFonts w:ascii="Calibri" w:hAnsi="Calibri" w:cs="宋体"/>
      <w:lang w:val="zh-CN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song cuilin</cp:lastModifiedBy>
  <cp:revision>34</cp:revision>
  <dcterms:created xsi:type="dcterms:W3CDTF">2022-09-02T01:07:00Z</dcterms:created>
  <dcterms:modified xsi:type="dcterms:W3CDTF">2023-02-07T04:39:00Z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2052-11.1.0.12313</vt:lpwstr>
  </property>
</Properties>
</file>