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霸州市洪祥科技有限公司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1183-2021-SD-2022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河北省廊坊市霸州市煎茶铺镇中台山村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张洪祥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河北省廊坊市霸州市煎茶铺镇中台山村北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张雪冰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CTS ISC-JSGF-05《商品售后绿色服务认证技术规范》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（课桌椅、餐桌椅、排椅、保险柜、铁皮柜、文件柜、密集架）、塑料家具、办公家具、校用家具的生产、销售所涉及的商品售后绿色服务（销售的技术支持、配送安装、维修服务、退换货、投诉处理）（十星级）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1.0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生产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设备台账记录可以更加完善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王慧霞/2022年11月09日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□无；主要联系人□变更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管理层：</w:t>
            </w:r>
            <w:r>
              <w:rPr>
                <w:rFonts w:hint="eastAsia" w:ascii="宋体" w:hAnsi="宋体"/>
                <w:color w:val="000000"/>
                <w:sz w:val="24"/>
              </w:rPr>
              <w:t>5.1售后服务体系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办公室5.3顾客服务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生产设备环保设施的运行记录。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王慧霞/2022年11月09日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Y1MDlmMTJiMTgwMWRkZjJlMzI0MDJmNzdkNTI1MzEifQ=="/>
  </w:docVars>
  <w:rsids>
    <w:rsidRoot w:val="00000000"/>
    <w:rsid w:val="14D81917"/>
    <w:rsid w:val="19942740"/>
    <w:rsid w:val="48D118F2"/>
    <w:rsid w:val="4CFE52FE"/>
    <w:rsid w:val="5649063F"/>
    <w:rsid w:val="6AA13615"/>
    <w:rsid w:val="73746E42"/>
    <w:rsid w:val="748F18D7"/>
    <w:rsid w:val="754234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273</Words>
  <Characters>1557</Characters>
  <Lines>12</Lines>
  <Paragraphs>3</Paragraphs>
  <TotalTime>1</TotalTime>
  <ScaleCrop>false</ScaleCrop>
  <LinksUpToDate>false</LinksUpToDate>
  <CharactersWithSpaces>1827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简单</cp:lastModifiedBy>
  <cp:lastPrinted>2015-12-21T05:08:00Z</cp:lastPrinted>
  <dcterms:modified xsi:type="dcterms:W3CDTF">2022-11-10T12:20:00Z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