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BF0F5" w14:textId="77777777" w:rsidR="0097707E" w:rsidRDefault="00000000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0684-2022-QE</w:t>
      </w:r>
      <w:bookmarkEnd w:id="0"/>
    </w:p>
    <w:p w14:paraId="0BB7CAF6" w14:textId="77777777" w:rsidR="0097707E" w:rsidRDefault="0000000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97707E" w14:paraId="40D8454A" w14:textId="77777777">
        <w:tc>
          <w:tcPr>
            <w:tcW w:w="1576" w:type="dxa"/>
          </w:tcPr>
          <w:p w14:paraId="24F1FEAF" w14:textId="77777777" w:rsidR="0097707E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14:paraId="72C445B4" w14:textId="77777777" w:rsidR="0097707E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陕西华茂精瑞装备制造科技有限公司</w:t>
            </w:r>
            <w:bookmarkEnd w:id="1"/>
          </w:p>
        </w:tc>
        <w:tc>
          <w:tcPr>
            <w:tcW w:w="1370" w:type="dxa"/>
          </w:tcPr>
          <w:p w14:paraId="6EB30B31" w14:textId="77777777" w:rsidR="0097707E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65C139EE" w14:textId="77777777" w:rsidR="0097707E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李宝花</w:t>
            </w:r>
            <w:bookmarkEnd w:id="2"/>
          </w:p>
        </w:tc>
      </w:tr>
      <w:tr w:rsidR="0097707E" w14:paraId="6EDD5E65" w14:textId="77777777">
        <w:tc>
          <w:tcPr>
            <w:tcW w:w="1576" w:type="dxa"/>
          </w:tcPr>
          <w:p w14:paraId="43E6FBF4" w14:textId="77777777" w:rsidR="0097707E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14:paraId="0F5C91D7" w14:textId="77777777" w:rsidR="0097707E" w:rsidRDefault="0097707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14:paraId="6D53A28B" w14:textId="77777777" w:rsidR="0097707E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3C8FAC9A" w14:textId="77777777" w:rsidR="0097707E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proofErr w:type="gramStart"/>
            <w:r>
              <w:rPr>
                <w:sz w:val="22"/>
                <w:szCs w:val="22"/>
              </w:rPr>
              <w:t>Q:,</w:t>
            </w:r>
            <w:proofErr w:type="gramEnd"/>
            <w:r>
              <w:rPr>
                <w:sz w:val="22"/>
                <w:szCs w:val="22"/>
              </w:rPr>
              <w:t>E:</w:t>
            </w:r>
            <w:bookmarkEnd w:id="3"/>
          </w:p>
        </w:tc>
      </w:tr>
      <w:tr w:rsidR="0097707E" w14:paraId="138566B7" w14:textId="77777777">
        <w:tc>
          <w:tcPr>
            <w:tcW w:w="1576" w:type="dxa"/>
          </w:tcPr>
          <w:p w14:paraId="3D7B2959" w14:textId="77777777" w:rsidR="0097707E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14:paraId="38EE2176" w14:textId="77777777" w:rsidR="0097707E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91611104MABU0D640C</w:t>
            </w:r>
            <w:bookmarkEnd w:id="4"/>
          </w:p>
        </w:tc>
        <w:tc>
          <w:tcPr>
            <w:tcW w:w="1370" w:type="dxa"/>
          </w:tcPr>
          <w:p w14:paraId="22867573" w14:textId="77777777" w:rsidR="0097707E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1B547E7E" w14:textId="77777777" w:rsidR="0097707E" w:rsidRDefault="00000000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hint="eastAsia"/>
                <w:sz w:val="22"/>
                <w:szCs w:val="22"/>
              </w:rPr>
              <w:t>带标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97707E" w14:paraId="7DF7CCFD" w14:textId="77777777">
        <w:tc>
          <w:tcPr>
            <w:tcW w:w="1576" w:type="dxa"/>
          </w:tcPr>
          <w:p w14:paraId="7FC24422" w14:textId="77777777" w:rsidR="0097707E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14:paraId="5ABCBB65" w14:textId="77777777" w:rsidR="0097707E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8.3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156DF307" w14:textId="77777777" w:rsidR="0097707E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36110525" w14:textId="77777777" w:rsidR="0097707E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45FF3FB9" w14:textId="77777777" w:rsidR="0097707E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6C3C6988" w14:textId="77777777" w:rsidR="0097707E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64A971A0" w14:textId="77777777" w:rsidR="0097707E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537904A1" w14:textId="77777777" w:rsidR="0097707E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64B377D7" w14:textId="77777777" w:rsidR="0097707E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14:paraId="54096DC3" w14:textId="77777777" w:rsidR="0097707E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08C4B8F2" w14:textId="77777777" w:rsidR="0097707E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</w:t>
            </w:r>
            <w:proofErr w:type="gramStart"/>
            <w:r>
              <w:rPr>
                <w:sz w:val="22"/>
                <w:szCs w:val="22"/>
              </w:rPr>
              <w:t>15,E</w:t>
            </w:r>
            <w:proofErr w:type="gramEnd"/>
            <w:r>
              <w:rPr>
                <w:sz w:val="22"/>
                <w:szCs w:val="22"/>
              </w:rPr>
              <w:t>:15</w:t>
            </w:r>
            <w:bookmarkEnd w:id="12"/>
          </w:p>
        </w:tc>
      </w:tr>
      <w:tr w:rsidR="0097707E" w14:paraId="1BF221CF" w14:textId="77777777">
        <w:tc>
          <w:tcPr>
            <w:tcW w:w="1576" w:type="dxa"/>
          </w:tcPr>
          <w:p w14:paraId="26800524" w14:textId="77777777" w:rsidR="0097707E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1851FA0A" w14:textId="77777777" w:rsidR="0097707E" w:rsidRDefault="0000000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97707E" w14:paraId="6B2532CE" w14:textId="77777777">
        <w:tc>
          <w:tcPr>
            <w:tcW w:w="1576" w:type="dxa"/>
          </w:tcPr>
          <w:p w14:paraId="3307C350" w14:textId="77777777" w:rsidR="0097707E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4BDCA7FB" w14:textId="77777777" w:rsidR="0097707E" w:rsidRDefault="00000000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97707E" w14:paraId="5E31593E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0D1AF4E3" w14:textId="77777777" w:rsidR="0097707E" w:rsidRDefault="0000000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97707E" w14:paraId="02A00C2C" w14:textId="77777777">
        <w:tc>
          <w:tcPr>
            <w:tcW w:w="1576" w:type="dxa"/>
          </w:tcPr>
          <w:p w14:paraId="263982E1" w14:textId="77777777" w:rsidR="0097707E" w:rsidRDefault="0097707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075EC609" w14:textId="77777777" w:rsidR="0097707E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59E00802" w14:textId="77777777" w:rsidR="0097707E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97707E" w14:paraId="3F756C8B" w14:textId="77777777">
        <w:trPr>
          <w:trHeight w:val="312"/>
        </w:trPr>
        <w:tc>
          <w:tcPr>
            <w:tcW w:w="1576" w:type="dxa"/>
            <w:vMerge w:val="restart"/>
          </w:tcPr>
          <w:p w14:paraId="50FFA67C" w14:textId="77777777" w:rsidR="0097707E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7AA2CD38" w14:textId="77777777" w:rsidR="0097707E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陕西华茂精瑞装备制造科技有限公司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 w14:paraId="52A7DCF2" w14:textId="77777777" w:rsidR="0097707E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：铝合金铸件的生产</w:t>
            </w:r>
          </w:p>
          <w:p w14:paraId="0CD416A5" w14:textId="77777777" w:rsidR="0097707E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：铝合金铸件的生产所涉及场所的相关环境管理活动</w:t>
            </w:r>
            <w:bookmarkEnd w:id="18"/>
          </w:p>
        </w:tc>
      </w:tr>
      <w:tr w:rsidR="0097707E" w14:paraId="3BB5AC97" w14:textId="77777777">
        <w:trPr>
          <w:trHeight w:val="376"/>
        </w:trPr>
        <w:tc>
          <w:tcPr>
            <w:tcW w:w="1576" w:type="dxa"/>
          </w:tcPr>
          <w:p w14:paraId="16D1D79B" w14:textId="77777777" w:rsidR="0097707E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0B491740" w14:textId="77777777" w:rsidR="0097707E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陕西省西咸新区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沣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东新城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能源金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贸区起步区一期西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咸金融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港</w:t>
            </w:r>
            <w:r>
              <w:rPr>
                <w:rFonts w:hint="eastAsia"/>
                <w:sz w:val="22"/>
                <w:szCs w:val="22"/>
                <w:lang w:val="en-GB"/>
              </w:rPr>
              <w:t>4-B1</w:t>
            </w:r>
            <w:r>
              <w:rPr>
                <w:rFonts w:hint="eastAsia"/>
                <w:sz w:val="22"/>
                <w:szCs w:val="22"/>
                <w:lang w:val="en-GB"/>
              </w:rPr>
              <w:t>楼</w:t>
            </w:r>
            <w:r>
              <w:rPr>
                <w:rFonts w:hint="eastAsia"/>
                <w:sz w:val="22"/>
                <w:szCs w:val="22"/>
                <w:lang w:val="en-GB"/>
              </w:rPr>
              <w:t>2</w:t>
            </w:r>
            <w:r>
              <w:rPr>
                <w:rFonts w:hint="eastAsia"/>
                <w:sz w:val="22"/>
                <w:szCs w:val="22"/>
                <w:lang w:val="en-GB"/>
              </w:rPr>
              <w:t>层</w:t>
            </w:r>
            <w:r>
              <w:rPr>
                <w:rFonts w:hint="eastAsia"/>
                <w:sz w:val="22"/>
                <w:szCs w:val="22"/>
                <w:lang w:val="en-GB"/>
              </w:rPr>
              <w:t>204</w:t>
            </w:r>
            <w:r>
              <w:rPr>
                <w:rFonts w:hint="eastAsia"/>
                <w:sz w:val="22"/>
                <w:szCs w:val="22"/>
                <w:lang w:val="en-GB"/>
              </w:rPr>
              <w:t>室</w:t>
            </w:r>
            <w:bookmarkEnd w:id="19"/>
          </w:p>
        </w:tc>
        <w:tc>
          <w:tcPr>
            <w:tcW w:w="5013" w:type="dxa"/>
            <w:gridSpan w:val="4"/>
            <w:vMerge/>
          </w:tcPr>
          <w:p w14:paraId="0E0D9FBC" w14:textId="77777777" w:rsidR="0097707E" w:rsidRDefault="0097707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7707E" w14:paraId="242A11B0" w14:textId="77777777">
        <w:trPr>
          <w:trHeight w:val="437"/>
        </w:trPr>
        <w:tc>
          <w:tcPr>
            <w:tcW w:w="1576" w:type="dxa"/>
          </w:tcPr>
          <w:p w14:paraId="43AAE6A9" w14:textId="77777777" w:rsidR="0097707E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0E5FB804" w14:textId="77777777" w:rsidR="0097707E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陕西省渭南市高新技术产业开发区朝阳路</w:t>
            </w:r>
            <w:r>
              <w:rPr>
                <w:rFonts w:hint="eastAsia"/>
                <w:sz w:val="22"/>
                <w:szCs w:val="22"/>
                <w:lang w:val="en-GB"/>
              </w:rPr>
              <w:t>70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3D</w:t>
            </w:r>
            <w:r>
              <w:rPr>
                <w:rFonts w:hint="eastAsia"/>
                <w:sz w:val="22"/>
                <w:szCs w:val="22"/>
                <w:lang w:val="en-GB"/>
              </w:rPr>
              <w:t>打印产业培育基地</w:t>
            </w:r>
            <w:bookmarkEnd w:id="20"/>
          </w:p>
        </w:tc>
        <w:tc>
          <w:tcPr>
            <w:tcW w:w="5013" w:type="dxa"/>
            <w:gridSpan w:val="4"/>
            <w:vMerge/>
          </w:tcPr>
          <w:p w14:paraId="09232409" w14:textId="77777777" w:rsidR="0097707E" w:rsidRDefault="0097707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7707E" w14:paraId="694D21D0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7CF54B0D" w14:textId="77777777" w:rsidR="0097707E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97707E" w14:paraId="58B10887" w14:textId="77777777">
        <w:tc>
          <w:tcPr>
            <w:tcW w:w="1576" w:type="dxa"/>
          </w:tcPr>
          <w:p w14:paraId="4F171E93" w14:textId="77777777" w:rsidR="0097707E" w:rsidRDefault="0097707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44FCCA77" w14:textId="77777777" w:rsidR="0097707E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30F001A3" w14:textId="77777777" w:rsidR="0097707E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027B8BDB" w14:textId="77777777" w:rsidR="0097707E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97707E" w14:paraId="6BCD29F8" w14:textId="77777777">
        <w:trPr>
          <w:trHeight w:val="387"/>
        </w:trPr>
        <w:tc>
          <w:tcPr>
            <w:tcW w:w="1576" w:type="dxa"/>
            <w:vMerge w:val="restart"/>
          </w:tcPr>
          <w:p w14:paraId="1AA11730" w14:textId="77777777" w:rsidR="0097707E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31034562" w14:textId="49A9C326" w:rsidR="0097707E" w:rsidRDefault="0081409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814098">
              <w:rPr>
                <w:sz w:val="22"/>
                <w:szCs w:val="22"/>
              </w:rPr>
              <w:t xml:space="preserve">Shaanxi </w:t>
            </w:r>
            <w:proofErr w:type="spellStart"/>
            <w:r w:rsidRPr="00814098">
              <w:rPr>
                <w:sz w:val="22"/>
                <w:szCs w:val="22"/>
              </w:rPr>
              <w:t>Huamao</w:t>
            </w:r>
            <w:proofErr w:type="spellEnd"/>
            <w:r w:rsidRPr="00814098">
              <w:rPr>
                <w:sz w:val="22"/>
                <w:szCs w:val="22"/>
              </w:rPr>
              <w:t xml:space="preserve"> </w:t>
            </w:r>
            <w:proofErr w:type="spellStart"/>
            <w:r w:rsidRPr="00814098">
              <w:rPr>
                <w:sz w:val="22"/>
                <w:szCs w:val="22"/>
              </w:rPr>
              <w:t>Jingrui</w:t>
            </w:r>
            <w:proofErr w:type="spellEnd"/>
            <w:r w:rsidRPr="00814098">
              <w:rPr>
                <w:sz w:val="22"/>
                <w:szCs w:val="22"/>
              </w:rPr>
              <w:t xml:space="preserve"> Equipment Manufacturing Technology Co., Ltd</w:t>
            </w:r>
          </w:p>
        </w:tc>
        <w:tc>
          <w:tcPr>
            <w:tcW w:w="1337" w:type="dxa"/>
          </w:tcPr>
          <w:p w14:paraId="65899C3D" w14:textId="77777777" w:rsidR="0097707E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14:paraId="6B3BAF9E" w14:textId="0637707B" w:rsidR="0097707E" w:rsidRDefault="00814098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814098">
              <w:rPr>
                <w:sz w:val="21"/>
                <w:szCs w:val="16"/>
              </w:rPr>
              <w:t>Production of Aluminum Alloy Castings</w:t>
            </w:r>
          </w:p>
        </w:tc>
      </w:tr>
      <w:tr w:rsidR="0097707E" w14:paraId="09C81568" w14:textId="77777777">
        <w:trPr>
          <w:trHeight w:val="446"/>
        </w:trPr>
        <w:tc>
          <w:tcPr>
            <w:tcW w:w="1576" w:type="dxa"/>
            <w:vMerge/>
          </w:tcPr>
          <w:p w14:paraId="38D00CC0" w14:textId="77777777" w:rsidR="0097707E" w:rsidRDefault="0097707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2085ECC1" w14:textId="77777777" w:rsidR="0097707E" w:rsidRDefault="0097707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4CD87B22" w14:textId="77777777" w:rsidR="0097707E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14:paraId="27F8AB15" w14:textId="4CA58C7C" w:rsidR="0097707E" w:rsidRDefault="00814098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814098">
              <w:rPr>
                <w:sz w:val="21"/>
                <w:szCs w:val="16"/>
              </w:rPr>
              <w:t>Relevant environmental management activities in the places involved in the production of aluminum alloy castings</w:t>
            </w:r>
          </w:p>
        </w:tc>
      </w:tr>
      <w:tr w:rsidR="0097707E" w14:paraId="573AAA6B" w14:textId="77777777">
        <w:trPr>
          <w:trHeight w:val="412"/>
        </w:trPr>
        <w:tc>
          <w:tcPr>
            <w:tcW w:w="1576" w:type="dxa"/>
            <w:vMerge w:val="restart"/>
          </w:tcPr>
          <w:p w14:paraId="5BE9E2EA" w14:textId="77777777" w:rsidR="0097707E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36B30453" w14:textId="0E017FB6" w:rsidR="0097707E" w:rsidRDefault="0081409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814098">
              <w:rPr>
                <w:rFonts w:cs="Arial"/>
                <w:b/>
                <w:bCs/>
                <w:sz w:val="22"/>
                <w:szCs w:val="16"/>
              </w:rPr>
              <w:t xml:space="preserve">Room 204, Floor 2, Building 4-B1, </w:t>
            </w:r>
            <w:proofErr w:type="spellStart"/>
            <w:r w:rsidRPr="00814098">
              <w:rPr>
                <w:rFonts w:cs="Arial"/>
                <w:b/>
                <w:bCs/>
                <w:sz w:val="22"/>
                <w:szCs w:val="16"/>
              </w:rPr>
              <w:t>Xixian</w:t>
            </w:r>
            <w:proofErr w:type="spellEnd"/>
            <w:r w:rsidRPr="00814098">
              <w:rPr>
                <w:rFonts w:cs="Arial"/>
                <w:b/>
                <w:bCs/>
                <w:sz w:val="22"/>
                <w:szCs w:val="16"/>
              </w:rPr>
              <w:t xml:space="preserve"> Financial Port, Phase I, Starting Area, </w:t>
            </w:r>
            <w:proofErr w:type="spellStart"/>
            <w:r w:rsidRPr="00814098">
              <w:rPr>
                <w:rFonts w:cs="Arial"/>
                <w:b/>
                <w:bCs/>
                <w:sz w:val="22"/>
                <w:szCs w:val="16"/>
              </w:rPr>
              <w:t>Fengdong</w:t>
            </w:r>
            <w:proofErr w:type="spellEnd"/>
            <w:r w:rsidRPr="00814098">
              <w:rPr>
                <w:rFonts w:cs="Arial"/>
                <w:b/>
                <w:bCs/>
                <w:sz w:val="22"/>
                <w:szCs w:val="16"/>
              </w:rPr>
              <w:t xml:space="preserve"> New City Energy Jinmao District, </w:t>
            </w:r>
            <w:proofErr w:type="spellStart"/>
            <w:r w:rsidRPr="00814098">
              <w:rPr>
                <w:rFonts w:cs="Arial"/>
                <w:b/>
                <w:bCs/>
                <w:sz w:val="22"/>
                <w:szCs w:val="16"/>
              </w:rPr>
              <w:t>Xixian</w:t>
            </w:r>
            <w:proofErr w:type="spellEnd"/>
            <w:r w:rsidRPr="00814098">
              <w:rPr>
                <w:rFonts w:cs="Arial"/>
                <w:b/>
                <w:bCs/>
                <w:sz w:val="22"/>
                <w:szCs w:val="16"/>
              </w:rPr>
              <w:t xml:space="preserve"> New Area, Shaanxi Province</w:t>
            </w:r>
          </w:p>
        </w:tc>
        <w:tc>
          <w:tcPr>
            <w:tcW w:w="1337" w:type="dxa"/>
          </w:tcPr>
          <w:p w14:paraId="0CB9AB6A" w14:textId="77777777" w:rsidR="0097707E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14:paraId="49F1AB05" w14:textId="77777777" w:rsidR="0097707E" w:rsidRDefault="0097707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7707E" w14:paraId="2E566C87" w14:textId="77777777">
        <w:trPr>
          <w:trHeight w:val="421"/>
        </w:trPr>
        <w:tc>
          <w:tcPr>
            <w:tcW w:w="1576" w:type="dxa"/>
            <w:vMerge/>
          </w:tcPr>
          <w:p w14:paraId="00A8AF47" w14:textId="77777777" w:rsidR="0097707E" w:rsidRDefault="0097707E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6258F98D" w14:textId="77777777" w:rsidR="0097707E" w:rsidRDefault="0097707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0A6A905C" w14:textId="77777777" w:rsidR="0097707E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14:paraId="3530DB36" w14:textId="77777777" w:rsidR="0097707E" w:rsidRDefault="0097707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7707E" w14:paraId="140B4836" w14:textId="77777777">
        <w:trPr>
          <w:trHeight w:val="459"/>
        </w:trPr>
        <w:tc>
          <w:tcPr>
            <w:tcW w:w="1576" w:type="dxa"/>
            <w:vMerge w:val="restart"/>
          </w:tcPr>
          <w:p w14:paraId="448E3C94" w14:textId="77777777" w:rsidR="0097707E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1FB6C2D3" w14:textId="73B94383" w:rsidR="0097707E" w:rsidRDefault="0081409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814098">
              <w:rPr>
                <w:rFonts w:cs="Arial"/>
                <w:b/>
                <w:bCs/>
                <w:sz w:val="22"/>
                <w:szCs w:val="16"/>
              </w:rPr>
              <w:t xml:space="preserve">3D Printing Industry Cultivation Base, No. 70 Chaoyang Road, </w:t>
            </w:r>
            <w:proofErr w:type="spellStart"/>
            <w:r w:rsidRPr="00814098">
              <w:rPr>
                <w:rFonts w:cs="Arial"/>
                <w:b/>
                <w:bCs/>
                <w:sz w:val="22"/>
                <w:szCs w:val="16"/>
              </w:rPr>
              <w:t>Weinan</w:t>
            </w:r>
            <w:proofErr w:type="spellEnd"/>
            <w:r w:rsidRPr="00814098">
              <w:rPr>
                <w:rFonts w:cs="Arial"/>
                <w:b/>
                <w:bCs/>
                <w:sz w:val="22"/>
                <w:szCs w:val="16"/>
              </w:rPr>
              <w:t xml:space="preserve"> Hi tech Industrial Development Zone, Shaanxi Province</w:t>
            </w:r>
          </w:p>
        </w:tc>
        <w:tc>
          <w:tcPr>
            <w:tcW w:w="1337" w:type="dxa"/>
          </w:tcPr>
          <w:p w14:paraId="415CCFF3" w14:textId="77777777" w:rsidR="0097707E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14:paraId="20A27911" w14:textId="77777777" w:rsidR="0097707E" w:rsidRDefault="0097707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7707E" w14:paraId="272A8E31" w14:textId="77777777">
        <w:trPr>
          <w:trHeight w:val="374"/>
        </w:trPr>
        <w:tc>
          <w:tcPr>
            <w:tcW w:w="1576" w:type="dxa"/>
            <w:vMerge/>
          </w:tcPr>
          <w:p w14:paraId="0FDDFA97" w14:textId="77777777" w:rsidR="0097707E" w:rsidRDefault="0097707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51E32475" w14:textId="77777777" w:rsidR="0097707E" w:rsidRDefault="0097707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11FA7FC9" w14:textId="77777777" w:rsidR="0097707E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14:paraId="52050F58" w14:textId="77777777" w:rsidR="0097707E" w:rsidRDefault="0097707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7707E" w14:paraId="0D96550A" w14:textId="77777777">
        <w:trPr>
          <w:trHeight w:val="90"/>
        </w:trPr>
        <w:tc>
          <w:tcPr>
            <w:tcW w:w="9962" w:type="dxa"/>
            <w:gridSpan w:val="6"/>
          </w:tcPr>
          <w:p w14:paraId="269DC4DF" w14:textId="77777777" w:rsidR="0097707E" w:rsidRDefault="0000000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97707E" w14:paraId="1D5EAA4E" w14:textId="77777777">
        <w:tc>
          <w:tcPr>
            <w:tcW w:w="9962" w:type="dxa"/>
            <w:gridSpan w:val="6"/>
          </w:tcPr>
          <w:p w14:paraId="5B4912AF" w14:textId="77777777" w:rsidR="0097707E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97707E" w14:paraId="062E6D1A" w14:textId="77777777">
        <w:trPr>
          <w:trHeight w:val="862"/>
        </w:trPr>
        <w:tc>
          <w:tcPr>
            <w:tcW w:w="1576" w:type="dxa"/>
          </w:tcPr>
          <w:p w14:paraId="53B826EF" w14:textId="77777777" w:rsidR="0097707E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lastRenderedPageBreak/>
              <w:t>受审核方签章</w:t>
            </w:r>
          </w:p>
        </w:tc>
        <w:tc>
          <w:tcPr>
            <w:tcW w:w="5040" w:type="dxa"/>
            <w:gridSpan w:val="3"/>
          </w:tcPr>
          <w:p w14:paraId="5ABA8C4B" w14:textId="77777777" w:rsidR="0097707E" w:rsidRDefault="0097707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41A5018C" w14:textId="77777777" w:rsidR="0097707E" w:rsidRDefault="0097707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72392BB4" w14:textId="77777777" w:rsidR="0097707E" w:rsidRDefault="0097707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164E7C0C" w14:textId="77777777" w:rsidR="0097707E" w:rsidRDefault="0097707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14:paraId="5BF9A250" w14:textId="77777777" w:rsidR="0097707E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12D4BB9F" w14:textId="77777777" w:rsidR="0097707E" w:rsidRDefault="0097707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3E1C239C" w14:textId="77777777" w:rsidR="0097707E" w:rsidRDefault="0097707E">
      <w:pPr>
        <w:snapToGrid w:val="0"/>
        <w:spacing w:line="0" w:lineRule="atLeast"/>
        <w:jc w:val="center"/>
        <w:rPr>
          <w:szCs w:val="24"/>
        </w:rPr>
      </w:pPr>
    </w:p>
    <w:sectPr w:rsidR="0097707E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A4D4A" w14:textId="77777777" w:rsidR="0068345A" w:rsidRDefault="0068345A">
      <w:r>
        <w:separator/>
      </w:r>
    </w:p>
  </w:endnote>
  <w:endnote w:type="continuationSeparator" w:id="0">
    <w:p w14:paraId="1DAEB066" w14:textId="77777777" w:rsidR="0068345A" w:rsidRDefault="00683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F9D54" w14:textId="77777777" w:rsidR="0068345A" w:rsidRDefault="0068345A">
      <w:r>
        <w:separator/>
      </w:r>
    </w:p>
  </w:footnote>
  <w:footnote w:type="continuationSeparator" w:id="0">
    <w:p w14:paraId="59CEFFEB" w14:textId="77777777" w:rsidR="0068345A" w:rsidRDefault="00683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4F683" w14:textId="77777777" w:rsidR="0097707E" w:rsidRDefault="00000000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BC2FAB" wp14:editId="377DA6D0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A753E6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89.15pt;margin-top:10.7pt;width:87.9pt;height:20.2pt;z-index:251659264;mso-position-horizontal-relative:text;mso-position-vertical-relative:text;mso-width-relative:page;mso-height-relative:page" stroked="f">
          <v:textbox>
            <w:txbxContent>
              <w:p w14:paraId="2EE88C4D" w14:textId="77777777" w:rsidR="0097707E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571ECFC" w14:textId="77777777" w:rsidR="0097707E" w:rsidRDefault="0000000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A1NjIxZjllNzA4YmNmNDY3YzhiM2M5ZTdlNmYxNjcifQ=="/>
  </w:docVars>
  <w:rsids>
    <w:rsidRoot w:val="0097707E"/>
    <w:rsid w:val="005B3069"/>
    <w:rsid w:val="0068345A"/>
    <w:rsid w:val="00814098"/>
    <w:rsid w:val="0097707E"/>
    <w:rsid w:val="00DC63A6"/>
    <w:rsid w:val="00EB4B53"/>
    <w:rsid w:val="58F54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2A18F"/>
  <w15:docId w15:val="{4B7FB741-D9FD-4BC5-A20F-2E676DF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1371</Characters>
  <Application>Microsoft Office Word</Application>
  <DocSecurity>0</DocSecurity>
  <Lines>11</Lines>
  <Paragraphs>3</Paragraphs>
  <ScaleCrop>false</ScaleCrop>
  <Company>微软中国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39</cp:revision>
  <cp:lastPrinted>2019-05-13T03:13:00Z</cp:lastPrinted>
  <dcterms:created xsi:type="dcterms:W3CDTF">2016-02-16T02:49:00Z</dcterms:created>
  <dcterms:modified xsi:type="dcterms:W3CDTF">2022-10-22T06:42:00Z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2052-11.1.0.12358</vt:lpwstr>
  </property>
</Properties>
</file>