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F3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0129-2021-2022</w:t>
      </w:r>
      <w:bookmarkEnd w:id="0"/>
    </w:p>
    <w:p w14:paraId="32A6AD20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457D" w14:paraId="2811CBB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F4C8249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52F064E" w14:textId="77777777" w:rsidR="00433ABA" w:rsidRDefault="00000000">
            <w:bookmarkStart w:id="1" w:name="组织名称"/>
            <w:r>
              <w:t>上海科科阀门集团有限公司</w:t>
            </w:r>
            <w:bookmarkEnd w:id="1"/>
          </w:p>
        </w:tc>
      </w:tr>
      <w:tr w:rsidR="009F457D" w14:paraId="3C4DC16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DC1A64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91456AC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457D" w14:paraId="64DCB93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E0159B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457D" w14:paraId="095C5A2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2BB7CF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DB5790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5F0D9F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3E689C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E41A31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71986F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F457D" w14:paraId="6955FB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B2D2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D00511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032C47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6A86B36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25F03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7DB35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487CAB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998BD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79745A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158ADA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20AB55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DA892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CC0F8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2BAE66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DF3C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C21567E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5FFDEA3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40CFC4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36898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45FAA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733E07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8D4C8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3BDFD1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AA46C3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0D8980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4C3B47" w14:textId="264870BC" w:rsidR="00F65E38" w:rsidRDefault="00944DA2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78ACF4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4591D5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A7DB4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B95268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3F34E00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8042AB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E8A593" w14:textId="4419A80D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24B71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36F133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A5C02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FC8D5B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6BB562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BE5B286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FE7EBF" w14:textId="2750C6B4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51247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251A021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E61587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78AEF5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80CEC5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2D2C819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B535DC5" w14:textId="60E3A1E8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411D9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6903AAF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1CE7E4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CF287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4EFE7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0851AC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D606428" w14:textId="17C73C2B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EF510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0E5FC75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CC1CAF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95849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0D24B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3459A3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039990E" w14:textId="515BECE6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B1719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4CA2B8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B6DFB8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557AEC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D9EE3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694F54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B93305C" w14:textId="4E9C24FF" w:rsidR="00E2764D" w:rsidRDefault="00944DA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B32BC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1CDEF1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9565B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6C663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9A170F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273746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46CC4C" w14:textId="1ED61672" w:rsidR="0072058B" w:rsidRDefault="00944DA2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11850C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2ACE11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E1B3D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0BD86D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1EA3FEF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2A3658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7B452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19EE0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5B6205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78F51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15EF3E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2BEE2FD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017057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395BF5" w14:textId="1627E277" w:rsidR="0072058B" w:rsidRDefault="00944DA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989828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70AB90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81CA3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0379B8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056C4C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BC75F8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A9A7F1" w14:textId="1327BAE9" w:rsidR="0072058B" w:rsidRDefault="00944DA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9CD53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45D2D9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CF332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7E95AE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E51D2B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40DD105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188BD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B903C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457D" w14:paraId="11A64A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E4C66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79B1E8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4EDF53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7E5C56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D1F82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28ADF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457D" w14:paraId="2CDC44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8B8B0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60ECD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06A225C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2B4F6B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6AB04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F8E0F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F457D" w14:paraId="55FB95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33D65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4B3C30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F4E503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A692CD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EB326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F8F5D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457D" w14:paraId="20A747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9558B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F79987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6DAA5E2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D1A9FB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6E6722" w14:textId="6D8902A0" w:rsidR="00B001F1" w:rsidRDefault="00944DA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773E8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457D" w14:paraId="0B5B94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69B81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EC732A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AEE04C9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83A52A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80F2DC" w14:textId="3C36B3A7" w:rsidR="00B001F1" w:rsidRDefault="00944DA2" w:rsidP="00944DA2">
            <w:pPr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F1ABE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36D3F2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9D7F" w14:textId="77777777" w:rsidR="00810108" w:rsidRDefault="00810108">
      <w:r>
        <w:separator/>
      </w:r>
    </w:p>
  </w:endnote>
  <w:endnote w:type="continuationSeparator" w:id="0">
    <w:p w14:paraId="7F4773FC" w14:textId="77777777" w:rsidR="00810108" w:rsidRDefault="008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75A6" w14:textId="77777777" w:rsidR="00810108" w:rsidRDefault="00810108">
      <w:r>
        <w:separator/>
      </w:r>
    </w:p>
  </w:footnote>
  <w:footnote w:type="continuationSeparator" w:id="0">
    <w:p w14:paraId="2A5F3C1B" w14:textId="77777777" w:rsidR="00810108" w:rsidRDefault="00810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0FD9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731081" wp14:editId="2A4CE1D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5DB8F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28162D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942370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8CEFD5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8BA2C4D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85E5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2EDEDE" w:tentative="1">
      <w:start w:val="1"/>
      <w:numFmt w:val="lowerLetter"/>
      <w:lvlText w:val="%2)"/>
      <w:lvlJc w:val="left"/>
      <w:pPr>
        <w:ind w:left="840" w:hanging="420"/>
      </w:pPr>
    </w:lvl>
    <w:lvl w:ilvl="2" w:tplc="AEDEEFEE" w:tentative="1">
      <w:start w:val="1"/>
      <w:numFmt w:val="lowerRoman"/>
      <w:lvlText w:val="%3."/>
      <w:lvlJc w:val="right"/>
      <w:pPr>
        <w:ind w:left="1260" w:hanging="420"/>
      </w:pPr>
    </w:lvl>
    <w:lvl w:ilvl="3" w:tplc="08CCDC08" w:tentative="1">
      <w:start w:val="1"/>
      <w:numFmt w:val="decimal"/>
      <w:lvlText w:val="%4."/>
      <w:lvlJc w:val="left"/>
      <w:pPr>
        <w:ind w:left="1680" w:hanging="420"/>
      </w:pPr>
    </w:lvl>
    <w:lvl w:ilvl="4" w:tplc="D31A1C32" w:tentative="1">
      <w:start w:val="1"/>
      <w:numFmt w:val="lowerLetter"/>
      <w:lvlText w:val="%5)"/>
      <w:lvlJc w:val="left"/>
      <w:pPr>
        <w:ind w:left="2100" w:hanging="420"/>
      </w:pPr>
    </w:lvl>
    <w:lvl w:ilvl="5" w:tplc="EC54FF26" w:tentative="1">
      <w:start w:val="1"/>
      <w:numFmt w:val="lowerRoman"/>
      <w:lvlText w:val="%6."/>
      <w:lvlJc w:val="right"/>
      <w:pPr>
        <w:ind w:left="2520" w:hanging="420"/>
      </w:pPr>
    </w:lvl>
    <w:lvl w:ilvl="6" w:tplc="084E074E" w:tentative="1">
      <w:start w:val="1"/>
      <w:numFmt w:val="decimal"/>
      <w:lvlText w:val="%7."/>
      <w:lvlJc w:val="left"/>
      <w:pPr>
        <w:ind w:left="2940" w:hanging="420"/>
      </w:pPr>
    </w:lvl>
    <w:lvl w:ilvl="7" w:tplc="A20049AC" w:tentative="1">
      <w:start w:val="1"/>
      <w:numFmt w:val="lowerLetter"/>
      <w:lvlText w:val="%8)"/>
      <w:lvlJc w:val="left"/>
      <w:pPr>
        <w:ind w:left="3360" w:hanging="420"/>
      </w:pPr>
    </w:lvl>
    <w:lvl w:ilvl="8" w:tplc="C712B54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0826056">
    <w:abstractNumId w:val="0"/>
  </w:num>
  <w:num w:numId="2" w16cid:durableId="1200120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57D"/>
    <w:rsid w:val="00810108"/>
    <w:rsid w:val="00944DA2"/>
    <w:rsid w:val="009F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0478EC7"/>
  <w15:docId w15:val="{045E6144-9DB1-4406-B3B1-0120F225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