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right="400"/>
        <w:jc w:val="right"/>
        <w:rPr>
          <w:rFonts w:hint="default" w:ascii="Times New Roman" w:hAnsi="Times New Roman" w:eastAsia="宋体"/>
          <w:sz w:val="20"/>
          <w:szCs w:val="24"/>
          <w:lang w:val="en-US" w:eastAsia="zh-CN"/>
        </w:rPr>
      </w:pPr>
      <w:r>
        <w:rPr>
          <w:rFonts w:hint="eastAsia" w:ascii="Times New Roman" w:hAnsi="Times New Roman"/>
          <w:sz w:val="20"/>
          <w:szCs w:val="24"/>
        </w:rPr>
        <w:t>编</w:t>
      </w:r>
      <w:r>
        <w:rPr>
          <w:rFonts w:ascii="Times New Roman" w:hAnsi="Times New Roman"/>
          <w:sz w:val="20"/>
          <w:szCs w:val="24"/>
        </w:rPr>
        <w:t xml:space="preserve">  </w:t>
      </w:r>
      <w:r>
        <w:rPr>
          <w:rFonts w:hint="eastAsia" w:ascii="Times New Roman" w:hAnsi="Times New Roman"/>
          <w:sz w:val="20"/>
          <w:szCs w:val="24"/>
        </w:rPr>
        <w:t>号：</w:t>
      </w:r>
      <w:r>
        <w:rPr>
          <w:rFonts w:ascii="Times New Roman" w:hAnsi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/>
          <w:sz w:val="20"/>
          <w:szCs w:val="24"/>
          <w:u w:val="single"/>
        </w:rPr>
        <w:t>1</w:t>
      </w:r>
      <w:r>
        <w:rPr>
          <w:rFonts w:hint="eastAsia" w:ascii="Times New Roman" w:hAnsi="Times New Roman"/>
          <w:sz w:val="20"/>
          <w:szCs w:val="24"/>
          <w:u w:val="single"/>
          <w:lang w:val="en-US" w:eastAsia="zh-CN"/>
        </w:rPr>
        <w:t>62</w:t>
      </w:r>
      <w:r>
        <w:rPr>
          <w:rFonts w:ascii="Times New Roman" w:hAnsi="Times New Roman"/>
          <w:sz w:val="20"/>
          <w:szCs w:val="24"/>
          <w:u w:val="single"/>
        </w:rPr>
        <w:t>-2018</w:t>
      </w:r>
      <w:r>
        <w:rPr>
          <w:rFonts w:hint="eastAsia" w:ascii="Times New Roman" w:hAnsi="Times New Roman"/>
          <w:sz w:val="20"/>
          <w:szCs w:val="24"/>
          <w:u w:val="single"/>
          <w:lang w:val="en-US" w:eastAsia="zh-CN"/>
        </w:rPr>
        <w:t>-2019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615"/>
        <w:gridCol w:w="603"/>
        <w:gridCol w:w="672"/>
        <w:gridCol w:w="1188"/>
        <w:gridCol w:w="958"/>
        <w:gridCol w:w="1168"/>
        <w:gridCol w:w="816"/>
        <w:gridCol w:w="832"/>
        <w:gridCol w:w="425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1" w:hRule="atLeast"/>
        </w:trPr>
        <w:tc>
          <w:tcPr>
            <w:tcW w:w="14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分析天平称量（风化铝砂样品）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20" w:lineRule="exact"/>
              <w:ind w:firstLine="840" w:firstLineChars="400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品保部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320" w:lineRule="exact"/>
              <w:ind w:firstLine="420" w:firstLineChars="20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等线"/>
                <w:szCs w:val="21"/>
                <w:lang w:val="en-US" w:eastAsia="zh-CN"/>
              </w:rPr>
              <w:t>54.15g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/>
                <w:b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0.0066g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±</w:t>
            </w:r>
            <w:r>
              <w:rPr>
                <w:rFonts w:ascii="Times New Roman" w:hAnsi="Times New Roman"/>
                <w:szCs w:val="21"/>
              </w:rPr>
              <w:t>0.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01g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  <w:szCs w:val="21"/>
                <w:lang w:val="en-US" w:eastAsia="zh-CN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60" w:type="dxa"/>
            <w:gridSpan w:val="2"/>
          </w:tcPr>
          <w:p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spacing w:line="32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329" w:type="dxa"/>
            <w:gridSpan w:val="2"/>
          </w:tcPr>
          <w:p>
            <w:pPr>
              <w:spacing w:line="32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640" w:type="dxa"/>
            <w:gridSpan w:val="12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074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662" w:type="dxa"/>
            <w:gridSpan w:val="8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904" w:type="dxa"/>
            <w:vMerge w:val="restart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21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74" w:type="dxa"/>
            <w:gridSpan w:val="3"/>
          </w:tcPr>
          <w:p>
            <w:pPr>
              <w:pStyle w:val="13"/>
              <w:ind w:left="36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电子天平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0-120g</w:t>
            </w:r>
          </w:p>
        </w:tc>
        <w:tc>
          <w:tcPr>
            <w:tcW w:w="21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U=0.</w:t>
            </w:r>
            <w:r>
              <w:rPr>
                <w:rFonts w:hint="eastAsia" w:ascii="Times New Roman" w:hAnsi="Times New Roman"/>
                <w:lang w:val="en-US" w:eastAsia="zh-CN"/>
              </w:rPr>
              <w:t>0005g</w:t>
            </w:r>
            <w:r>
              <w:rPr>
                <w:rFonts w:ascii="Times New Roman" w:hAnsi="Times New Roman"/>
              </w:rPr>
              <w:t xml:space="preserve">  k=2</w:t>
            </w:r>
            <w: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0.0015g</w:t>
            </w:r>
          </w:p>
        </w:tc>
        <w:tc>
          <w:tcPr>
            <w:tcW w:w="1257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74" w:type="dxa"/>
            <w:gridSpan w:val="3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14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57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0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>号</w:t>
            </w:r>
          </w:p>
        </w:tc>
        <w:tc>
          <w:tcPr>
            <w:tcW w:w="6662" w:type="dxa"/>
            <w:gridSpan w:val="8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FMW072-003 分析天平称量过程控制规范</w:t>
            </w:r>
          </w:p>
        </w:tc>
        <w:tc>
          <w:tcPr>
            <w:tcW w:w="90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0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662" w:type="dxa"/>
            <w:gridSpan w:val="8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FQW070-070电子精密天平使用说明书</w:t>
            </w:r>
          </w:p>
        </w:tc>
        <w:tc>
          <w:tcPr>
            <w:tcW w:w="90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0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662" w:type="dxa"/>
            <w:gridSpan w:val="8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(10-30)</w:t>
            </w:r>
            <w:bookmarkStart w:id="0" w:name="_GoBack"/>
            <w:bookmarkEnd w:id="0"/>
            <w:r>
              <w:rPr>
                <w:rFonts w:hint="eastAsia" w:ascii="Times New Roman" w:hAnsi="Times New Roman"/>
                <w:lang w:val="en-US" w:eastAsia="zh-CN"/>
              </w:rPr>
              <w:t>℃</w:t>
            </w:r>
          </w:p>
        </w:tc>
        <w:tc>
          <w:tcPr>
            <w:tcW w:w="90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662" w:type="dxa"/>
            <w:gridSpan w:val="8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雷莲花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聂园</w:t>
            </w:r>
          </w:p>
        </w:tc>
        <w:tc>
          <w:tcPr>
            <w:tcW w:w="90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>法</w:t>
            </w:r>
          </w:p>
        </w:tc>
        <w:tc>
          <w:tcPr>
            <w:tcW w:w="6662" w:type="dxa"/>
            <w:gridSpan w:val="8"/>
            <w:vAlign w:val="center"/>
          </w:tcPr>
          <w:p>
            <w:pPr>
              <w:spacing w:line="280" w:lineRule="exact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见附页</w:t>
            </w:r>
          </w:p>
        </w:tc>
        <w:tc>
          <w:tcPr>
            <w:tcW w:w="90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662" w:type="dxa"/>
            <w:gridSpan w:val="8"/>
            <w:vAlign w:val="center"/>
          </w:tcPr>
          <w:p>
            <w:pPr>
              <w:spacing w:line="28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见附页</w:t>
            </w:r>
          </w:p>
        </w:tc>
        <w:tc>
          <w:tcPr>
            <w:tcW w:w="90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6662" w:type="dxa"/>
            <w:gridSpan w:val="8"/>
            <w:vAlign w:val="center"/>
          </w:tcPr>
          <w:p>
            <w:pPr>
              <w:spacing w:line="280" w:lineRule="exac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见附页</w:t>
            </w:r>
          </w:p>
        </w:tc>
        <w:tc>
          <w:tcPr>
            <w:tcW w:w="90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662" w:type="dxa"/>
            <w:gridSpan w:val="8"/>
            <w:tcBorders>
              <w:top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见附页</w:t>
            </w:r>
          </w:p>
        </w:tc>
        <w:tc>
          <w:tcPr>
            <w:tcW w:w="90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测量方法、环境条件、人员操作技能受控；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测量过程有效性确认方法正确，满足要求；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测量过程监视在控制限内，测量过程控制图绘制方法正确。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bdr w:val="single" w:color="auto" w:sz="4" w:space="0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审核日期：</w:t>
      </w:r>
      <w:r>
        <w:rPr>
          <w:rFonts w:ascii="Times New Roman" w:hAnsi="Times New Roman"/>
          <w:szCs w:val="21"/>
        </w:rPr>
        <w:t>201</w:t>
      </w:r>
      <w:r>
        <w:rPr>
          <w:rFonts w:hint="eastAsia" w:ascii="Times New Roman" w:hAnsi="Times New Roman"/>
          <w:szCs w:val="21"/>
          <w:lang w:val="en-US" w:eastAsia="zh-CN"/>
        </w:rPr>
        <w:t>9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>年</w:t>
      </w:r>
      <w:r>
        <w:rPr>
          <w:rFonts w:hint="eastAsia" w:ascii="Times New Roman" w:hAnsi="Times New Roman"/>
          <w:szCs w:val="21"/>
          <w:lang w:val="en-US" w:eastAsia="zh-CN"/>
        </w:rPr>
        <w:t>12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>月</w:t>
      </w:r>
      <w:r>
        <w:rPr>
          <w:rFonts w:hint="eastAsia" w:ascii="Times New Roman" w:hAnsi="Times New Roman"/>
          <w:szCs w:val="21"/>
          <w:lang w:val="en-US" w:eastAsia="zh-CN"/>
        </w:rPr>
        <w:t>1</w:t>
      </w:r>
      <w:r>
        <w:rPr>
          <w:rFonts w:ascii="Times New Roman" w:hAnsi="Times New Roman"/>
          <w:szCs w:val="21"/>
        </w:rPr>
        <w:t>4</w:t>
      </w:r>
      <w:r>
        <w:rPr>
          <w:rFonts w:hint="eastAsia" w:ascii="Times New Roman" w:hAnsi="Times New Roman"/>
          <w:szCs w:val="21"/>
        </w:rPr>
        <w:t>日</w:t>
      </w:r>
      <w:r>
        <w:rPr>
          <w:rFonts w:ascii="Times New Roman" w:hAnsi="Times New Roman"/>
          <w:szCs w:val="21"/>
        </w:rPr>
        <w:t xml:space="preserve">    </w:t>
      </w:r>
      <w:r>
        <w:rPr>
          <w:rFonts w:hint="eastAsia" w:ascii="Times New Roman" w:hAnsi="Times New Roman"/>
          <w:szCs w:val="21"/>
        </w:rPr>
        <w:t>审核员：</w:t>
      </w:r>
      <w:r>
        <w:rPr>
          <w:rFonts w:ascii="Times New Roman" w:hAnsi="Times New Roman"/>
          <w:szCs w:val="21"/>
        </w:rPr>
        <w:t xml:space="preserve">                   </w:t>
      </w:r>
      <w:r>
        <w:rPr>
          <w:rFonts w:hint="eastAsia"/>
        </w:rPr>
        <w:t>企业部门</w:t>
      </w:r>
      <w:r>
        <w:rPr>
          <w:rFonts w:hint="eastAsia" w:ascii="Times New Roman" w:hAnsi="Times New Roman"/>
          <w:szCs w:val="21"/>
        </w:rPr>
        <w:t>代表：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pict>
        <v:shape id="图片 24" o:spid="_x0000_s4097" o:spt="75" type="#_x0000_t75" style="position:absolute;left:0pt;margin-left:-2.3pt;margin-top:14.85pt;height:34.1pt;width:32.3pt;mso-wrap-distance-left:9pt;mso-wrap-distance-right:9pt;z-index:-1024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ascii="Times New Roman" w:hAnsi="Times New Roman"/>
        <w:szCs w:val="21"/>
      </w:rPr>
    </w:pPr>
    <w:r>
      <w:rPr>
        <w:rStyle w:val="12"/>
        <w:rFonts w:hint="eastAsia" w:ascii="Times New Roman" w:hAnsi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40" w:firstLineChars="300"/>
      <w:jc w:val="left"/>
    </w:pPr>
    <w:r>
      <w:pict>
        <v:shape id="_x0000_s4098" o:spid="_x0000_s4098" o:spt="202" type="#_x0000_t202" style="position:absolute;left:0pt;margin-left:277.5pt;margin-top:-0.4pt;height:20.6pt;width:215.25pt;z-index:102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/>
                    <w:szCs w:val="21"/>
                  </w:rPr>
                  <w:t>ISC-A-II-07 测量过程控制检查表（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hint="eastAsia" w:ascii="Times New Roman" w:hAnsi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ascii="Times New Roman" w:hAnsi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pict>
        <v:line id="_x0000_s4099" o:spid="_x0000_s4099" o:spt="20" style="position:absolute;left:0pt;margin-left:-0.45pt;margin-top:0.75pt;height:0.05pt;width:471.75pt;z-index:1024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2C2"/>
    <w:rsid w:val="0006460A"/>
    <w:rsid w:val="0007776E"/>
    <w:rsid w:val="000822C7"/>
    <w:rsid w:val="000E1ABC"/>
    <w:rsid w:val="000E74AB"/>
    <w:rsid w:val="000F1829"/>
    <w:rsid w:val="000F6DF5"/>
    <w:rsid w:val="00100308"/>
    <w:rsid w:val="001041B5"/>
    <w:rsid w:val="001077C9"/>
    <w:rsid w:val="00122B99"/>
    <w:rsid w:val="0013158E"/>
    <w:rsid w:val="00143DEA"/>
    <w:rsid w:val="00146561"/>
    <w:rsid w:val="00194918"/>
    <w:rsid w:val="001D3023"/>
    <w:rsid w:val="001D5F05"/>
    <w:rsid w:val="00234061"/>
    <w:rsid w:val="002650D6"/>
    <w:rsid w:val="00280AB4"/>
    <w:rsid w:val="002A7159"/>
    <w:rsid w:val="002C155E"/>
    <w:rsid w:val="002F2F5C"/>
    <w:rsid w:val="003001A1"/>
    <w:rsid w:val="0031680B"/>
    <w:rsid w:val="00316FFB"/>
    <w:rsid w:val="00320CD9"/>
    <w:rsid w:val="003923C5"/>
    <w:rsid w:val="003C20C9"/>
    <w:rsid w:val="003E2F80"/>
    <w:rsid w:val="00400045"/>
    <w:rsid w:val="00405CA9"/>
    <w:rsid w:val="00417B50"/>
    <w:rsid w:val="004315D6"/>
    <w:rsid w:val="00466363"/>
    <w:rsid w:val="004756AD"/>
    <w:rsid w:val="00477C1B"/>
    <w:rsid w:val="004B2E00"/>
    <w:rsid w:val="004C097E"/>
    <w:rsid w:val="004D3588"/>
    <w:rsid w:val="004E6D81"/>
    <w:rsid w:val="004F4570"/>
    <w:rsid w:val="00521C61"/>
    <w:rsid w:val="00531DB0"/>
    <w:rsid w:val="00534EFC"/>
    <w:rsid w:val="005729A0"/>
    <w:rsid w:val="005902EF"/>
    <w:rsid w:val="0059434F"/>
    <w:rsid w:val="005B3DCB"/>
    <w:rsid w:val="00611AE2"/>
    <w:rsid w:val="006555C6"/>
    <w:rsid w:val="00674BE3"/>
    <w:rsid w:val="006A2294"/>
    <w:rsid w:val="006B345F"/>
    <w:rsid w:val="006F7E56"/>
    <w:rsid w:val="007030A5"/>
    <w:rsid w:val="007041B8"/>
    <w:rsid w:val="00704E3D"/>
    <w:rsid w:val="00721DDF"/>
    <w:rsid w:val="00723831"/>
    <w:rsid w:val="00726EBB"/>
    <w:rsid w:val="007508CA"/>
    <w:rsid w:val="00756297"/>
    <w:rsid w:val="007A5532"/>
    <w:rsid w:val="007B02C1"/>
    <w:rsid w:val="007B3605"/>
    <w:rsid w:val="007E1C9A"/>
    <w:rsid w:val="007E7787"/>
    <w:rsid w:val="00805FEF"/>
    <w:rsid w:val="00812613"/>
    <w:rsid w:val="00832EBE"/>
    <w:rsid w:val="008430A5"/>
    <w:rsid w:val="00860A65"/>
    <w:rsid w:val="008718E5"/>
    <w:rsid w:val="00873503"/>
    <w:rsid w:val="00895DA5"/>
    <w:rsid w:val="008B348C"/>
    <w:rsid w:val="008E29E5"/>
    <w:rsid w:val="008E3890"/>
    <w:rsid w:val="00926FFD"/>
    <w:rsid w:val="00933488"/>
    <w:rsid w:val="009462A0"/>
    <w:rsid w:val="009562C2"/>
    <w:rsid w:val="009801A9"/>
    <w:rsid w:val="00982080"/>
    <w:rsid w:val="00997A56"/>
    <w:rsid w:val="009C6468"/>
    <w:rsid w:val="009E059D"/>
    <w:rsid w:val="00A037D6"/>
    <w:rsid w:val="00A06537"/>
    <w:rsid w:val="00A06E5A"/>
    <w:rsid w:val="00A106BA"/>
    <w:rsid w:val="00A11416"/>
    <w:rsid w:val="00A11739"/>
    <w:rsid w:val="00A31FD1"/>
    <w:rsid w:val="00A4160E"/>
    <w:rsid w:val="00A448D3"/>
    <w:rsid w:val="00A4536D"/>
    <w:rsid w:val="00A554FA"/>
    <w:rsid w:val="00A615DB"/>
    <w:rsid w:val="00A749C6"/>
    <w:rsid w:val="00A90F56"/>
    <w:rsid w:val="00AB362A"/>
    <w:rsid w:val="00AF6149"/>
    <w:rsid w:val="00B10E77"/>
    <w:rsid w:val="00B237BE"/>
    <w:rsid w:val="00B325F4"/>
    <w:rsid w:val="00B34EE7"/>
    <w:rsid w:val="00B50BC6"/>
    <w:rsid w:val="00B806F7"/>
    <w:rsid w:val="00B94801"/>
    <w:rsid w:val="00BA0232"/>
    <w:rsid w:val="00BA48DA"/>
    <w:rsid w:val="00BB2835"/>
    <w:rsid w:val="00BC5E25"/>
    <w:rsid w:val="00BE082C"/>
    <w:rsid w:val="00C30C24"/>
    <w:rsid w:val="00C361F9"/>
    <w:rsid w:val="00C5150A"/>
    <w:rsid w:val="00C675B1"/>
    <w:rsid w:val="00C85183"/>
    <w:rsid w:val="00C8611E"/>
    <w:rsid w:val="00CC3FCC"/>
    <w:rsid w:val="00CC5BE3"/>
    <w:rsid w:val="00CC76DC"/>
    <w:rsid w:val="00CE097B"/>
    <w:rsid w:val="00D604F8"/>
    <w:rsid w:val="00D8374B"/>
    <w:rsid w:val="00D9588B"/>
    <w:rsid w:val="00DE1F4F"/>
    <w:rsid w:val="00DF242C"/>
    <w:rsid w:val="00DF4FBC"/>
    <w:rsid w:val="00E11F4F"/>
    <w:rsid w:val="00E81FF0"/>
    <w:rsid w:val="00EC4E7C"/>
    <w:rsid w:val="00ED2A28"/>
    <w:rsid w:val="00EE0D08"/>
    <w:rsid w:val="00F03DD0"/>
    <w:rsid w:val="00F2749F"/>
    <w:rsid w:val="00F73453"/>
    <w:rsid w:val="00FB5B67"/>
    <w:rsid w:val="1B8F75E3"/>
    <w:rsid w:val="215E56CA"/>
    <w:rsid w:val="314E71D3"/>
    <w:rsid w:val="36C65F77"/>
    <w:rsid w:val="40FC20FC"/>
    <w:rsid w:val="58FF3EBE"/>
    <w:rsid w:val="64C84113"/>
    <w:rsid w:val="6A1548B3"/>
    <w:rsid w:val="70332EB6"/>
    <w:rsid w:val="739A3506"/>
    <w:rsid w:val="75D72827"/>
    <w:rsid w:val="76743E00"/>
    <w:rsid w:val="7BA60639"/>
    <w:rsid w:val="7CC8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字符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Char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559</Characters>
  <Lines>4</Lines>
  <Paragraphs>1</Paragraphs>
  <TotalTime>16</TotalTime>
  <ScaleCrop>false</ScaleCrop>
  <LinksUpToDate>false</LinksUpToDate>
  <CharactersWithSpaces>656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G</cp:lastModifiedBy>
  <cp:lastPrinted>2019-12-14T10:21:00Z</cp:lastPrinted>
  <dcterms:modified xsi:type="dcterms:W3CDTF">2019-12-21T08:58:44Z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