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0248-2022-Q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西安科信电气保护系统有限公司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郭力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91610132MA6UQM701T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bookmarkStart w:id="21" w:name="_GoBack"/>
            <w:bookmarkEnd w:id="21"/>
            <w:r>
              <w:rPr>
                <w:sz w:val="22"/>
                <w:szCs w:val="22"/>
              </w:rPr>
              <w:t>20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西安科信电气保护系统有限公司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户内高压限流熔断器系列产品（3.6KV-40.5KV)的设计、开发和生产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西安经济技术开发区草滩生态产业园草滩十路1155号智巢产业园9栋4F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西安经济技术开发区草滩生态产业园草滩十路1155号智巢产业园9栋4F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Xi'an Kexin Electric Protection System Co., Ltd.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  <w:r>
              <w:rPr>
                <w:rFonts w:hint="eastAsia"/>
                <w:sz w:val="22"/>
                <w:szCs w:val="22"/>
              </w:rPr>
              <w:t xml:space="preserve">Design,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D</w:t>
            </w:r>
            <w:r>
              <w:rPr>
                <w:rFonts w:hint="eastAsia"/>
                <w:sz w:val="22"/>
                <w:szCs w:val="22"/>
              </w:rPr>
              <w:t xml:space="preserve">evelopment and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/>
                <w:sz w:val="22"/>
                <w:szCs w:val="22"/>
              </w:rPr>
              <w:t xml:space="preserve">roduction of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I</w:t>
            </w:r>
            <w:r>
              <w:rPr>
                <w:rFonts w:hint="eastAsia"/>
                <w:sz w:val="22"/>
                <w:szCs w:val="22"/>
              </w:rPr>
              <w:t xml:space="preserve">ndoor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H</w:t>
            </w:r>
            <w:r>
              <w:rPr>
                <w:rFonts w:hint="eastAsia"/>
                <w:sz w:val="22"/>
                <w:szCs w:val="22"/>
              </w:rPr>
              <w:t xml:space="preserve">igh-voltage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C</w:t>
            </w:r>
            <w:r>
              <w:rPr>
                <w:rFonts w:hint="eastAsia"/>
                <w:sz w:val="22"/>
                <w:szCs w:val="22"/>
              </w:rPr>
              <w:t xml:space="preserve">urrent-limiting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F</w:t>
            </w:r>
            <w:r>
              <w:rPr>
                <w:rFonts w:hint="eastAsia"/>
                <w:sz w:val="22"/>
                <w:szCs w:val="22"/>
              </w:rPr>
              <w:t xml:space="preserve">use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S</w:t>
            </w:r>
            <w:r>
              <w:rPr>
                <w:rFonts w:hint="eastAsia"/>
                <w:sz w:val="22"/>
                <w:szCs w:val="22"/>
              </w:rPr>
              <w:t xml:space="preserve">eries </w:t>
            </w:r>
            <w:r>
              <w:rPr>
                <w:rFonts w:hint="eastAsia"/>
                <w:sz w:val="22"/>
                <w:szCs w:val="22"/>
                <w:lang w:val="en-US" w:eastAsia="zh-CN"/>
              </w:rPr>
              <w:t>P</w:t>
            </w:r>
            <w:r>
              <w:rPr>
                <w:rFonts w:hint="eastAsia"/>
                <w:sz w:val="22"/>
                <w:szCs w:val="22"/>
              </w:rPr>
              <w:t>roducts (3.6KV-40.5KV)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4F, Building 9, Zhichao Industrial Park, No. 1155, Caotan 10th Road, Caotan Ecological Industrial Park, Xi'an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4F, Building 9, Zhichao Industrial Park, No. 1155, Caotan 10th Road, Caotan Ecological Industrial Park, Xi'an Economic and Technological Development Zone</w:t>
            </w: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snapToGrid w:val="0"/>
        <w:spacing w:line="0" w:lineRule="atLeast"/>
        <w:jc w:val="center"/>
        <w:rPr>
          <w:szCs w:val="24"/>
        </w:rPr>
      </w:pPr>
    </w:p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89.15pt;margin-top:10.7pt;height:20.2pt;width:87.9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AB8316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387</Words>
  <Characters>2206</Characters>
  <Lines>18</Lines>
  <Paragraphs>5</Paragraphs>
  <TotalTime>8</TotalTime>
  <ScaleCrop>false</ScaleCrop>
  <LinksUpToDate>false</LinksUpToDate>
  <CharactersWithSpaces>2588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郭力</cp:lastModifiedBy>
  <cp:lastPrinted>2019-05-13T03:13:00Z</cp:lastPrinted>
  <dcterms:modified xsi:type="dcterms:W3CDTF">2022-03-19T03:17:23Z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