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hint="eastAsia" w:eastAsia="宋体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asciiTheme="minorEastAsia" w:hAnsiTheme="minorEastAsia" w:eastAsiaTheme="minorEastAsia"/>
          <w:szCs w:val="21"/>
        </w:rPr>
        <w:t xml:space="preserve"> </w:t>
      </w:r>
      <w:bookmarkEnd w:id="0"/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河北帝鉴食品有限公司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sz w:val="21"/>
          <w:szCs w:val="21"/>
        </w:rPr>
        <w:t>0084-2022-QH</w:t>
      </w:r>
      <w:bookmarkEnd w:id="1"/>
    </w:p>
    <w:tbl>
      <w:tblPr>
        <w:tblStyle w:val="6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2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H：位于黄骅市滕庄子乡西胡庄工业园河北帝鉴食品有限公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司生产车间的面食（豆包、糖三角、杂粮窝头）加工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Q：面食（豆包、糖三角、杂粮窝头）加工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/>
                <w:color w:val="0000FF"/>
                <w:lang w:val="en-US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t>H：位于</w:t>
            </w:r>
            <w:r>
              <w:rPr>
                <w:rFonts w:hint="eastAsia"/>
                <w:b/>
                <w:color w:val="0000FF"/>
                <w:szCs w:val="21"/>
                <w:u w:val="single"/>
                <w:lang w:val="en-US" w:eastAsia="zh-CN"/>
              </w:rPr>
              <w:t>河北省沧州市黄骅市滕庄子乡西胡庄工业园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t>河北帝鉴食品有限公司生产车间的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t>发酵面制品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t>面花馒头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t>的生产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t>Q：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t>发酵面制品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t>面花馒头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t>的生产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  <w:highlight w:val="none"/>
              </w:rPr>
            </w:pPr>
            <w:r>
              <w:rPr>
                <w:rFonts w:hint="eastAsia"/>
                <w:b/>
                <w:szCs w:val="21"/>
                <w:highlight w:val="none"/>
              </w:rPr>
              <w:t>5</w:t>
            </w:r>
            <w:r>
              <w:rPr>
                <w:rFonts w:hint="eastAsia"/>
                <w:szCs w:val="21"/>
                <w:highlight w:val="none"/>
              </w:rPr>
              <w:t>．</w:t>
            </w:r>
            <w:r>
              <w:rPr>
                <w:rFonts w:hint="eastAsia"/>
                <w:b/>
                <w:szCs w:val="21"/>
                <w:highlight w:val="none"/>
              </w:rPr>
              <w:t>人数变更</w:t>
            </w:r>
            <w:r>
              <w:rPr>
                <w:rFonts w:hint="eastAsia"/>
                <w:szCs w:val="21"/>
                <w:highlight w:val="none"/>
              </w:rPr>
              <w:t>：</w:t>
            </w:r>
          </w:p>
          <w:p>
            <w:pPr>
              <w:rPr>
                <w:rFonts w:hint="eastAsia" w:eastAsia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szCs w:val="21"/>
                <w:highlight w:val="none"/>
                <w:lang w:eastAsia="zh-CN"/>
              </w:rPr>
              <w:t>——</w:t>
            </w: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变更为: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highlight w:val="none"/>
              </w:rPr>
              <w:t>人</w:t>
            </w:r>
          </w:p>
          <w:p>
            <w:pPr>
              <w:rPr>
                <w:rFonts w:hint="default" w:eastAsia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——</w:t>
            </w: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生产地址，□注册地址）：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</w:t>
            </w:r>
            <w:r>
              <w:rPr>
                <w:szCs w:val="21"/>
              </w:rPr>
              <w:t>地</w:t>
            </w:r>
            <w:r>
              <w:rPr>
                <w:rFonts w:hint="eastAsia"/>
                <w:szCs w:val="21"/>
              </w:rPr>
              <w:t>址</w:t>
            </w:r>
            <w:r>
              <w:rPr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bookmarkStart w:id="2" w:name="生产地址"/>
            <w:r>
              <w:rPr>
                <w:rFonts w:hint="eastAsia" w:ascii="宋体" w:hAnsi="宋体" w:cs="宋体"/>
                <w:color w:val="0000FF"/>
                <w:kern w:val="0"/>
                <w:szCs w:val="21"/>
                <w:u w:val="single"/>
              </w:rPr>
              <w:t>黄骅市滕庄子乡西胡庄工业园</w:t>
            </w:r>
            <w:bookmarkEnd w:id="2"/>
          </w:p>
        </w:tc>
        <w:tc>
          <w:tcPr>
            <w:tcW w:w="52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生产地址，□注册地址）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</w:t>
            </w:r>
            <w:r>
              <w:rPr>
                <w:szCs w:val="21"/>
              </w:rPr>
              <w:t>地址：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Cs w:val="21"/>
                <w:u w:val="single"/>
                <w:lang w:val="en-US" w:eastAsia="zh-CN"/>
              </w:rPr>
              <w:t>河北省沧州市黄骅市滕庄子乡西胡庄工业园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2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0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  <w:bookmarkStart w:id="3" w:name="_GoBack"/>
            <w:bookmarkEnd w:id="3"/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 xml:space="preserve">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0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0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肖新龙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6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2022-06-29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0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2022.6.29</w:t>
            </w:r>
          </w:p>
        </w:tc>
        <w:tc>
          <w:tcPr>
            <w:tcW w:w="2457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李永忠2022.6.29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6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-198120</wp:posOffset>
          </wp:positionV>
          <wp:extent cx="485775" cy="485775"/>
          <wp:effectExtent l="0" t="0" r="9525" b="9525"/>
          <wp:wrapSquare wrapText="bothSides"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zYqFByQEAAIgDAAAOAAAAZHJzL2Uyb0RvYy54bWytU82O&#10;0zAQviPxDpbvNGmhBUVNV4KqXBAg7fIAruMklvynGbdNXwDegBMX7jxXn4Oxky3LctkDOSRjz8w3&#10;830zWd8M1rCjAtTe1Xw+KzlTTvpGu67mX+52L95whlG4RhjvVM3PCvnN5vmz9SlUauF7bxoFjEAc&#10;VqdQ8z7GUBUFyl5ZgTMflCNn68GKSEfoigbEidCtKRZluSpOHpoAXipEut2OTj4hwlMAfdtqqbZe&#10;HqxycUQFZUQkStjrgHyTu21bJeOntkUVmak5MY35TUXI3qd3sVmLqgMRei2nFsRTWnjEyQrtqOgV&#10;aiuiYAfQ/0BZLcGjb+NMeluMRLIixGJePtLmthdBZS4kNYar6Pj/YOXH42dguqn5S86csDTwy/dv&#10;lx+/Lj+/snm5WCaFTgErCrwNFBqHt36gvbm/R7pMxIcWbPoSJUZ+0vd81VcNkcmUVL4uV3NySfIt&#10;lqvlqzyA4k92AIzvlbcsGTUHml+WVRw/YKROKPQ+JBVDb3Sz08bkA3T7dwbYUdCsd/lJTVLKX2HG&#10;pWDnU9roHm9U3papTGI8MktWHPbDJMPeN2dS4RBAdz11mHUoUhANKBebliltwMMz2Q9/oM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Nm3mdcAAAAJAQAADwAAAAAAAAABACAAAAAiAAAAZHJzL2Rv&#10;d25yZXYueG1sUEsBAhQAFAAAAAgAh07iQLNioUHJAQAAiAMAAA4AAAAAAAAAAQAgAAAAJgEAAGRy&#10;cy9lMm9Eb2MueG1sUEsFBgAAAAAGAAYAWQEAAGE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0YzVmMDE2MjQ4MDZmY2M2MmExODU5ZWI0ZmJhOTIifQ=="/>
  </w:docVars>
  <w:rsids>
    <w:rsidRoot w:val="00D6718D"/>
    <w:rsid w:val="0003365F"/>
    <w:rsid w:val="00051648"/>
    <w:rsid w:val="001510F2"/>
    <w:rsid w:val="002002A3"/>
    <w:rsid w:val="002F29E7"/>
    <w:rsid w:val="003E1A8C"/>
    <w:rsid w:val="00477393"/>
    <w:rsid w:val="00496244"/>
    <w:rsid w:val="004F4616"/>
    <w:rsid w:val="00572A06"/>
    <w:rsid w:val="00625437"/>
    <w:rsid w:val="006347E4"/>
    <w:rsid w:val="00672187"/>
    <w:rsid w:val="00701268"/>
    <w:rsid w:val="00703BDE"/>
    <w:rsid w:val="00703CC9"/>
    <w:rsid w:val="007B3EDC"/>
    <w:rsid w:val="007C343D"/>
    <w:rsid w:val="009F5AAA"/>
    <w:rsid w:val="00A43D46"/>
    <w:rsid w:val="00A55B13"/>
    <w:rsid w:val="00A62172"/>
    <w:rsid w:val="00A854A0"/>
    <w:rsid w:val="00AC78FE"/>
    <w:rsid w:val="00AD54F5"/>
    <w:rsid w:val="00AF3609"/>
    <w:rsid w:val="00B254E6"/>
    <w:rsid w:val="00B51B88"/>
    <w:rsid w:val="00B951E9"/>
    <w:rsid w:val="00C448F0"/>
    <w:rsid w:val="00C5164C"/>
    <w:rsid w:val="00CA21D6"/>
    <w:rsid w:val="00D22111"/>
    <w:rsid w:val="00D6718D"/>
    <w:rsid w:val="00DF43B4"/>
    <w:rsid w:val="00E040A4"/>
    <w:rsid w:val="00E73BD2"/>
    <w:rsid w:val="00F12452"/>
    <w:rsid w:val="00F43B49"/>
    <w:rsid w:val="00F457D2"/>
    <w:rsid w:val="04766E1F"/>
    <w:rsid w:val="05106B3E"/>
    <w:rsid w:val="069D6EA2"/>
    <w:rsid w:val="0A946886"/>
    <w:rsid w:val="0D9C28F3"/>
    <w:rsid w:val="0F8003E4"/>
    <w:rsid w:val="11CD73E6"/>
    <w:rsid w:val="12481E24"/>
    <w:rsid w:val="134A0385"/>
    <w:rsid w:val="15B150FE"/>
    <w:rsid w:val="1AE46FF0"/>
    <w:rsid w:val="1B0A7FEB"/>
    <w:rsid w:val="1BA30C09"/>
    <w:rsid w:val="1D1A3B4F"/>
    <w:rsid w:val="1E402ACE"/>
    <w:rsid w:val="1E752050"/>
    <w:rsid w:val="1E7713E4"/>
    <w:rsid w:val="1FAE11D9"/>
    <w:rsid w:val="204D5FEA"/>
    <w:rsid w:val="218C1106"/>
    <w:rsid w:val="219E4D4F"/>
    <w:rsid w:val="23D42CAA"/>
    <w:rsid w:val="258414C8"/>
    <w:rsid w:val="29A05EB5"/>
    <w:rsid w:val="2BB95475"/>
    <w:rsid w:val="2CD31625"/>
    <w:rsid w:val="2D5F1CE1"/>
    <w:rsid w:val="2D6055AE"/>
    <w:rsid w:val="2E647672"/>
    <w:rsid w:val="2E7E4B85"/>
    <w:rsid w:val="30466CDD"/>
    <w:rsid w:val="32EC0E63"/>
    <w:rsid w:val="330745C9"/>
    <w:rsid w:val="35A44BDE"/>
    <w:rsid w:val="37275A40"/>
    <w:rsid w:val="398A2548"/>
    <w:rsid w:val="3ACA60D4"/>
    <w:rsid w:val="3EB43F8D"/>
    <w:rsid w:val="405D0F5E"/>
    <w:rsid w:val="42D64B2D"/>
    <w:rsid w:val="45625CC9"/>
    <w:rsid w:val="487D4E0F"/>
    <w:rsid w:val="4A25750C"/>
    <w:rsid w:val="4CA9439C"/>
    <w:rsid w:val="508F568E"/>
    <w:rsid w:val="519A07DF"/>
    <w:rsid w:val="576179BF"/>
    <w:rsid w:val="5B7041AA"/>
    <w:rsid w:val="5C163158"/>
    <w:rsid w:val="5D52498B"/>
    <w:rsid w:val="61CE7BDF"/>
    <w:rsid w:val="6299419B"/>
    <w:rsid w:val="63AD00E9"/>
    <w:rsid w:val="647822CA"/>
    <w:rsid w:val="660533C8"/>
    <w:rsid w:val="68D40A4E"/>
    <w:rsid w:val="69596234"/>
    <w:rsid w:val="7138456F"/>
    <w:rsid w:val="79D52EA9"/>
    <w:rsid w:val="7FB70D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527</Words>
  <Characters>579</Characters>
  <Lines>5</Lines>
  <Paragraphs>1</Paragraphs>
  <TotalTime>12</TotalTime>
  <ScaleCrop>false</ScaleCrop>
  <LinksUpToDate>false</LinksUpToDate>
  <CharactersWithSpaces>606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2022-05-13T02:27:00Z</dcterms:created>
  <dc:creator>番茄花园</dc:creator>
  <cp:lastModifiedBy>肖新龙</cp:lastModifiedBy>
  <cp:lastPrinted>2016-01-28T05:47:00Z</cp:lastPrinted>
  <dcterms:modified xsi:type="dcterms:W3CDTF">2022-06-29T07:48:28Z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6F0775CF448C4E429A0DD2D9D2894B58</vt:lpwstr>
  </property>
</Properties>
</file>