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9E1FEF" w:rsidRPr="009E1FEF">
        <w:rPr>
          <w:sz w:val="32"/>
          <w:szCs w:val="32"/>
          <w:u w:val="single"/>
        </w:rPr>
        <w:t>0590-2019-Q-2021</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9E1FEF" w:rsidRPr="009E1FEF">
        <w:rPr>
          <w:rFonts w:hint="eastAsia"/>
          <w:sz w:val="28"/>
          <w:szCs w:val="28"/>
        </w:rPr>
        <w:t>北京宏一未来教育科技有限公司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E1FEF">
        <w:trPr>
          <w:trHeight w:val="455"/>
          <w:jc w:val="center"/>
        </w:trPr>
        <w:tc>
          <w:tcPr>
            <w:tcW w:w="1669" w:type="dxa"/>
            <w:vAlign w:val="center"/>
          </w:tcPr>
          <w:p w:rsidR="009E1FEF" w:rsidRDefault="009E1FEF" w:rsidP="00BF6E93">
            <w:r>
              <w:rPr>
                <w:rFonts w:hint="eastAsia"/>
              </w:rPr>
              <w:t>受审核方名称</w:t>
            </w:r>
          </w:p>
        </w:tc>
        <w:tc>
          <w:tcPr>
            <w:tcW w:w="8058" w:type="dxa"/>
            <w:gridSpan w:val="5"/>
          </w:tcPr>
          <w:p w:rsidR="009E1FEF" w:rsidRDefault="009E1FEF" w:rsidP="00BF6E93">
            <w:bookmarkStart w:id="3" w:name="组织名称Add1"/>
            <w:r>
              <w:t>北京宏一未来教育科技有限公司</w:t>
            </w:r>
            <w:bookmarkEnd w:id="3"/>
          </w:p>
        </w:tc>
      </w:tr>
      <w:tr w:rsidR="009E1FEF">
        <w:trPr>
          <w:trHeight w:val="342"/>
          <w:jc w:val="center"/>
        </w:trPr>
        <w:tc>
          <w:tcPr>
            <w:tcW w:w="1669" w:type="dxa"/>
            <w:vAlign w:val="center"/>
          </w:tcPr>
          <w:p w:rsidR="009E1FEF" w:rsidRDefault="009E1FEF" w:rsidP="00BF6E93">
            <w:r>
              <w:rPr>
                <w:rFonts w:hint="eastAsia"/>
              </w:rPr>
              <w:t>注册地址</w:t>
            </w:r>
          </w:p>
        </w:tc>
        <w:tc>
          <w:tcPr>
            <w:tcW w:w="5045" w:type="dxa"/>
            <w:gridSpan w:val="3"/>
          </w:tcPr>
          <w:p w:rsidR="009E1FEF" w:rsidRDefault="009E1FEF" w:rsidP="00BF6E93">
            <w:bookmarkStart w:id="4" w:name="注册地址"/>
            <w:r>
              <w:t>北京市东城区祈年大街</w:t>
            </w:r>
            <w:r>
              <w:t>18</w:t>
            </w:r>
            <w:r>
              <w:t>号院</w:t>
            </w:r>
            <w:r>
              <w:t>1</w:t>
            </w:r>
            <w:r>
              <w:t>号楼</w:t>
            </w:r>
            <w:r>
              <w:t>9</w:t>
            </w:r>
            <w:r>
              <w:t>层</w:t>
            </w:r>
            <w:r>
              <w:t>901-1</w:t>
            </w:r>
            <w:bookmarkEnd w:id="4"/>
          </w:p>
        </w:tc>
        <w:tc>
          <w:tcPr>
            <w:tcW w:w="1242" w:type="dxa"/>
            <w:vMerge w:val="restart"/>
            <w:vAlign w:val="center"/>
          </w:tcPr>
          <w:p w:rsidR="009E1FEF" w:rsidRDefault="009E1FEF" w:rsidP="00E44B6B">
            <w:r>
              <w:rPr>
                <w:rFonts w:hint="eastAsia"/>
              </w:rPr>
              <w:t>邮编</w:t>
            </w:r>
          </w:p>
        </w:tc>
        <w:tc>
          <w:tcPr>
            <w:tcW w:w="1771" w:type="dxa"/>
          </w:tcPr>
          <w:p w:rsidR="009E1FEF" w:rsidRDefault="009E1FEF" w:rsidP="00BF6E93">
            <w:bookmarkStart w:id="5" w:name="注册邮编"/>
            <w:r>
              <w:t>100085</w:t>
            </w:r>
            <w:bookmarkEnd w:id="5"/>
          </w:p>
        </w:tc>
      </w:tr>
      <w:tr w:rsidR="009E1FEF">
        <w:trPr>
          <w:trHeight w:val="392"/>
          <w:jc w:val="center"/>
        </w:trPr>
        <w:tc>
          <w:tcPr>
            <w:tcW w:w="1669" w:type="dxa"/>
            <w:vAlign w:val="center"/>
          </w:tcPr>
          <w:p w:rsidR="009E1FEF" w:rsidRDefault="009E1FEF" w:rsidP="00BF6E93">
            <w:r>
              <w:rPr>
                <w:rFonts w:hint="eastAsia"/>
              </w:rPr>
              <w:t>经营地址</w:t>
            </w:r>
          </w:p>
        </w:tc>
        <w:tc>
          <w:tcPr>
            <w:tcW w:w="5045" w:type="dxa"/>
            <w:gridSpan w:val="3"/>
          </w:tcPr>
          <w:p w:rsidR="009E1FEF" w:rsidRDefault="009E1FEF" w:rsidP="00BF6E93">
            <w:bookmarkStart w:id="6" w:name="生产地址"/>
            <w:r>
              <w:t>北京市东城区祈年大街</w:t>
            </w:r>
            <w:r>
              <w:t>18</w:t>
            </w:r>
            <w:r>
              <w:t>号兴隆国际大厦</w:t>
            </w:r>
            <w:r>
              <w:t>A</w:t>
            </w:r>
            <w:r>
              <w:t>座</w:t>
            </w:r>
            <w:r>
              <w:t>9</w:t>
            </w:r>
            <w:r>
              <w:t>层</w:t>
            </w:r>
            <w:bookmarkEnd w:id="6"/>
          </w:p>
        </w:tc>
        <w:tc>
          <w:tcPr>
            <w:tcW w:w="1242" w:type="dxa"/>
            <w:vMerge/>
            <w:vAlign w:val="center"/>
          </w:tcPr>
          <w:p w:rsidR="009E1FEF" w:rsidRDefault="009E1FEF"/>
        </w:tc>
        <w:tc>
          <w:tcPr>
            <w:tcW w:w="1771" w:type="dxa"/>
          </w:tcPr>
          <w:p w:rsidR="009E1FEF" w:rsidRDefault="009E1FEF" w:rsidP="00BF6E93">
            <w:bookmarkStart w:id="7" w:name="办公邮编"/>
            <w:r>
              <w:t>100062</w:t>
            </w:r>
            <w:bookmarkEnd w:id="7"/>
          </w:p>
        </w:tc>
      </w:tr>
      <w:tr w:rsidR="009E1FEF">
        <w:trPr>
          <w:trHeight w:val="393"/>
          <w:jc w:val="center"/>
        </w:trPr>
        <w:tc>
          <w:tcPr>
            <w:tcW w:w="1669" w:type="dxa"/>
            <w:vAlign w:val="center"/>
          </w:tcPr>
          <w:p w:rsidR="009E1FEF" w:rsidRDefault="009E1FEF" w:rsidP="00BF6E93">
            <w:r>
              <w:rPr>
                <w:rFonts w:hint="eastAsia"/>
              </w:rPr>
              <w:t>联系人</w:t>
            </w:r>
          </w:p>
        </w:tc>
        <w:tc>
          <w:tcPr>
            <w:tcW w:w="1552" w:type="dxa"/>
          </w:tcPr>
          <w:p w:rsidR="009E1FEF" w:rsidRDefault="009E1FEF" w:rsidP="00BF6E93">
            <w:bookmarkStart w:id="8" w:name="联系人"/>
            <w:r>
              <w:t>马</w:t>
            </w:r>
            <w:r>
              <w:t xml:space="preserve"> </w:t>
            </w:r>
            <w:r>
              <w:t>平</w:t>
            </w:r>
            <w:bookmarkEnd w:id="8"/>
          </w:p>
        </w:tc>
        <w:tc>
          <w:tcPr>
            <w:tcW w:w="1313" w:type="dxa"/>
            <w:vAlign w:val="center"/>
          </w:tcPr>
          <w:p w:rsidR="009E1FEF" w:rsidRDefault="009E1FEF" w:rsidP="00BF6E93">
            <w:r>
              <w:rPr>
                <w:rFonts w:hint="eastAsia"/>
              </w:rPr>
              <w:t>电话</w:t>
            </w:r>
            <w:r>
              <w:rPr>
                <w:rFonts w:hint="eastAsia"/>
              </w:rPr>
              <w:t>.</w:t>
            </w:r>
          </w:p>
        </w:tc>
        <w:tc>
          <w:tcPr>
            <w:tcW w:w="2180" w:type="dxa"/>
            <w:vAlign w:val="center"/>
          </w:tcPr>
          <w:p w:rsidR="009E1FEF" w:rsidRDefault="009E1FEF" w:rsidP="00BF6E93">
            <w:bookmarkStart w:id="9" w:name="联系人电话"/>
            <w:r>
              <w:t>13520173996</w:t>
            </w:r>
            <w:bookmarkEnd w:id="9"/>
          </w:p>
        </w:tc>
        <w:tc>
          <w:tcPr>
            <w:tcW w:w="1242" w:type="dxa"/>
            <w:vAlign w:val="center"/>
          </w:tcPr>
          <w:p w:rsidR="009E1FEF" w:rsidRDefault="009E1FEF">
            <w:r>
              <w:rPr>
                <w:rFonts w:hint="eastAsia"/>
              </w:rPr>
              <w:t>传真</w:t>
            </w:r>
          </w:p>
        </w:tc>
        <w:tc>
          <w:tcPr>
            <w:tcW w:w="1771" w:type="dxa"/>
          </w:tcPr>
          <w:p w:rsidR="009E1FEF" w:rsidRDefault="009E1FEF"/>
        </w:tc>
      </w:tr>
      <w:tr w:rsidR="009E1FEF">
        <w:trPr>
          <w:jc w:val="center"/>
        </w:trPr>
        <w:tc>
          <w:tcPr>
            <w:tcW w:w="1669" w:type="dxa"/>
            <w:vAlign w:val="center"/>
          </w:tcPr>
          <w:p w:rsidR="009E1FEF" w:rsidRDefault="009E1FEF" w:rsidP="00BF6E93">
            <w:r>
              <w:rPr>
                <w:rFonts w:hint="eastAsia"/>
              </w:rPr>
              <w:t>法人代表</w:t>
            </w:r>
          </w:p>
        </w:tc>
        <w:tc>
          <w:tcPr>
            <w:tcW w:w="1552" w:type="dxa"/>
          </w:tcPr>
          <w:p w:rsidR="009E1FEF" w:rsidRDefault="009E1FEF" w:rsidP="00BF6E93">
            <w:bookmarkStart w:id="10" w:name="法人"/>
            <w:r>
              <w:t>林依</w:t>
            </w:r>
            <w:bookmarkEnd w:id="10"/>
          </w:p>
        </w:tc>
        <w:tc>
          <w:tcPr>
            <w:tcW w:w="1313" w:type="dxa"/>
            <w:vAlign w:val="center"/>
          </w:tcPr>
          <w:p w:rsidR="009E1FEF" w:rsidRDefault="009E1FEF" w:rsidP="00BF6E93">
            <w:r>
              <w:rPr>
                <w:rFonts w:hint="eastAsia"/>
              </w:rPr>
              <w:t>管理者代表</w:t>
            </w:r>
          </w:p>
        </w:tc>
        <w:tc>
          <w:tcPr>
            <w:tcW w:w="2180" w:type="dxa"/>
          </w:tcPr>
          <w:p w:rsidR="009E1FEF" w:rsidRDefault="009E1FEF" w:rsidP="00BF6E93">
            <w:bookmarkStart w:id="11" w:name="管理者代表"/>
            <w:r>
              <w:t>洪善建</w:t>
            </w:r>
            <w:bookmarkEnd w:id="11"/>
          </w:p>
        </w:tc>
        <w:tc>
          <w:tcPr>
            <w:tcW w:w="1242" w:type="dxa"/>
          </w:tcPr>
          <w:p w:rsidR="009E1FEF" w:rsidRDefault="009E1FEF">
            <w:r>
              <w:rPr>
                <w:rFonts w:hint="eastAsia"/>
              </w:rPr>
              <w:t>邮箱</w:t>
            </w:r>
          </w:p>
        </w:tc>
        <w:tc>
          <w:tcPr>
            <w:tcW w:w="1771" w:type="dxa"/>
          </w:tcPr>
          <w:p w:rsidR="009E1FEF" w:rsidRDefault="009E1FEF"/>
        </w:tc>
      </w:tr>
      <w:tr w:rsidR="009E1FEF">
        <w:trPr>
          <w:trHeight w:val="450"/>
          <w:jc w:val="center"/>
        </w:trPr>
        <w:tc>
          <w:tcPr>
            <w:tcW w:w="1669" w:type="dxa"/>
            <w:shd w:val="clear" w:color="auto" w:fill="auto"/>
          </w:tcPr>
          <w:p w:rsidR="009E1FEF" w:rsidRDefault="009E1FEF">
            <w:r>
              <w:rPr>
                <w:rFonts w:hint="eastAsia"/>
                <w:highlight w:val="cyan"/>
              </w:rPr>
              <w:t>多班次说明</w:t>
            </w:r>
          </w:p>
        </w:tc>
        <w:tc>
          <w:tcPr>
            <w:tcW w:w="8058" w:type="dxa"/>
            <w:gridSpan w:val="5"/>
            <w:shd w:val="clear" w:color="auto" w:fill="auto"/>
          </w:tcPr>
          <w:p w:rsidR="009E1FEF" w:rsidRPr="00870398" w:rsidRDefault="009E1FE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E1FEF">
        <w:trPr>
          <w:cantSplit/>
          <w:trHeight w:val="390"/>
          <w:jc w:val="center"/>
        </w:trPr>
        <w:tc>
          <w:tcPr>
            <w:tcW w:w="9727" w:type="dxa"/>
            <w:gridSpan w:val="6"/>
            <w:vAlign w:val="center"/>
          </w:tcPr>
          <w:p w:rsidR="009E1FEF" w:rsidRDefault="009E1FE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E1FEF">
        <w:trPr>
          <w:trHeight w:val="450"/>
          <w:jc w:val="center"/>
        </w:trPr>
        <w:tc>
          <w:tcPr>
            <w:tcW w:w="1669" w:type="dxa"/>
            <w:shd w:val="clear" w:color="auto" w:fill="auto"/>
          </w:tcPr>
          <w:p w:rsidR="009E1FEF" w:rsidRDefault="009E1FEF">
            <w:r>
              <w:rPr>
                <w:rFonts w:hint="eastAsia"/>
              </w:rPr>
              <w:t>生产</w:t>
            </w:r>
            <w:r>
              <w:rPr>
                <w:rFonts w:hint="eastAsia"/>
              </w:rPr>
              <w:t>/</w:t>
            </w:r>
            <w:r>
              <w:rPr>
                <w:rFonts w:hint="eastAsia"/>
              </w:rPr>
              <w:t>服务提供流程简图</w:t>
            </w:r>
          </w:p>
        </w:tc>
        <w:tc>
          <w:tcPr>
            <w:tcW w:w="8058" w:type="dxa"/>
            <w:gridSpan w:val="5"/>
            <w:shd w:val="clear" w:color="auto" w:fill="auto"/>
          </w:tcPr>
          <w:p w:rsidR="009E1FEF" w:rsidRPr="003367BD" w:rsidRDefault="009E1FEF" w:rsidP="003367BD">
            <w:pPr>
              <w:pStyle w:val="a0"/>
            </w:pPr>
            <w:r w:rsidRPr="009E1FEF">
              <w:rPr>
                <w:rFonts w:asciiTheme="minorEastAsia" w:eastAsiaTheme="minorEastAsia" w:hAnsiTheme="minorEastAsia" w:hint="eastAsia"/>
                <w:bCs w:val="0"/>
                <w:spacing w:val="0"/>
                <w:szCs w:val="21"/>
              </w:rPr>
              <w:t>立项--需求分析--概要设计--详细设计—研发（架构搭建、分工、研发、评审）测试—验收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9E1FEF">
            <w:r>
              <w:rPr>
                <w:rFonts w:hint="eastAsia"/>
              </w:rPr>
              <w:t>2021</w:t>
            </w:r>
            <w:r>
              <w:rPr>
                <w:rFonts w:hint="eastAsia"/>
              </w:rPr>
              <w:t>年</w:t>
            </w:r>
            <w:r w:rsidR="000463CC">
              <w:rPr>
                <w:rFonts w:hint="eastAsia"/>
              </w:rPr>
              <w:t>1</w:t>
            </w:r>
            <w:r w:rsidR="007D17B7">
              <w:rPr>
                <w:rFonts w:hint="eastAsia"/>
              </w:rPr>
              <w:t>1</w:t>
            </w:r>
            <w:r>
              <w:rPr>
                <w:rFonts w:hint="eastAsia"/>
              </w:rPr>
              <w:t>月</w:t>
            </w:r>
            <w:r w:rsidR="007D17B7">
              <w:rPr>
                <w:rFonts w:hint="eastAsia"/>
              </w:rPr>
              <w:t>1</w:t>
            </w:r>
            <w:r w:rsidR="009E1FEF">
              <w:rPr>
                <w:rFonts w:hint="eastAsia"/>
              </w:rPr>
              <w:t>9</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3367BD">
            <w:pPr>
              <w:widowControl/>
              <w:jc w:val="left"/>
            </w:pPr>
            <w:r>
              <w:rPr>
                <w:rFonts w:hint="eastAsia"/>
                <w:lang w:val="de-DE"/>
              </w:rPr>
              <w:t>■</w:t>
            </w:r>
            <w:r w:rsidR="00870398">
              <w:rPr>
                <w:rFonts w:ascii="宋体" w:hAnsi="宋体" w:cs="宋体" w:hint="eastAsia"/>
                <w:color w:val="000000"/>
                <w:kern w:val="0"/>
                <w:szCs w:val="21"/>
              </w:rPr>
              <w:t xml:space="preserve">现场审核   </w:t>
            </w:r>
            <w:r>
              <w:rPr>
                <w:rFonts w:hint="eastAsia"/>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审核范围</w:t>
            </w:r>
          </w:p>
        </w:tc>
        <w:tc>
          <w:tcPr>
            <w:tcW w:w="5625" w:type="dxa"/>
            <w:gridSpan w:val="3"/>
            <w:vMerge w:val="restart"/>
            <w:vAlign w:val="center"/>
          </w:tcPr>
          <w:p w:rsidR="00870398" w:rsidRDefault="00BF6E93" w:rsidP="00870398">
            <w:r w:rsidRPr="00BF6E93">
              <w:rPr>
                <w:rFonts w:hint="eastAsia"/>
              </w:rPr>
              <w:t>软件开发</w:t>
            </w:r>
          </w:p>
        </w:tc>
        <w:tc>
          <w:tcPr>
            <w:tcW w:w="3215" w:type="dxa"/>
            <w:vAlign w:val="center"/>
          </w:tcPr>
          <w:p w:rsidR="00870398" w:rsidRDefault="00870398">
            <w:r>
              <w:rPr>
                <w:rFonts w:hint="eastAsia"/>
              </w:rPr>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BF6E93">
            <w:r w:rsidRPr="00BF6E93">
              <w:rPr>
                <w:rFonts w:ascii="宋体" w:hAnsi="宋体" w:cs="宋体"/>
                <w:color w:val="000000"/>
                <w:kern w:val="0"/>
              </w:rPr>
              <w:t>33.02.01</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w:t>
            </w:r>
            <w:r>
              <w:rPr>
                <w:rFonts w:hint="eastAsia"/>
              </w:rPr>
              <w:t>ISO9001</w:t>
            </w:r>
            <w:r>
              <w:rPr>
                <w:rFonts w:hint="eastAsia"/>
              </w:rPr>
              <w:t>的条款</w:t>
            </w:r>
          </w:p>
        </w:tc>
        <w:tc>
          <w:tcPr>
            <w:tcW w:w="7831" w:type="dxa"/>
            <w:gridSpan w:val="3"/>
          </w:tcPr>
          <w:p w:rsidR="00870398" w:rsidRDefault="00E36AA3">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lastRenderedPageBreak/>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E36AA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体系文件实施时间</w:t>
            </w:r>
          </w:p>
        </w:tc>
        <w:tc>
          <w:tcPr>
            <w:tcW w:w="2733" w:type="dxa"/>
          </w:tcPr>
          <w:p w:rsidR="00870398" w:rsidRDefault="007D17B7" w:rsidP="00BF6E93">
            <w:r w:rsidRPr="007D17B7">
              <w:rPr>
                <w:rFonts w:hint="eastAsia"/>
              </w:rPr>
              <w:t>20</w:t>
            </w:r>
            <w:r w:rsidR="00BF6E93">
              <w:rPr>
                <w:rFonts w:hint="eastAsia"/>
              </w:rPr>
              <w:t>19</w:t>
            </w:r>
            <w:r w:rsidRPr="007D17B7">
              <w:rPr>
                <w:rFonts w:hint="eastAsia"/>
              </w:rPr>
              <w:t>年</w:t>
            </w:r>
            <w:r w:rsidR="00E36AA3">
              <w:rPr>
                <w:rFonts w:hint="eastAsia"/>
              </w:rPr>
              <w:t>4</w:t>
            </w:r>
            <w:r w:rsidRPr="007D17B7">
              <w:rPr>
                <w:rFonts w:hint="eastAsia"/>
              </w:rPr>
              <w:t>月</w:t>
            </w:r>
            <w:r w:rsidRPr="007D17B7">
              <w:rPr>
                <w:rFonts w:hint="eastAsia"/>
              </w:rPr>
              <w:t>10</w:t>
            </w:r>
            <w:r w:rsidRPr="007D17B7">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E36AA3">
            <w:r>
              <w:rPr>
                <w:rFonts w:hint="eastAsia"/>
                <w:szCs w:val="21"/>
              </w:rPr>
              <w:t>2020</w:t>
            </w:r>
            <w:r>
              <w:rPr>
                <w:rFonts w:hint="eastAsia"/>
                <w:szCs w:val="21"/>
              </w:rPr>
              <w:t>年</w:t>
            </w:r>
            <w:r>
              <w:rPr>
                <w:szCs w:val="21"/>
              </w:rPr>
              <w:t>1</w:t>
            </w:r>
            <w:r w:rsidR="00E36AA3">
              <w:rPr>
                <w:rFonts w:hint="eastAsia"/>
                <w:szCs w:val="21"/>
              </w:rPr>
              <w:t>1</w:t>
            </w:r>
            <w:r>
              <w:rPr>
                <w:rFonts w:hint="eastAsia"/>
                <w:szCs w:val="21"/>
              </w:rPr>
              <w:t>月</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BF6E93">
            <w:r>
              <w:rPr>
                <w:rFonts w:hint="eastAsia"/>
              </w:rPr>
              <w:t>有效至</w:t>
            </w:r>
            <w:r>
              <w:rPr>
                <w:rFonts w:hint="eastAsia"/>
              </w:rPr>
              <w:t xml:space="preserve"> 202</w:t>
            </w:r>
            <w:r w:rsidR="00BF6E93">
              <w:rPr>
                <w:rFonts w:hint="eastAsia"/>
              </w:rPr>
              <w:t>2</w:t>
            </w:r>
            <w:r>
              <w:rPr>
                <w:rFonts w:hint="eastAsia"/>
              </w:rPr>
              <w:t>年</w:t>
            </w:r>
            <w:r>
              <w:rPr>
                <w:rFonts w:hint="eastAsia"/>
              </w:rPr>
              <w:t xml:space="preserve"> </w:t>
            </w:r>
            <w:r w:rsidR="000463CC">
              <w:rPr>
                <w:rFonts w:hint="eastAsia"/>
              </w:rPr>
              <w:t>1</w:t>
            </w:r>
            <w:r w:rsidR="00BF6E93">
              <w:rPr>
                <w:rFonts w:hint="eastAsia"/>
              </w:rPr>
              <w:t>2</w:t>
            </w:r>
            <w:r>
              <w:rPr>
                <w:rFonts w:hint="eastAsia"/>
              </w:rPr>
              <w:t>月</w:t>
            </w:r>
            <w:r w:rsidR="00BF6E93">
              <w:rPr>
                <w:rFonts w:hint="eastAsia"/>
              </w:rPr>
              <w:t>月</w:t>
            </w:r>
            <w:r w:rsidR="00BF6E93">
              <w:rPr>
                <w:rFonts w:hint="eastAsia"/>
              </w:rPr>
              <w:t>8</w:t>
            </w:r>
            <w:r w:rsidR="00BF6E93">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BF6E93" w:rsidRDefault="00BF6E93">
            <w:pPr>
              <w:rPr>
                <w:rFonts w:ascii="宋体" w:hAnsi="宋体" w:cs="宋体"/>
                <w:color w:val="000000"/>
                <w:kern w:val="0"/>
                <w:szCs w:val="21"/>
              </w:rPr>
            </w:pPr>
            <w:r w:rsidRPr="00BF6E93">
              <w:rPr>
                <w:rFonts w:ascii="宋体" w:hAnsi="宋体" w:cs="宋体" w:hint="eastAsia"/>
                <w:color w:val="000000"/>
                <w:kern w:val="0"/>
                <w:szCs w:val="21"/>
              </w:rPr>
              <w:t>北京宏一未来教育科技有限公司</w:t>
            </w:r>
          </w:p>
          <w:p w:rsidR="00870398" w:rsidRPr="00F71B6B" w:rsidRDefault="00BF6E93">
            <w:pPr>
              <w:rPr>
                <w:sz w:val="18"/>
                <w:szCs w:val="18"/>
              </w:rPr>
            </w:pPr>
            <w:r>
              <w:rPr>
                <w:rFonts w:ascii="宋体" w:hAnsi="宋体" w:cs="宋体" w:hint="eastAsia"/>
                <w:color w:val="000000"/>
                <w:kern w:val="0"/>
                <w:szCs w:val="21"/>
              </w:rPr>
              <w:t>北京市东城区祈年大街18号院1号楼9层901-1</w:t>
            </w:r>
          </w:p>
        </w:tc>
        <w:tc>
          <w:tcPr>
            <w:tcW w:w="2267" w:type="dxa"/>
          </w:tcPr>
          <w:p w:rsidR="00870398" w:rsidRDefault="00BF6E93">
            <w:pPr>
              <w:rPr>
                <w:lang w:val="de-DE"/>
              </w:rPr>
            </w:pPr>
            <w:r>
              <w:rPr>
                <w:rFonts w:ascii="宋体" w:hAnsi="宋体" w:cs="宋体"/>
                <w:color w:val="000000"/>
                <w:kern w:val="0"/>
                <w:szCs w:val="21"/>
              </w:rPr>
              <w:t>北京市东城区祈年大街18号兴隆国际大厦A座9层</w:t>
            </w:r>
          </w:p>
        </w:tc>
        <w:tc>
          <w:tcPr>
            <w:tcW w:w="571" w:type="dxa"/>
            <w:vAlign w:val="center"/>
          </w:tcPr>
          <w:p w:rsidR="00870398" w:rsidRDefault="00BF6E93">
            <w:r>
              <w:rPr>
                <w:rFonts w:hint="eastAsia"/>
              </w:rPr>
              <w:t>25</w:t>
            </w:r>
          </w:p>
        </w:tc>
        <w:tc>
          <w:tcPr>
            <w:tcW w:w="2803" w:type="dxa"/>
            <w:vAlign w:val="center"/>
          </w:tcPr>
          <w:p w:rsidR="00870398" w:rsidRDefault="00BF6E93">
            <w:pPr>
              <w:rPr>
                <w:lang w:eastAsia="ja-JP"/>
              </w:rPr>
            </w:pPr>
            <w:bookmarkStart w:id="25" w:name="审核范围"/>
            <w:r>
              <w:rPr>
                <w:rFonts w:ascii="宋体" w:hAnsi="宋体" w:cs="宋体"/>
                <w:color w:val="000000"/>
                <w:kern w:val="0"/>
                <w:szCs w:val="21"/>
              </w:rPr>
              <w:t>软件开发</w:t>
            </w:r>
            <w:bookmarkEnd w:id="25"/>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BF6E93" w:rsidP="00794BAF">
            <w:bookmarkStart w:id="26" w:name="专业代码"/>
            <w:r>
              <w:rPr>
                <w:rFonts w:ascii="宋体" w:hAnsi="宋体" w:cs="宋体" w:hint="eastAsia"/>
                <w:color w:val="000000"/>
                <w:kern w:val="0"/>
              </w:rPr>
              <w:t>33.02.01</w:t>
            </w:r>
            <w:bookmarkEnd w:id="26"/>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lastRenderedPageBreak/>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BF6E93">
            <w:r>
              <w:rPr>
                <w:rFonts w:ascii="宋体" w:hAnsi="宋体" w:cs="宋体" w:hint="eastAsia"/>
                <w:color w:val="000000"/>
                <w:kern w:val="0"/>
                <w:szCs w:val="21"/>
              </w:rPr>
              <w:t>北京市东城区祈年大街18号院1号楼9层901-1</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BF6E93">
            <w:r>
              <w:t>名称</w:t>
            </w:r>
            <w:r>
              <w:rPr>
                <w:rFonts w:hint="eastAsia"/>
              </w:rPr>
              <w:t>：</w:t>
            </w:r>
            <w:bookmarkStart w:id="27" w:name="组织名称"/>
            <w:r>
              <w:rPr>
                <w:rFonts w:ascii="宋体" w:hAnsi="宋体" w:cs="宋体" w:hint="eastAsia"/>
                <w:color w:val="000000"/>
                <w:kern w:val="0"/>
                <w:szCs w:val="21"/>
              </w:rPr>
              <w:t>北京宏一未来教育科技有限公司</w:t>
            </w:r>
            <w:bookmarkEnd w:id="27"/>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lastRenderedPageBreak/>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E36AA3">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2846E19E" wp14:editId="424A2DC2">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BF6E93">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7D17B7">
              <w:rPr>
                <w:rFonts w:ascii="宋体" w:hint="eastAsia"/>
                <w:b/>
                <w:color w:val="0000FF"/>
                <w:szCs w:val="21"/>
              </w:rPr>
              <w:t>1</w:t>
            </w:r>
            <w:r>
              <w:rPr>
                <w:rFonts w:ascii="宋体" w:hint="eastAsia"/>
                <w:b/>
                <w:color w:val="0000FF"/>
                <w:szCs w:val="21"/>
              </w:rPr>
              <w:t>月</w:t>
            </w:r>
            <w:r w:rsidR="007D17B7">
              <w:rPr>
                <w:rFonts w:ascii="宋体" w:hint="eastAsia"/>
                <w:b/>
                <w:color w:val="0000FF"/>
                <w:szCs w:val="21"/>
              </w:rPr>
              <w:t>1</w:t>
            </w:r>
            <w:r w:rsidR="00BF6E93">
              <w:rPr>
                <w:rFonts w:ascii="宋体" w:hint="eastAsia"/>
                <w:b/>
                <w:color w:val="0000FF"/>
                <w:szCs w:val="21"/>
              </w:rPr>
              <w:t>9</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交易价格公平合理、按约定时间付款</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提供岗位培训及晋升加薪机会</w:t>
                  </w:r>
                  <w:bookmarkStart w:id="31" w:name="_GoBack"/>
                  <w:bookmarkEnd w:id="31"/>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BF6E93">
              <w:rPr>
                <w:rFonts w:ascii="宋体" w:hAnsi="宋体" w:cs="宋体"/>
                <w:color w:val="000000"/>
                <w:kern w:val="0"/>
                <w:szCs w:val="21"/>
              </w:rPr>
              <w:t>软件开发</w:t>
            </w:r>
          </w:p>
          <w:p w:rsidR="00870398" w:rsidRDefault="00870398" w:rsidP="00E36AA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E36AA3">
              <w:rPr>
                <w:rFonts w:hint="eastAsia"/>
              </w:rPr>
              <w:t>无</w:t>
            </w:r>
            <w:r w:rsidR="00E36AA3">
              <w:t xml:space="preserve"> </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E36AA3"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E36AA3" w:rsidRPr="00825EE5">
              <w:rPr>
                <w:rFonts w:hint="eastAsia"/>
              </w:rPr>
              <w:t>■</w:t>
            </w:r>
            <w:r w:rsidR="00870398">
              <w:rPr>
                <w:rFonts w:hint="eastAsia"/>
              </w:rPr>
              <w:t>检测水平□合同评审</w:t>
            </w:r>
            <w:r w:rsidR="00870398">
              <w:rPr>
                <w:rFonts w:hint="eastAsia"/>
              </w:rPr>
              <w:t xml:space="preserve"> </w:t>
            </w:r>
            <w:r w:rsidR="00E36AA3" w:rsidRPr="00825EE5">
              <w:rPr>
                <w:rFonts w:hint="eastAsia"/>
              </w:rPr>
              <w:t>■</w:t>
            </w:r>
            <w:r w:rsidR="00870398">
              <w:rPr>
                <w:rFonts w:hint="eastAsia"/>
              </w:rPr>
              <w:t>知识保密</w:t>
            </w:r>
            <w:r w:rsidR="00870398">
              <w:rPr>
                <w:rFonts w:hint="eastAsia"/>
              </w:rPr>
              <w:t xml:space="preserve"> </w:t>
            </w:r>
          </w:p>
          <w:p w:rsidR="00870398" w:rsidRDefault="00E36AA3">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662F7">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E36AA3" w:rsidRPr="00A86400">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E36AA3">
              <w:rPr>
                <w:rFonts w:hint="eastAsia"/>
              </w:rPr>
              <w:t>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领导对管理体系不重视，没</w:t>
                  </w:r>
                  <w:r w:rsidRPr="006F1BA8">
                    <w:rPr>
                      <w:rFonts w:asciiTheme="minorEastAsia" w:eastAsiaTheme="minorEastAsia" w:hAnsiTheme="minorEastAsia" w:hint="eastAsia"/>
                      <w:szCs w:val="21"/>
                    </w:rPr>
                    <w:lastRenderedPageBreak/>
                    <w:t>有履行足够的承诺</w:t>
                  </w:r>
                </w:p>
              </w:tc>
              <w:tc>
                <w:tcPr>
                  <w:tcW w:w="3965"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lastRenderedPageBreak/>
                    <w:t>1.在管理体系中重点体现总经理的作用，</w:t>
                  </w:r>
                  <w:r w:rsidRPr="006F1BA8">
                    <w:rPr>
                      <w:rFonts w:asciiTheme="minorEastAsia" w:eastAsiaTheme="minorEastAsia" w:hAnsiTheme="minorEastAsia" w:hint="eastAsia"/>
                      <w:szCs w:val="21"/>
                    </w:rPr>
                    <w:lastRenderedPageBreak/>
                    <w:t>确保总经理能够履行承诺</w:t>
                  </w:r>
                </w:p>
              </w:tc>
              <w:tc>
                <w:tcPr>
                  <w:tcW w:w="1717" w:type="dxa"/>
                </w:tcPr>
                <w:p w:rsidR="00870398" w:rsidRPr="00173B3C" w:rsidRDefault="00173B3C">
                  <w:pPr>
                    <w:shd w:val="clear" w:color="auto" w:fill="C7D9F1" w:themeFill="text2" w:themeFillTint="32"/>
                  </w:pPr>
                  <w:r>
                    <w:lastRenderedPageBreak/>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lastRenderedPageBreak/>
                    <w:t>未能配置足够的资源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73B3C" w:rsidRDefault="00173B3C">
                  <w:r w:rsidRPr="00473575">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Pr="00E36AA3" w:rsidRDefault="00BF6E93" w:rsidP="00E36AA3">
                  <w:pPr>
                    <w:adjustRightInd w:val="0"/>
                    <w:snapToGrid w:val="0"/>
                    <w:rPr>
                      <w:rFonts w:asciiTheme="minorEastAsia" w:eastAsiaTheme="minorEastAsia" w:hAnsiTheme="minorEastAsia"/>
                      <w:szCs w:val="21"/>
                    </w:rPr>
                  </w:pPr>
                  <w:r w:rsidRPr="00BF6E93">
                    <w:rPr>
                      <w:rFonts w:asciiTheme="minorEastAsia" w:eastAsiaTheme="minorEastAsia" w:hAnsiTheme="minorEastAsia" w:hint="eastAsia"/>
                      <w:szCs w:val="21"/>
                    </w:rPr>
                    <w:t>产品开发合格率100%</w:t>
                  </w:r>
                </w:p>
              </w:tc>
              <w:tc>
                <w:tcPr>
                  <w:tcW w:w="3136" w:type="dxa"/>
                  <w:shd w:val="clear" w:color="auto" w:fill="auto"/>
                  <w:vAlign w:val="center"/>
                </w:tcPr>
                <w:p w:rsidR="00870398" w:rsidRDefault="00BF6E93">
                  <w:pPr>
                    <w:shd w:val="clear" w:color="auto" w:fill="C7D9F1" w:themeFill="text2" w:themeFillTint="32"/>
                    <w:rPr>
                      <w:lang w:val="en-GB"/>
                    </w:rPr>
                  </w:pPr>
                  <w:r w:rsidRPr="00196293">
                    <w:rPr>
                      <w:rFonts w:asciiTheme="minorEastAsia" w:eastAsiaTheme="minorEastAsia" w:hAnsiTheme="minorEastAsia" w:hint="eastAsia"/>
                      <w:szCs w:val="21"/>
                    </w:rPr>
                    <w:t>年度项目合格数/年度项目总数</w:t>
                  </w:r>
                </w:p>
              </w:tc>
              <w:tc>
                <w:tcPr>
                  <w:tcW w:w="1350" w:type="dxa"/>
                  <w:shd w:val="clear" w:color="auto" w:fill="auto"/>
                  <w:vAlign w:val="center"/>
                </w:tcPr>
                <w:p w:rsidR="00870398" w:rsidRPr="00B64824" w:rsidRDefault="004E0B30">
                  <w:pPr>
                    <w:shd w:val="clear" w:color="auto" w:fill="C7D9F1" w:themeFill="text2" w:themeFillTint="32"/>
                    <w:rPr>
                      <w:lang w:val="en-GB"/>
                    </w:rPr>
                  </w:pPr>
                  <w:r>
                    <w:rPr>
                      <w:rFonts w:hint="eastAsia"/>
                      <w:lang w:val="en-GB"/>
                    </w:rPr>
                    <w:t>研发部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7D17B7">
              <w:tc>
                <w:tcPr>
                  <w:tcW w:w="2191" w:type="dxa"/>
                  <w:shd w:val="clear" w:color="auto" w:fill="auto"/>
                </w:tcPr>
                <w:p w:rsidR="007D17B7" w:rsidRPr="00983BD5" w:rsidRDefault="00BF6E93">
                  <w:pPr>
                    <w:shd w:val="clear" w:color="auto" w:fill="C7D9F1" w:themeFill="text2" w:themeFillTint="32"/>
                    <w:rPr>
                      <w:rFonts w:asciiTheme="minorEastAsia" w:eastAsiaTheme="minorEastAsia" w:hAnsiTheme="minorEastAsia"/>
                      <w:szCs w:val="21"/>
                    </w:rPr>
                  </w:pPr>
                  <w:r w:rsidRPr="00196293">
                    <w:rPr>
                      <w:rFonts w:asciiTheme="minorEastAsia" w:eastAsiaTheme="minorEastAsia" w:hAnsiTheme="minorEastAsia" w:hint="eastAsia"/>
                      <w:szCs w:val="21"/>
                    </w:rPr>
                    <w:t>技术服务质量合格率100%</w:t>
                  </w:r>
                </w:p>
              </w:tc>
              <w:tc>
                <w:tcPr>
                  <w:tcW w:w="3136" w:type="dxa"/>
                  <w:shd w:val="clear" w:color="auto" w:fill="auto"/>
                  <w:vAlign w:val="center"/>
                </w:tcPr>
                <w:p w:rsidR="007D17B7" w:rsidRPr="00983BD5" w:rsidRDefault="00BF6E93">
                  <w:pPr>
                    <w:shd w:val="clear" w:color="auto" w:fill="C7D9F1" w:themeFill="text2" w:themeFillTint="32"/>
                    <w:rPr>
                      <w:rFonts w:asciiTheme="minorEastAsia" w:eastAsiaTheme="minorEastAsia" w:hAnsiTheme="minorEastAsia"/>
                      <w:szCs w:val="21"/>
                    </w:rPr>
                  </w:pPr>
                  <w:r w:rsidRPr="00BF6E93">
                    <w:rPr>
                      <w:rFonts w:hint="eastAsia"/>
                      <w:color w:val="000000" w:themeColor="text1"/>
                      <w:szCs w:val="21"/>
                    </w:rPr>
                    <w:t>年度项目服务质量合格数</w:t>
                  </w:r>
                  <w:r w:rsidRPr="00BF6E93">
                    <w:rPr>
                      <w:rFonts w:hint="eastAsia"/>
                      <w:color w:val="000000" w:themeColor="text1"/>
                      <w:szCs w:val="21"/>
                    </w:rPr>
                    <w:t>/</w:t>
                  </w:r>
                  <w:r w:rsidRPr="00BF6E93">
                    <w:rPr>
                      <w:rFonts w:hint="eastAsia"/>
                      <w:color w:val="000000" w:themeColor="text1"/>
                      <w:szCs w:val="21"/>
                    </w:rPr>
                    <w:t>年度项目总数</w:t>
                  </w:r>
                </w:p>
              </w:tc>
              <w:tc>
                <w:tcPr>
                  <w:tcW w:w="1350" w:type="dxa"/>
                  <w:shd w:val="clear" w:color="auto" w:fill="auto"/>
                  <w:vAlign w:val="center"/>
                </w:tcPr>
                <w:p w:rsidR="007D17B7" w:rsidRDefault="00664C4F">
                  <w:pPr>
                    <w:shd w:val="clear" w:color="auto" w:fill="C7D9F1" w:themeFill="text2" w:themeFillTint="32"/>
                    <w:rPr>
                      <w:lang w:val="en-GB"/>
                    </w:rPr>
                  </w:pPr>
                  <w:r>
                    <w:rPr>
                      <w:rFonts w:hint="eastAsia"/>
                      <w:lang w:val="en-GB"/>
                    </w:rPr>
                    <w:t>综合部</w:t>
                  </w:r>
                  <w:r>
                    <w:rPr>
                      <w:rFonts w:hint="eastAsia"/>
                      <w:lang w:val="en-GB"/>
                    </w:rPr>
                    <w:t>/</w:t>
                  </w:r>
                  <w:r w:rsidR="004E0B30">
                    <w:rPr>
                      <w:rFonts w:hint="eastAsia"/>
                      <w:lang w:val="en-GB"/>
                    </w:rPr>
                    <w:t>研发</w:t>
                  </w:r>
                  <w:r>
                    <w:rPr>
                      <w:rFonts w:hint="eastAsia"/>
                      <w:lang w:val="en-GB"/>
                    </w:rPr>
                    <w:t>部</w:t>
                  </w:r>
                </w:p>
              </w:tc>
              <w:tc>
                <w:tcPr>
                  <w:tcW w:w="1774" w:type="dxa"/>
                  <w:shd w:val="clear" w:color="auto" w:fill="auto"/>
                  <w:vAlign w:val="center"/>
                </w:tcPr>
                <w:p w:rsidR="007D17B7" w:rsidRDefault="007D17B7">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BF6E93">
                  <w:pPr>
                    <w:shd w:val="clear" w:color="auto" w:fill="C7D9F1" w:themeFill="text2" w:themeFillTint="32"/>
                    <w:rPr>
                      <w:rFonts w:ascii="宋体" w:hAnsi="宋体"/>
                      <w:szCs w:val="21"/>
                    </w:rPr>
                  </w:pPr>
                  <w:r w:rsidRPr="00196293">
                    <w:rPr>
                      <w:rFonts w:asciiTheme="minorEastAsia" w:eastAsiaTheme="minorEastAsia" w:hAnsiTheme="minorEastAsia" w:hint="eastAsia"/>
                      <w:szCs w:val="21"/>
                    </w:rPr>
                    <w:t>顾客满意率≥95%</w:t>
                  </w:r>
                </w:p>
              </w:tc>
              <w:tc>
                <w:tcPr>
                  <w:tcW w:w="3136" w:type="dxa"/>
                  <w:shd w:val="clear" w:color="auto" w:fill="auto"/>
                  <w:vAlign w:val="center"/>
                </w:tcPr>
                <w:p w:rsidR="00983BD5" w:rsidRPr="00953D68" w:rsidRDefault="00BF6E93">
                  <w:pPr>
                    <w:shd w:val="clear" w:color="auto" w:fill="C7D9F1" w:themeFill="text2" w:themeFillTint="32"/>
                    <w:rPr>
                      <w:rFonts w:ascii="宋体" w:hAnsi="宋体"/>
                      <w:szCs w:val="21"/>
                    </w:rPr>
                  </w:pPr>
                  <w:r w:rsidRPr="00BF6E93">
                    <w:rPr>
                      <w:rFonts w:ascii="宋体" w:hAnsi="宋体" w:hint="eastAsia"/>
                      <w:szCs w:val="21"/>
                    </w:rPr>
                    <w:t>满意度调查分数/总分数*100%</w:t>
                  </w:r>
                </w:p>
              </w:tc>
              <w:tc>
                <w:tcPr>
                  <w:tcW w:w="1350" w:type="dxa"/>
                  <w:shd w:val="clear" w:color="auto" w:fill="auto"/>
                  <w:vAlign w:val="center"/>
                </w:tcPr>
                <w:p w:rsidR="00983BD5" w:rsidRDefault="00664C4F">
                  <w:pPr>
                    <w:shd w:val="clear" w:color="auto" w:fill="C7D9F1" w:themeFill="text2" w:themeFillTint="32"/>
                    <w:rPr>
                      <w:lang w:val="en-GB"/>
                    </w:rPr>
                  </w:pPr>
                  <w:r>
                    <w:rPr>
                      <w:rFonts w:hint="eastAsia"/>
                      <w:lang w:val="en-GB"/>
                    </w:rPr>
                    <w:t>综合部</w:t>
                  </w:r>
                  <w:r>
                    <w:rPr>
                      <w:rFonts w:hint="eastAsia"/>
                      <w:lang w:val="en-GB"/>
                    </w:rPr>
                    <w:t>/</w:t>
                  </w:r>
                  <w:r w:rsidR="004E0B30">
                    <w:rPr>
                      <w:rFonts w:hint="eastAsia"/>
                      <w:lang w:val="en-GB"/>
                    </w:rPr>
                    <w:t>研发</w:t>
                  </w:r>
                  <w:r>
                    <w:rPr>
                      <w:rFonts w:hint="eastAsia"/>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4E0B30">
              <w:rPr>
                <w:rFonts w:hint="eastAsia"/>
                <w:u w:val="single"/>
              </w:rPr>
              <w:t>25</w:t>
            </w:r>
            <w:r w:rsidR="00F71B6B">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4E0B30" w:rsidRPr="004E0B30">
              <w:rPr>
                <w:rFonts w:hint="eastAsia"/>
                <w:u w:val="single"/>
              </w:rPr>
              <w:t>电脑、打印机、传真、电话</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4E0B30">
              <w:rPr>
                <w:rFonts w:ascii="Wingdings" w:hAnsi="Wingdings"/>
              </w:rPr>
              <w:t></w:t>
            </w:r>
            <w:r>
              <w:rPr>
                <w:rFonts w:hint="eastAsia"/>
              </w:rPr>
              <w:t>计量器具</w:t>
            </w:r>
            <w:r>
              <w:rPr>
                <w:rFonts w:hint="eastAsia"/>
              </w:rPr>
              <w:t xml:space="preserve">   </w:t>
            </w:r>
            <w:r w:rsidR="00664C4F">
              <w:rPr>
                <w:rFonts w:ascii="Wingdings" w:hAnsi="Wingdings"/>
              </w:rPr>
              <w:t></w:t>
            </w:r>
            <w:r>
              <w:rPr>
                <w:rFonts w:hint="eastAsia"/>
              </w:rPr>
              <w:t>服务流程检查表</w:t>
            </w:r>
            <w:r>
              <w:rPr>
                <w:rFonts w:hint="eastAsia"/>
              </w:rPr>
              <w:t xml:space="preserve">  </w:t>
            </w:r>
            <w:r w:rsidR="004E0B30" w:rsidRPr="00825EE5">
              <w:rPr>
                <w:rFonts w:hint="eastAsia"/>
              </w:rPr>
              <w:t>■</w:t>
            </w:r>
            <w:r>
              <w:rPr>
                <w:rFonts w:hint="eastAsia"/>
              </w:rPr>
              <w:t>其他</w:t>
            </w:r>
            <w:r w:rsidR="004E0B30">
              <w:rPr>
                <w:rFonts w:hint="eastAsia"/>
              </w:rPr>
              <w:t>（软件）</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4E0B30">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r w:rsidR="00CD3DD7">
              <w:rPr>
                <w:rFonts w:hint="eastAsia"/>
              </w:rPr>
              <w:t xml:space="preserve"> </w:t>
            </w:r>
            <w:r w:rsidR="00664C4F">
              <w:rPr>
                <w:rFonts w:hint="eastAsia"/>
              </w:rPr>
              <w:t xml:space="preserve"> </w:t>
            </w:r>
            <w:r w:rsidR="004E0B30">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664C4F"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4E0B30">
              <w:rPr>
                <w:rFonts w:hint="eastAsia"/>
                <w:u w:val="single"/>
              </w:rPr>
              <w:t>未来四点半</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664C4F"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664C4F" w:rsidRPr="00825EE5">
              <w:rPr>
                <w:rFonts w:hint="eastAsia"/>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4E0B30">
                  <w:pPr>
                    <w:shd w:val="clear" w:color="auto" w:fill="C7D9F1" w:themeFill="text2" w:themeFillTint="32"/>
                    <w:jc w:val="left"/>
                  </w:pPr>
                  <w:r>
                    <w:rPr>
                      <w:rFonts w:ascii="宋体" w:hAnsi="宋体" w:cs="宋体"/>
                      <w:color w:val="000000"/>
                      <w:kern w:val="0"/>
                      <w:szCs w:val="21"/>
                    </w:rPr>
                    <w:t>软件开发</w:t>
                  </w:r>
                </w:p>
              </w:tc>
              <w:tc>
                <w:tcPr>
                  <w:tcW w:w="3665" w:type="dxa"/>
                </w:tcPr>
                <w:p w:rsidR="00870398" w:rsidRPr="00B64824" w:rsidRDefault="004E0B30">
                  <w:pPr>
                    <w:shd w:val="clear" w:color="auto" w:fill="C7D9F1" w:themeFill="text2" w:themeFillTint="32"/>
                    <w:jc w:val="left"/>
                  </w:pPr>
                  <w:r>
                    <w:rPr>
                      <w:rFonts w:hint="eastAsia"/>
                    </w:rPr>
                    <w:t>开发</w:t>
                  </w:r>
                  <w:r w:rsidR="000165DF">
                    <w:rPr>
                      <w:rFonts w:hint="eastAsia"/>
                    </w:rPr>
                    <w:t>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4E0B30">
              <w:rPr>
                <w:rFonts w:hint="eastAsia"/>
              </w:rPr>
              <w:t xml:space="preserve">   </w:t>
            </w:r>
            <w:r>
              <w:rPr>
                <w:rFonts w:hint="eastAsia"/>
                <w:u w:val="single"/>
              </w:rPr>
              <w:t xml:space="preserve"> </w:t>
            </w:r>
            <w:r>
              <w:rPr>
                <w:rFonts w:hint="eastAsia"/>
              </w:rPr>
              <w:t xml:space="preserve"> </w:t>
            </w:r>
            <w:r>
              <w:rPr>
                <w:rFonts w:hint="eastAsia"/>
              </w:rPr>
              <w:t>，</w:t>
            </w:r>
          </w:p>
          <w:p w:rsidR="00870398" w:rsidRDefault="004E0B30">
            <w:pPr>
              <w:shd w:val="clear" w:color="auto" w:fill="C7D9F1" w:themeFill="text2" w:themeFillTint="32"/>
              <w:jc w:val="left"/>
            </w:pPr>
            <w:r>
              <w:rPr>
                <w:rFonts w:ascii="Wingdings" w:hAnsi="Wingdings"/>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rsidP="004E0B30">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E0B30">
              <w:rPr>
                <w:rFonts w:hint="eastAsia"/>
                <w:u w:val="single"/>
              </w:rPr>
              <w:t>8</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4E0B30">
              <w:rPr>
                <w:rFonts w:hint="eastAsia"/>
                <w:u w:val="single"/>
              </w:rPr>
              <w:t>1</w:t>
            </w:r>
            <w:r w:rsidR="00664C4F">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4E0B30">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4E0B30">
              <w:rPr>
                <w:rFonts w:hint="eastAsia"/>
                <w:u w:val="single"/>
              </w:rPr>
              <w:t>8</w:t>
            </w:r>
            <w:r>
              <w:rPr>
                <w:rFonts w:hint="eastAsia"/>
                <w:u w:val="single"/>
              </w:rPr>
              <w:t xml:space="preserve">  </w:t>
            </w:r>
            <w:r>
              <w:rPr>
                <w:rFonts w:hint="eastAsia"/>
              </w:rPr>
              <w:t>月</w:t>
            </w:r>
            <w:r w:rsidR="00664C4F">
              <w:rPr>
                <w:rFonts w:hint="eastAsia"/>
              </w:rPr>
              <w:t xml:space="preserve">  </w:t>
            </w:r>
            <w:r w:rsidR="004E0B30">
              <w:rPr>
                <w:rFonts w:hint="eastAsia"/>
                <w:u w:val="single"/>
              </w:rPr>
              <w:t>2</w:t>
            </w:r>
            <w:r w:rsidR="00664C4F">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F0" w:rsidRDefault="004868F0">
      <w:r>
        <w:separator/>
      </w:r>
    </w:p>
  </w:endnote>
  <w:endnote w:type="continuationSeparator" w:id="0">
    <w:p w:rsidR="004868F0" w:rsidRDefault="0048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F0" w:rsidRDefault="004868F0">
      <w:r>
        <w:separator/>
      </w:r>
    </w:p>
  </w:footnote>
  <w:footnote w:type="continuationSeparator" w:id="0">
    <w:p w:rsidR="004868F0" w:rsidRDefault="0048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93" w:rsidRDefault="004868F0"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BF6E93" w:rsidRDefault="00BF6E9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BF6E9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F6E93">
      <w:rPr>
        <w:rStyle w:val="CharChar1"/>
        <w:rFonts w:hint="default"/>
      </w:rPr>
      <w:t>北京国标联合认证有限公司</w:t>
    </w:r>
    <w:r w:rsidR="00BF6E93">
      <w:rPr>
        <w:rStyle w:val="CharChar1"/>
        <w:rFonts w:hint="default"/>
      </w:rPr>
      <w:tab/>
    </w:r>
    <w:r w:rsidR="00BF6E93">
      <w:rPr>
        <w:rStyle w:val="CharChar1"/>
        <w:rFonts w:hint="default"/>
      </w:rPr>
      <w:tab/>
    </w:r>
    <w:r w:rsidR="00BF6E93">
      <w:rPr>
        <w:rStyle w:val="CharChar1"/>
        <w:rFonts w:hint="default"/>
      </w:rPr>
      <w:tab/>
    </w:r>
  </w:p>
  <w:p w:rsidR="00BF6E93" w:rsidRDefault="00BF6E93"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0C48"/>
    <w:rsid w:val="000165DF"/>
    <w:rsid w:val="000463CC"/>
    <w:rsid w:val="00062DF8"/>
    <w:rsid w:val="000B2297"/>
    <w:rsid w:val="00173B3C"/>
    <w:rsid w:val="001A3869"/>
    <w:rsid w:val="00225F4A"/>
    <w:rsid w:val="00271440"/>
    <w:rsid w:val="002B766C"/>
    <w:rsid w:val="003367BD"/>
    <w:rsid w:val="00373E16"/>
    <w:rsid w:val="003868EB"/>
    <w:rsid w:val="00474250"/>
    <w:rsid w:val="004868F0"/>
    <w:rsid w:val="004A1CF5"/>
    <w:rsid w:val="004E0B30"/>
    <w:rsid w:val="004F4185"/>
    <w:rsid w:val="00520266"/>
    <w:rsid w:val="005240D9"/>
    <w:rsid w:val="005A279E"/>
    <w:rsid w:val="00631027"/>
    <w:rsid w:val="00631D82"/>
    <w:rsid w:val="00664C4F"/>
    <w:rsid w:val="00794BAF"/>
    <w:rsid w:val="007C7D46"/>
    <w:rsid w:val="007D17B7"/>
    <w:rsid w:val="00825EE5"/>
    <w:rsid w:val="00870398"/>
    <w:rsid w:val="008720C6"/>
    <w:rsid w:val="00914C3B"/>
    <w:rsid w:val="00983BD5"/>
    <w:rsid w:val="009A68BD"/>
    <w:rsid w:val="009B5DA8"/>
    <w:rsid w:val="009E1FEF"/>
    <w:rsid w:val="00A463A3"/>
    <w:rsid w:val="00AF1397"/>
    <w:rsid w:val="00B42D6F"/>
    <w:rsid w:val="00B64824"/>
    <w:rsid w:val="00BF6E93"/>
    <w:rsid w:val="00C662F7"/>
    <w:rsid w:val="00C738EB"/>
    <w:rsid w:val="00CA63B8"/>
    <w:rsid w:val="00CA654F"/>
    <w:rsid w:val="00CD3680"/>
    <w:rsid w:val="00CD3DD7"/>
    <w:rsid w:val="00D059C3"/>
    <w:rsid w:val="00D8158A"/>
    <w:rsid w:val="00DC44EB"/>
    <w:rsid w:val="00E31E35"/>
    <w:rsid w:val="00E36AA3"/>
    <w:rsid w:val="00E44B6B"/>
    <w:rsid w:val="00EA3567"/>
    <w:rsid w:val="00F06A59"/>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1564</Words>
  <Characters>8921</Characters>
  <Application>Microsoft Office Word</Application>
  <DocSecurity>0</DocSecurity>
  <Lines>74</Lines>
  <Paragraphs>20</Paragraphs>
  <ScaleCrop>false</ScaleCrop>
  <Company>微软中国</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154</cp:revision>
  <cp:lastPrinted>2019-05-13T03:19:00Z</cp:lastPrinted>
  <dcterms:created xsi:type="dcterms:W3CDTF">2015-06-17T14:51:00Z</dcterms:created>
  <dcterms:modified xsi:type="dcterms:W3CDTF">2021-11-19T04:23:00Z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