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242394"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广东格米莱智能科技有限公司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0430-2022</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7420248"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0430-2022</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广东格米莱智能科技有限公司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冯健华</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ISC-2022-1320(有效)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2026年03月30日上午至2026年03月31日上午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苏桢妍</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992906"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