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0123-2019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梅河口市兴业精密钢管有限公司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梅河口市解放街建国路(原金属公司仓库院内)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梅河口市解放街建国路(原金属公司仓库院内)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MMS:钢管抽油泵及配件，生产和销售。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2021-09-28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