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11532-2024-QEO-Q_22001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欧德克阀业股份有限公司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安徽省池州市青阳经济技术开发区东河园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安徽省池州市青阳经济技术开发区东河园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E:许可范围内压力管道金属阀门的设计、制造及销售所涉及场所的相关环境管理活动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S:许可范围内压力管道金属阀门的设计、制造及销售所涉及场所的相关职业健康安全管理活动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Q:许可范围内压力管道金属阀门的设计、制造及销售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71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57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