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10858-2024-QEO-Q_19789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天佑京铁轨道技术有限公司客运设备分公司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北京市丰台区莲花池东路116-2号瑞尔威写字楼A座A101、A102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北京市丰台区莲花池东路116-2号瑞尔威写字楼A座A101、A102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Q:未认可：安全技术防范系统设计施工服务；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认可：计算机、软件及辅助设备、通讯设备、电子产品、机械设备、安防设备销售；计算机及办公设备的维修；通用设备修理；应用软件开发及运维服务；LED显示屏设备的制造；铁路车站广播设备的设计、制造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闫宇侠、李俐,强兴,朱晓丽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412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34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