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11179-2025-Q-Q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宝鸡腾瑞鑫钛镍金属材料有限公司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陕西省宝鸡市金台区蟠龙镇龙源大道1号龙源工业园1排8号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陕西省宝鸡市金台区蟠龙镇龙源大道1号龙源工业园1排8号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Q:有色金属压延加工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2359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4050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