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嘉兴南湖宾馆有限公司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2025年08月12日下午至2025年08月14日上午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4313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