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河北现代电力变压器有限公司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2025年06月23日上午至2025年06月24日上午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2044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