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01"/>
        <w:gridCol w:w="8"/>
        <w:gridCol w:w="843"/>
        <w:gridCol w:w="784"/>
        <w:gridCol w:w="77"/>
        <w:gridCol w:w="1704"/>
        <w:gridCol w:w="421"/>
        <w:gridCol w:w="319"/>
        <w:gridCol w:w="752"/>
        <w:gridCol w:w="212"/>
        <w:gridCol w:w="378"/>
        <w:gridCol w:w="555"/>
        <w:gridCol w:w="646"/>
        <w:gridCol w:w="125"/>
        <w:gridCol w:w="49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石家庄玉吉日化有限公司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深泽县魏村村南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深泽县魏村村南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0998-2021-Q</w:t>
            </w:r>
            <w:bookmarkEnd w:id="3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邢栓强</w:t>
            </w:r>
            <w:bookmarkEnd w:id="8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13363807655</w:t>
            </w:r>
            <w:bookmarkEnd w:id="9"/>
          </w:p>
        </w:tc>
        <w:tc>
          <w:tcPr>
            <w:tcW w:w="6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602925806@qq.com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>
            <w:bookmarkStart w:id="11" w:name="管理者代表"/>
            <w:r>
              <w:t>邢栓强</w:t>
            </w:r>
            <w:bookmarkEnd w:id="11"/>
          </w:p>
        </w:tc>
        <w:tc>
          <w:tcPr>
            <w:tcW w:w="107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2" w:name="管代电话"/>
            <w:bookmarkEnd w:id="12"/>
          </w:p>
        </w:tc>
        <w:tc>
          <w:tcPr>
            <w:tcW w:w="618" w:type="dxa"/>
            <w:gridSpan w:val="2"/>
            <w:vMerge w:val="continue"/>
            <w:vAlign w:val="center"/>
          </w:tcPr>
          <w:p/>
        </w:tc>
        <w:tc>
          <w:tcPr>
            <w:tcW w:w="121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4" w:name="审核范围"/>
            <w:r>
              <w:t>洗衣粉、香皂、肥皂、洗涤剂、消毒剂的制造及销售（危险品除外）</w:t>
            </w:r>
            <w:bookmarkEnd w:id="14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5" w:name="专业代码"/>
            <w:r>
              <w:t>12.04.01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7" w:name="审核日期"/>
            <w:r>
              <w:rPr>
                <w:rFonts w:hint="eastAsia"/>
                <w:b/>
                <w:sz w:val="21"/>
                <w:szCs w:val="21"/>
              </w:rPr>
              <w:t>2021年10月02日 下午至2021年10月02日 下午</w:t>
            </w:r>
            <w:bookmarkEnd w:id="1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1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1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2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12.04.01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审核方案</w:t>
            </w:r>
          </w:p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管理人员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2021.9.23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4" w:type="dxa"/>
            <w:gridSpan w:val="4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518"/>
        <w:gridCol w:w="6573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2021.10.2</w:t>
            </w:r>
          </w:p>
        </w:tc>
        <w:tc>
          <w:tcPr>
            <w:tcW w:w="15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13：00-13：30</w:t>
            </w:r>
          </w:p>
        </w:tc>
        <w:tc>
          <w:tcPr>
            <w:tcW w:w="65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13：30-16：30</w:t>
            </w:r>
            <w:bookmarkStart w:id="19" w:name="_GoBack"/>
            <w:bookmarkEnd w:id="19"/>
          </w:p>
        </w:tc>
        <w:tc>
          <w:tcPr>
            <w:tcW w:w="6573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573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573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573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18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573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0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18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573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16：30-17：00</w:t>
            </w:r>
          </w:p>
        </w:tc>
        <w:tc>
          <w:tcPr>
            <w:tcW w:w="6573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446E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2021-10-01T13:12:57Z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2052-11.1.0.10938</vt:lpwstr>
  </property>
</Properties>
</file>