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江西鑫德环保设备有限公司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2021年09月23日 下午至2021年09月25日 上午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姜海军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