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成都虹波实业股份有限公司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lang w:eastAsia="zh-CN"/>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r>
              <w:rPr>
                <w:rFonts w:hint="eastAsia"/>
                <w:sz w:val="22"/>
                <w:szCs w:val="22"/>
                <w:lang w:eastAsia="zh-CN"/>
              </w:rPr>
              <w:t>☑</w:t>
            </w:r>
            <w:r>
              <w:rPr>
                <w:rFonts w:hint="eastAsia"/>
                <w:lang w:val="en-US" w:eastAsia="zh-CN"/>
              </w:rPr>
              <w:t>GB/T 23331-2020/</w:t>
            </w:r>
            <w:r>
              <w:rPr>
                <w:rFonts w:hint="eastAsia"/>
                <w:lang w:val="de-DE"/>
              </w:rPr>
              <w:t>ISO50001：2018</w:t>
            </w:r>
          </w:p>
          <w:p>
            <w:pPr>
              <w:spacing w:line="240" w:lineRule="exact"/>
              <w:rPr>
                <w:sz w:val="22"/>
                <w:szCs w:val="22"/>
              </w:rPr>
            </w:pPr>
            <w:bookmarkStart w:id="5" w:name="F勾选"/>
            <w:r>
              <w:rPr>
                <w:rFonts w:hint="eastAsia"/>
                <w:sz w:val="22"/>
                <w:szCs w:val="22"/>
              </w:rPr>
              <w:t>□</w:t>
            </w:r>
            <w:bookmarkEnd w:id="5"/>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6" w:name="H勾选"/>
            <w:r>
              <w:rPr>
                <w:rFonts w:hint="eastAsia"/>
                <w:sz w:val="22"/>
                <w:szCs w:val="22"/>
              </w:rPr>
              <w:t>□</w:t>
            </w:r>
            <w:bookmarkEnd w:id="6"/>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w:t>
            </w:r>
            <w:r>
              <w:rPr>
                <w:rFonts w:hint="eastAsia"/>
                <w:sz w:val="22"/>
                <w:szCs w:val="22"/>
              </w:rPr>
              <w:t xml:space="preserve">)  </w:t>
            </w:r>
          </w:p>
          <w:p>
            <w:pPr>
              <w:ind w:left="70" w:leftChars="29"/>
              <w:rPr>
                <w:rFonts w:hint="eastAsia"/>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7" w:name="合同编号"/>
            <w:r>
              <w:rPr>
                <w:sz w:val="22"/>
                <w:szCs w:val="22"/>
              </w:rPr>
              <w:t>0942-2021-EnMs</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8" w:name="初审"/>
            <w:r>
              <w:rPr>
                <w:rFonts w:hint="eastAsia"/>
                <w:sz w:val="22"/>
                <w:szCs w:val="22"/>
              </w:rPr>
              <w:t>■</w:t>
            </w:r>
            <w:bookmarkEnd w:id="8"/>
            <w:r>
              <w:rPr>
                <w:rFonts w:hint="eastAsia"/>
                <w:sz w:val="22"/>
                <w:szCs w:val="22"/>
              </w:rPr>
              <w:t>初审</w:t>
            </w:r>
            <w:r>
              <w:rPr>
                <w:rFonts w:hint="eastAsia"/>
                <w:sz w:val="22"/>
                <w:szCs w:val="22"/>
                <w:lang w:val="en-US" w:eastAsia="zh-CN"/>
              </w:rPr>
              <w:t xml:space="preserve"> </w:t>
            </w:r>
            <w:r>
              <w:rPr>
                <w:rFonts w:hint="eastAsia"/>
                <w:sz w:val="22"/>
                <w:szCs w:val="22"/>
                <w:lang w:eastAsia="zh-CN"/>
              </w:rPr>
              <w:t>□</w:t>
            </w:r>
            <w:r>
              <w:rPr>
                <w:rFonts w:hint="eastAsia"/>
                <w:sz w:val="22"/>
                <w:szCs w:val="22"/>
              </w:rPr>
              <w:t>第</w:t>
            </w:r>
            <w:r>
              <w:rPr>
                <w:sz w:val="22"/>
                <w:szCs w:val="22"/>
              </w:rPr>
              <w:t>(  )</w:t>
            </w:r>
            <w:r>
              <w:rPr>
                <w:rFonts w:hint="eastAsia"/>
                <w:sz w:val="22"/>
                <w:szCs w:val="22"/>
              </w:rPr>
              <w:t>阶段审核</w:t>
            </w:r>
            <w:bookmarkStart w:id="9" w:name="再认证勾选"/>
            <w:r>
              <w:rPr>
                <w:rFonts w:hint="eastAsia"/>
                <w:sz w:val="22"/>
                <w:szCs w:val="22"/>
              </w:rPr>
              <w:t>□</w:t>
            </w:r>
            <w:bookmarkEnd w:id="9"/>
            <w:r>
              <w:rPr>
                <w:rFonts w:hint="eastAsia"/>
                <w:sz w:val="22"/>
                <w:szCs w:val="22"/>
              </w:rPr>
              <w:t>再认证□证书转换</w:t>
            </w:r>
            <w:bookmarkStart w:id="10" w:name="特殊审核勾选"/>
            <w:r>
              <w:rPr>
                <w:rFonts w:hint="eastAsia"/>
                <w:sz w:val="22"/>
                <w:szCs w:val="22"/>
              </w:rPr>
              <w:t>□</w:t>
            </w:r>
            <w:bookmarkEnd w:id="10"/>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周涛</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2018-N1EnMS-1072033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王宁敏</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2021-N1EnMS-3061496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7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2021.9.5  8：00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2021.9.6  12：00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2021.9.6</w:t>
            </w:r>
            <w:bookmarkStart w:id="11" w:name="_GoBack"/>
            <w:bookmarkEnd w:id="11"/>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418.3pt;margin-top:11.45pt;height:21.75pt;width:85.6pt;z-index:251659264;mso-width-relative:page;mso-height-relative:page;" fillcolor="#FFFFFF" filled="t" stroked="f" coordsize="21600,21600">
          <v:path/>
          <v:fill on="t" color2="#FFFFFF"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lang w:eastAsia="zh-CN"/>
                  </w:rPr>
                  <w:t>05版</w:t>
                </w:r>
                <w:r>
                  <w:rPr>
                    <w:rFonts w:hint="eastAsia"/>
                    <w:sz w:val="18"/>
                    <w:szCs w:val="18"/>
                  </w:rPr>
                  <w:t>)</w:t>
                </w:r>
              </w:p>
            </w:txbxContent>
          </v:textbox>
        </v:shape>
      </w:pict>
    </w:r>
    <w:r>
      <w:rPr>
        <w:szCs w:val="18"/>
      </w:rPr>
      <w:pict>
        <v:shape id="图片 24" o:spid="_x0000_s4098"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714" w:firstLineChars="441"/>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3AB7A15"/>
    <w:rsid w:val="4A7B24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6</TotalTime>
  <ScaleCrop>false</ScaleCrop>
  <LinksUpToDate>false</LinksUpToDate>
  <CharactersWithSpaces>729</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cp:lastModifiedBy>
  <dcterms:modified xsi:type="dcterms:W3CDTF">2021-09-10T08:47:40Z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2052-11.1.0.10667</vt:lpwstr>
  </property>
</Properties>
</file>