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E5" w:rsidRDefault="00DD357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 w:rsidR="002D3AA1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48"/>
        <w:gridCol w:w="274"/>
        <w:gridCol w:w="664"/>
        <w:gridCol w:w="693"/>
        <w:gridCol w:w="144"/>
        <w:gridCol w:w="808"/>
        <w:gridCol w:w="1407"/>
        <w:gridCol w:w="379"/>
        <w:gridCol w:w="547"/>
        <w:gridCol w:w="30"/>
        <w:gridCol w:w="1336"/>
        <w:gridCol w:w="150"/>
        <w:gridCol w:w="567"/>
        <w:gridCol w:w="101"/>
        <w:gridCol w:w="750"/>
        <w:gridCol w:w="1174"/>
      </w:tblGrid>
      <w:tr w:rsidR="00282C49" w:rsidTr="00D86C70">
        <w:trPr>
          <w:trHeight w:val="458"/>
          <w:jc w:val="center"/>
        </w:trPr>
        <w:tc>
          <w:tcPr>
            <w:tcW w:w="1430" w:type="dxa"/>
            <w:gridSpan w:val="3"/>
            <w:vAlign w:val="center"/>
          </w:tcPr>
          <w:p w:rsidR="004A38E5" w:rsidRPr="00E20227" w:rsidRDefault="002D3A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750" w:type="dxa"/>
            <w:gridSpan w:val="14"/>
            <w:vAlign w:val="center"/>
          </w:tcPr>
          <w:p w:rsidR="004A38E5" w:rsidRPr="00E20227" w:rsidRDefault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成都千钟粟农业科技有限公司</w:t>
            </w:r>
            <w:bookmarkEnd w:id="0"/>
          </w:p>
        </w:tc>
      </w:tr>
      <w:tr w:rsidR="00C15B1C" w:rsidTr="00D86C70">
        <w:trPr>
          <w:trHeight w:val="594"/>
          <w:jc w:val="center"/>
        </w:trPr>
        <w:tc>
          <w:tcPr>
            <w:tcW w:w="1430" w:type="dxa"/>
            <w:gridSpan w:val="3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750" w:type="dxa"/>
            <w:gridSpan w:val="14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四川省成都市新都区斑竹园街道大江社区7组151号</w:t>
            </w:r>
            <w:bookmarkEnd w:id="1"/>
          </w:p>
        </w:tc>
      </w:tr>
      <w:tr w:rsidR="00C15B1C" w:rsidTr="00D86C70">
        <w:trPr>
          <w:trHeight w:val="594"/>
          <w:jc w:val="center"/>
        </w:trPr>
        <w:tc>
          <w:tcPr>
            <w:tcW w:w="1430" w:type="dxa"/>
            <w:gridSpan w:val="3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750" w:type="dxa"/>
            <w:gridSpan w:val="14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四川省成都市新都区斑竹园街道大江社区7组151号</w:t>
            </w:r>
            <w:bookmarkEnd w:id="2"/>
          </w:p>
        </w:tc>
      </w:tr>
      <w:tr w:rsidR="00C15B1C" w:rsidTr="00D86C70">
        <w:trPr>
          <w:trHeight w:val="556"/>
          <w:jc w:val="center"/>
        </w:trPr>
        <w:tc>
          <w:tcPr>
            <w:tcW w:w="1430" w:type="dxa"/>
            <w:gridSpan w:val="3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合同编号.</w:t>
            </w:r>
          </w:p>
        </w:tc>
        <w:tc>
          <w:tcPr>
            <w:tcW w:w="2309" w:type="dxa"/>
            <w:gridSpan w:val="4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合同编号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0847-2021-F</w:t>
            </w:r>
            <w:bookmarkEnd w:id="3"/>
          </w:p>
        </w:tc>
        <w:tc>
          <w:tcPr>
            <w:tcW w:w="1786" w:type="dxa"/>
            <w:gridSpan w:val="2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4655" w:type="dxa"/>
            <w:gridSpan w:val="8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Q勾选"/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E2022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5" w:name="E勾选"/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E2022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6" w:name="S勾选"/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E2022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■FSMS</w:t>
            </w:r>
          </w:p>
        </w:tc>
      </w:tr>
      <w:tr w:rsidR="00C15B1C" w:rsidTr="00C23D5A">
        <w:trPr>
          <w:trHeight w:val="442"/>
          <w:jc w:val="center"/>
        </w:trPr>
        <w:tc>
          <w:tcPr>
            <w:tcW w:w="1430" w:type="dxa"/>
            <w:gridSpan w:val="3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309" w:type="dxa"/>
            <w:gridSpan w:val="4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联系人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王瑞</w:t>
            </w:r>
            <w:bookmarkEnd w:id="7"/>
          </w:p>
        </w:tc>
        <w:tc>
          <w:tcPr>
            <w:tcW w:w="1786" w:type="dxa"/>
            <w:gridSpan w:val="2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063" w:type="dxa"/>
            <w:gridSpan w:val="4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联系人电话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18829841889</w:t>
            </w:r>
            <w:bookmarkEnd w:id="8"/>
          </w:p>
        </w:tc>
        <w:tc>
          <w:tcPr>
            <w:tcW w:w="567" w:type="dxa"/>
            <w:vMerge w:val="restart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025" w:type="dxa"/>
            <w:gridSpan w:val="3"/>
            <w:vMerge w:val="restart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联系人邮箱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1874952083@qq.com</w:t>
            </w:r>
            <w:bookmarkEnd w:id="9"/>
          </w:p>
        </w:tc>
      </w:tr>
      <w:tr w:rsidR="00C15B1C" w:rsidTr="00C23D5A">
        <w:trPr>
          <w:trHeight w:val="382"/>
          <w:jc w:val="center"/>
        </w:trPr>
        <w:tc>
          <w:tcPr>
            <w:tcW w:w="1430" w:type="dxa"/>
            <w:gridSpan w:val="3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2309" w:type="dxa"/>
            <w:gridSpan w:val="4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最高管理者"/>
            <w:bookmarkStart w:id="11" w:name="管理者代表"/>
            <w:bookmarkEnd w:id="10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王家</w:t>
            </w:r>
            <w:bookmarkEnd w:id="11"/>
            <w:r w:rsidR="00A51BFA">
              <w:rPr>
                <w:rFonts w:asciiTheme="minorEastAsia" w:eastAsiaTheme="minorEastAsia" w:hAnsiTheme="minorEastAsia" w:hint="eastAsia"/>
                <w:sz w:val="21"/>
                <w:szCs w:val="21"/>
              </w:rPr>
              <w:t>伟</w:t>
            </w:r>
          </w:p>
        </w:tc>
        <w:tc>
          <w:tcPr>
            <w:tcW w:w="1786" w:type="dxa"/>
            <w:gridSpan w:val="2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2063" w:type="dxa"/>
            <w:gridSpan w:val="4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联系人传真"/>
            <w:bookmarkEnd w:id="12"/>
          </w:p>
        </w:tc>
        <w:tc>
          <w:tcPr>
            <w:tcW w:w="567" w:type="dxa"/>
            <w:vMerge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vMerge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15B1C" w:rsidTr="00D86C70">
        <w:trPr>
          <w:trHeight w:val="834"/>
          <w:jc w:val="center"/>
        </w:trPr>
        <w:tc>
          <w:tcPr>
            <w:tcW w:w="1430" w:type="dxa"/>
            <w:gridSpan w:val="3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750" w:type="dxa"/>
            <w:gridSpan w:val="14"/>
            <w:vAlign w:val="center"/>
          </w:tcPr>
          <w:p w:rsidR="00C15B1C" w:rsidRPr="00E20227" w:rsidRDefault="00C15B1C" w:rsidP="00C15B1C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C15B1C" w:rsidRPr="00E20227" w:rsidRDefault="00C15B1C" w:rsidP="00C15B1C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15B1C" w:rsidTr="00D86C70">
        <w:trPr>
          <w:trHeight w:val="847"/>
          <w:jc w:val="center"/>
        </w:trPr>
        <w:tc>
          <w:tcPr>
            <w:tcW w:w="1430" w:type="dxa"/>
            <w:gridSpan w:val="3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6008" w:type="dxa"/>
            <w:gridSpan w:val="9"/>
            <w:vAlign w:val="center"/>
          </w:tcPr>
          <w:p w:rsidR="00254120" w:rsidRPr="009C5C88" w:rsidRDefault="004D2466" w:rsidP="002541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审核范围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位于四川省成都市新都区斑竹园街道大江社区7组151号成都千钟粟农业科技有限公司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仓储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区的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级农产品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禽畜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果蔬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、鲜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禽蛋）</w:t>
            </w:r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的零售、预包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装食品（含冷藏冷冻食品）（米、面粉、面条、食用油、调味品、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冻禽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畜肉</w:t>
            </w:r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、乳制品、饮料）的储藏和运输</w:t>
            </w:r>
            <w:bookmarkStart w:id="14" w:name="_GoBack"/>
            <w:bookmarkEnd w:id="13"/>
            <w:bookmarkEnd w:id="14"/>
          </w:p>
        </w:tc>
        <w:tc>
          <w:tcPr>
            <w:tcW w:w="818" w:type="dxa"/>
            <w:gridSpan w:val="3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227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924" w:type="dxa"/>
            <w:gridSpan w:val="2"/>
            <w:vAlign w:val="center"/>
          </w:tcPr>
          <w:p w:rsidR="00C15B1C" w:rsidRPr="00E20227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5" w:name="专业代码"/>
            <w:r w:rsidRPr="00E20227">
              <w:rPr>
                <w:rFonts w:asciiTheme="minorEastAsia" w:eastAsiaTheme="minorEastAsia" w:hAnsiTheme="minorEastAsia"/>
                <w:sz w:val="21"/>
                <w:szCs w:val="21"/>
              </w:rPr>
              <w:t>FI-1;GI;GII</w:t>
            </w:r>
            <w:bookmarkEnd w:id="15"/>
          </w:p>
        </w:tc>
      </w:tr>
      <w:tr w:rsidR="00C15B1C" w:rsidTr="00D86C70">
        <w:trPr>
          <w:trHeight w:val="847"/>
          <w:jc w:val="center"/>
        </w:trPr>
        <w:tc>
          <w:tcPr>
            <w:tcW w:w="1430" w:type="dxa"/>
            <w:gridSpan w:val="3"/>
            <w:vAlign w:val="center"/>
          </w:tcPr>
          <w:p w:rsidR="00C15B1C" w:rsidRPr="00185C20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750" w:type="dxa"/>
            <w:gridSpan w:val="14"/>
            <w:vAlign w:val="center"/>
          </w:tcPr>
          <w:p w:rsidR="00C15B1C" w:rsidRPr="00185C20" w:rsidRDefault="00C15B1C" w:rsidP="0050184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6" w:name="审核依据"/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16"/>
            <w:r w:rsidRPr="00185C2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CCAA 0021-2014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CNCA/CTS 0013-20</w:t>
            </w:r>
            <w:r w:rsidRPr="00185C20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t>14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 </w:t>
            </w:r>
            <w:r w:rsidRPr="00185C20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t>)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《 食品安全管理体系 运输和贮藏企业要求》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="00B47C6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  <w:r w:rsidR="001D5C80" w:rsidRPr="00943A10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T/CCAA 29-2016 食品安全管理体系 食品批发和零售企业要求</w:t>
            </w:r>
          </w:p>
        </w:tc>
      </w:tr>
      <w:tr w:rsidR="00C15B1C" w:rsidTr="00D86C70">
        <w:trPr>
          <w:trHeight w:val="414"/>
          <w:jc w:val="center"/>
        </w:trPr>
        <w:tc>
          <w:tcPr>
            <w:tcW w:w="1430" w:type="dxa"/>
            <w:gridSpan w:val="3"/>
            <w:vAlign w:val="center"/>
          </w:tcPr>
          <w:p w:rsidR="00C15B1C" w:rsidRPr="00185C20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750" w:type="dxa"/>
            <w:gridSpan w:val="14"/>
            <w:vAlign w:val="center"/>
          </w:tcPr>
          <w:p w:rsidR="00C15B1C" w:rsidRPr="00185C20" w:rsidRDefault="00C15B1C" w:rsidP="005018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17" w:name="审核日期安排"/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2021年</w:t>
            </w:r>
            <w:r w:rsidR="0050184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 w:rsidR="0050184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08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下午至2021年</w:t>
            </w:r>
            <w:r w:rsidR="0050184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</w:t>
            </w:r>
            <w:r w:rsidR="0050184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08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下午 (共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0.5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  <w:bookmarkEnd w:id="17"/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。</w:t>
            </w:r>
          </w:p>
        </w:tc>
      </w:tr>
      <w:tr w:rsidR="00C15B1C" w:rsidTr="00D86C70">
        <w:trPr>
          <w:trHeight w:val="414"/>
          <w:jc w:val="center"/>
        </w:trPr>
        <w:tc>
          <w:tcPr>
            <w:tcW w:w="1430" w:type="dxa"/>
            <w:gridSpan w:val="3"/>
            <w:vAlign w:val="center"/>
          </w:tcPr>
          <w:p w:rsidR="00C15B1C" w:rsidRPr="00185C20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750" w:type="dxa"/>
            <w:gridSpan w:val="14"/>
            <w:vAlign w:val="center"/>
          </w:tcPr>
          <w:p w:rsidR="00C15B1C" w:rsidRPr="00185C20" w:rsidRDefault="00C15B1C" w:rsidP="00C15B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Pr="00185C2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185C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C15B1C" w:rsidTr="00D86C70">
        <w:trPr>
          <w:trHeight w:val="281"/>
          <w:jc w:val="center"/>
        </w:trPr>
        <w:tc>
          <w:tcPr>
            <w:tcW w:w="10180" w:type="dxa"/>
            <w:gridSpan w:val="17"/>
            <w:vAlign w:val="center"/>
          </w:tcPr>
          <w:p w:rsidR="00C15B1C" w:rsidRPr="006F02C2" w:rsidRDefault="00C15B1C" w:rsidP="00C15B1C">
            <w:pPr>
              <w:jc w:val="center"/>
              <w:rPr>
                <w:sz w:val="21"/>
                <w:szCs w:val="21"/>
              </w:rPr>
            </w:pPr>
            <w:r w:rsidRPr="006F02C2"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 w:rsidR="00C15B1C" w:rsidTr="00D86C70">
        <w:trPr>
          <w:trHeight w:val="480"/>
          <w:jc w:val="center"/>
        </w:trPr>
        <w:tc>
          <w:tcPr>
            <w:tcW w:w="1108" w:type="dxa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</w:t>
            </w:r>
          </w:p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</w:t>
            </w:r>
          </w:p>
        </w:tc>
        <w:tc>
          <w:tcPr>
            <w:tcW w:w="693" w:type="dxa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952" w:type="dxa"/>
            <w:gridSpan w:val="2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注册资格</w:t>
            </w:r>
          </w:p>
        </w:tc>
        <w:tc>
          <w:tcPr>
            <w:tcW w:w="1407" w:type="dxa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册证号</w:t>
            </w:r>
          </w:p>
        </w:tc>
        <w:tc>
          <w:tcPr>
            <w:tcW w:w="956" w:type="dxa"/>
            <w:gridSpan w:val="3"/>
            <w:vAlign w:val="center"/>
          </w:tcPr>
          <w:p w:rsidR="00C15B1C" w:rsidRPr="006F02C2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486" w:type="dxa"/>
            <w:gridSpan w:val="2"/>
            <w:vAlign w:val="center"/>
          </w:tcPr>
          <w:p w:rsidR="00C15B1C" w:rsidRPr="006F02C2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兼职审核员现工作单位</w:t>
            </w:r>
          </w:p>
        </w:tc>
        <w:tc>
          <w:tcPr>
            <w:tcW w:w="1418" w:type="dxa"/>
            <w:gridSpan w:val="3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174" w:type="dxa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组内代号</w:t>
            </w:r>
          </w:p>
        </w:tc>
      </w:tr>
      <w:tr w:rsidR="00C15B1C" w:rsidTr="00D86C70">
        <w:trPr>
          <w:trHeight w:val="480"/>
          <w:jc w:val="center"/>
        </w:trPr>
        <w:tc>
          <w:tcPr>
            <w:tcW w:w="1108" w:type="dxa"/>
            <w:vAlign w:val="center"/>
          </w:tcPr>
          <w:p w:rsidR="00C15B1C" w:rsidRPr="006F02C2" w:rsidRDefault="00C15B1C" w:rsidP="005F00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693" w:type="dxa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952" w:type="dxa"/>
            <w:gridSpan w:val="2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1407" w:type="dxa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2020-N1FSMS-1222839</w:t>
            </w:r>
          </w:p>
        </w:tc>
        <w:tc>
          <w:tcPr>
            <w:tcW w:w="956" w:type="dxa"/>
            <w:gridSpan w:val="3"/>
            <w:vAlign w:val="center"/>
          </w:tcPr>
          <w:p w:rsidR="00C15B1C" w:rsidRPr="006F02C2" w:rsidRDefault="00E20227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FI-1,GI,GII</w:t>
            </w:r>
          </w:p>
        </w:tc>
        <w:tc>
          <w:tcPr>
            <w:tcW w:w="1486" w:type="dxa"/>
            <w:gridSpan w:val="2"/>
            <w:vAlign w:val="center"/>
          </w:tcPr>
          <w:p w:rsidR="00C15B1C" w:rsidRPr="006F02C2" w:rsidRDefault="00C15B1C" w:rsidP="00C15B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</w:tc>
        <w:tc>
          <w:tcPr>
            <w:tcW w:w="1174" w:type="dxa"/>
            <w:vAlign w:val="center"/>
          </w:tcPr>
          <w:p w:rsidR="00C15B1C" w:rsidRPr="006F02C2" w:rsidRDefault="00C15B1C" w:rsidP="00C15B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</w:tr>
      <w:tr w:rsidR="00E20227" w:rsidTr="00D86C70">
        <w:trPr>
          <w:trHeight w:val="765"/>
          <w:jc w:val="center"/>
        </w:trPr>
        <w:tc>
          <w:tcPr>
            <w:tcW w:w="1108" w:type="dxa"/>
            <w:vAlign w:val="center"/>
          </w:tcPr>
          <w:p w:rsidR="00E20227" w:rsidRPr="006F02C2" w:rsidRDefault="00E20227" w:rsidP="00E202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学礼</w:t>
            </w:r>
          </w:p>
        </w:tc>
        <w:tc>
          <w:tcPr>
            <w:tcW w:w="986" w:type="dxa"/>
            <w:gridSpan w:val="3"/>
            <w:vAlign w:val="center"/>
          </w:tcPr>
          <w:p w:rsidR="00E20227" w:rsidRPr="006F02C2" w:rsidRDefault="00E20227" w:rsidP="00E202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693" w:type="dxa"/>
            <w:vAlign w:val="center"/>
          </w:tcPr>
          <w:p w:rsidR="00E20227" w:rsidRPr="006F02C2" w:rsidRDefault="00E20227" w:rsidP="00E202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952" w:type="dxa"/>
            <w:gridSpan w:val="2"/>
            <w:vAlign w:val="center"/>
          </w:tcPr>
          <w:p w:rsidR="00E20227" w:rsidRPr="006F02C2" w:rsidRDefault="00E20227" w:rsidP="00E202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审核员</w:t>
            </w:r>
          </w:p>
        </w:tc>
        <w:tc>
          <w:tcPr>
            <w:tcW w:w="1407" w:type="dxa"/>
            <w:vAlign w:val="center"/>
          </w:tcPr>
          <w:p w:rsidR="00E20227" w:rsidRPr="006F02C2" w:rsidRDefault="00E20227" w:rsidP="00E2022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2021-N1FSMS-1232990</w:t>
            </w:r>
          </w:p>
        </w:tc>
        <w:tc>
          <w:tcPr>
            <w:tcW w:w="956" w:type="dxa"/>
            <w:gridSpan w:val="3"/>
            <w:vAlign w:val="center"/>
          </w:tcPr>
          <w:p w:rsidR="00E20227" w:rsidRPr="006F02C2" w:rsidRDefault="00E20227" w:rsidP="00E202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E20227" w:rsidRPr="006F02C2" w:rsidRDefault="0039241C" w:rsidP="00E202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剑南春酒厂有限公司</w:t>
            </w:r>
          </w:p>
        </w:tc>
        <w:tc>
          <w:tcPr>
            <w:tcW w:w="1418" w:type="dxa"/>
            <w:gridSpan w:val="3"/>
            <w:vAlign w:val="center"/>
          </w:tcPr>
          <w:p w:rsidR="00E20227" w:rsidRPr="006F02C2" w:rsidRDefault="00E20227" w:rsidP="00E202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/>
                <w:sz w:val="21"/>
                <w:szCs w:val="21"/>
              </w:rPr>
              <w:t>15708225160</w:t>
            </w:r>
          </w:p>
        </w:tc>
        <w:tc>
          <w:tcPr>
            <w:tcW w:w="1174" w:type="dxa"/>
            <w:vAlign w:val="center"/>
          </w:tcPr>
          <w:p w:rsidR="00E20227" w:rsidRPr="006F02C2" w:rsidRDefault="00E20227" w:rsidP="00E202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02C2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C15B1C" w:rsidTr="00D86C70">
        <w:trPr>
          <w:trHeight w:val="695"/>
          <w:jc w:val="center"/>
        </w:trPr>
        <w:tc>
          <w:tcPr>
            <w:tcW w:w="10180" w:type="dxa"/>
            <w:gridSpan w:val="17"/>
            <w:vAlign w:val="center"/>
          </w:tcPr>
          <w:p w:rsidR="00C15B1C" w:rsidRDefault="00C15B1C" w:rsidP="00C15B1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15B1C" w:rsidTr="00D86C70">
        <w:trPr>
          <w:trHeight w:val="429"/>
          <w:jc w:val="center"/>
        </w:trPr>
        <w:tc>
          <w:tcPr>
            <w:tcW w:w="1156" w:type="dxa"/>
            <w:gridSpan w:val="2"/>
            <w:vAlign w:val="center"/>
          </w:tcPr>
          <w:p w:rsidR="00C15B1C" w:rsidRDefault="00C15B1C" w:rsidP="00C15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75" w:type="dxa"/>
            <w:gridSpan w:val="4"/>
            <w:vAlign w:val="center"/>
          </w:tcPr>
          <w:p w:rsidR="00C15B1C" w:rsidRDefault="00716280" w:rsidP="00C15B1C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29953" cy="16894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81" cy="17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vMerge w:val="restart"/>
            <w:vAlign w:val="center"/>
          </w:tcPr>
          <w:p w:rsidR="00C15B1C" w:rsidRDefault="00C15B1C" w:rsidP="00C15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C15B1C" w:rsidRDefault="00C15B1C" w:rsidP="00C15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333" w:type="dxa"/>
            <w:gridSpan w:val="3"/>
            <w:vMerge w:val="restart"/>
            <w:vAlign w:val="center"/>
          </w:tcPr>
          <w:p w:rsidR="00C15B1C" w:rsidRDefault="00C15B1C" w:rsidP="00C15B1C"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restart"/>
            <w:vAlign w:val="center"/>
          </w:tcPr>
          <w:p w:rsidR="00C15B1C" w:rsidRDefault="00C15B1C" w:rsidP="00C15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C15B1C" w:rsidRDefault="00C15B1C" w:rsidP="00C15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42" w:type="dxa"/>
            <w:gridSpan w:val="5"/>
            <w:vMerge w:val="restart"/>
            <w:vAlign w:val="center"/>
          </w:tcPr>
          <w:p w:rsidR="00C15B1C" w:rsidRDefault="00C15B1C" w:rsidP="00C15B1C"/>
        </w:tc>
      </w:tr>
      <w:tr w:rsidR="00C15B1C" w:rsidTr="00D86C70">
        <w:trPr>
          <w:trHeight w:val="177"/>
          <w:jc w:val="center"/>
        </w:trPr>
        <w:tc>
          <w:tcPr>
            <w:tcW w:w="1156" w:type="dxa"/>
            <w:gridSpan w:val="2"/>
            <w:vAlign w:val="center"/>
          </w:tcPr>
          <w:p w:rsidR="00C15B1C" w:rsidRDefault="00C15B1C" w:rsidP="00C15B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75" w:type="dxa"/>
            <w:gridSpan w:val="4"/>
            <w:vAlign w:val="center"/>
          </w:tcPr>
          <w:p w:rsidR="00C15B1C" w:rsidRDefault="00C15B1C" w:rsidP="00C15B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</w:t>
            </w:r>
            <w:r w:rsidR="00DA22C1">
              <w:rPr>
                <w:sz w:val="21"/>
                <w:szCs w:val="21"/>
              </w:rPr>
              <w:t>9</w:t>
            </w:r>
          </w:p>
        </w:tc>
        <w:tc>
          <w:tcPr>
            <w:tcW w:w="808" w:type="dxa"/>
            <w:vMerge/>
            <w:vAlign w:val="center"/>
          </w:tcPr>
          <w:p w:rsidR="00C15B1C" w:rsidRDefault="00C15B1C" w:rsidP="00C15B1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vMerge/>
            <w:vAlign w:val="center"/>
          </w:tcPr>
          <w:p w:rsidR="00C15B1C" w:rsidRDefault="00C15B1C" w:rsidP="00C15B1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C15B1C" w:rsidRDefault="00C15B1C" w:rsidP="00C15B1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42" w:type="dxa"/>
            <w:gridSpan w:val="5"/>
            <w:vMerge/>
            <w:vAlign w:val="center"/>
          </w:tcPr>
          <w:p w:rsidR="00C15B1C" w:rsidRDefault="00C15B1C" w:rsidP="00C15B1C">
            <w:pPr>
              <w:spacing w:line="360" w:lineRule="auto"/>
            </w:pPr>
          </w:p>
        </w:tc>
      </w:tr>
      <w:tr w:rsidR="00C15B1C" w:rsidTr="00D86C70">
        <w:trPr>
          <w:trHeight w:val="183"/>
          <w:jc w:val="center"/>
        </w:trPr>
        <w:tc>
          <w:tcPr>
            <w:tcW w:w="1156" w:type="dxa"/>
            <w:gridSpan w:val="2"/>
            <w:vAlign w:val="center"/>
          </w:tcPr>
          <w:p w:rsidR="00C15B1C" w:rsidRDefault="00C15B1C" w:rsidP="00C15B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75" w:type="dxa"/>
            <w:gridSpan w:val="4"/>
            <w:vAlign w:val="center"/>
          </w:tcPr>
          <w:p w:rsidR="00C15B1C" w:rsidRDefault="00C15B1C" w:rsidP="00AA76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sz w:val="21"/>
                <w:szCs w:val="21"/>
              </w:rPr>
              <w:t>.</w:t>
            </w:r>
            <w:r w:rsidR="00313A45">
              <w:rPr>
                <w:sz w:val="21"/>
                <w:szCs w:val="21"/>
              </w:rPr>
              <w:t>10.0</w:t>
            </w:r>
            <w:r w:rsidR="00AA76F2">
              <w:rPr>
                <w:sz w:val="21"/>
                <w:szCs w:val="21"/>
              </w:rPr>
              <w:t>8</w:t>
            </w:r>
          </w:p>
        </w:tc>
        <w:tc>
          <w:tcPr>
            <w:tcW w:w="808" w:type="dxa"/>
            <w:vAlign w:val="center"/>
          </w:tcPr>
          <w:p w:rsidR="00C15B1C" w:rsidRDefault="00C15B1C" w:rsidP="00C15B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33" w:type="dxa"/>
            <w:gridSpan w:val="3"/>
            <w:vAlign w:val="center"/>
          </w:tcPr>
          <w:p w:rsidR="00C15B1C" w:rsidRDefault="00C15B1C" w:rsidP="00C15B1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C15B1C" w:rsidRDefault="00C15B1C" w:rsidP="00C15B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42" w:type="dxa"/>
            <w:gridSpan w:val="5"/>
            <w:vAlign w:val="center"/>
          </w:tcPr>
          <w:p w:rsidR="00C15B1C" w:rsidRDefault="00C15B1C" w:rsidP="00C15B1C">
            <w:pPr>
              <w:spacing w:line="360" w:lineRule="auto"/>
            </w:pPr>
          </w:p>
        </w:tc>
      </w:tr>
    </w:tbl>
    <w:p w:rsidR="00DE5B63" w:rsidRDefault="00DE5B63" w:rsidP="0037193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71939" w:rsidRDefault="003C018C" w:rsidP="0037193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26"/>
        <w:gridCol w:w="6379"/>
        <w:gridCol w:w="992"/>
      </w:tblGrid>
      <w:tr w:rsidR="00371939" w:rsidTr="004420B8">
        <w:trPr>
          <w:cantSplit/>
          <w:trHeight w:val="401"/>
        </w:trPr>
        <w:tc>
          <w:tcPr>
            <w:tcW w:w="101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371939" w:rsidTr="004420B8">
        <w:trPr>
          <w:cantSplit/>
          <w:trHeight w:val="396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26" w:type="dxa"/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9" w:type="dxa"/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371939" w:rsidTr="004420B8">
        <w:trPr>
          <w:cantSplit/>
          <w:trHeight w:val="396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371939" w:rsidP="00114EE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="00FF33E8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 w:rsidR="00114E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 w:rsidR="00114EE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vAlign w:val="center"/>
          </w:tcPr>
          <w:p w:rsidR="00371939" w:rsidRPr="008B2081" w:rsidRDefault="00F265E4" w:rsidP="000F480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13</w:t>
            </w:r>
            <w:r w:rsidR="0037193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0F480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="00B63163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~</w:t>
            </w:r>
            <w:r w:rsidR="000F480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14:0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371939" w:rsidRPr="008B2081" w:rsidRDefault="00E21D0E" w:rsidP="00E026C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</w:tc>
      </w:tr>
      <w:tr w:rsidR="00371939" w:rsidTr="004420B8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114EE2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vAlign w:val="center"/>
          </w:tcPr>
          <w:p w:rsidR="00371939" w:rsidRPr="008B2081" w:rsidRDefault="000F4804" w:rsidP="00F265E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14:0</w:t>
            </w:r>
            <w:r w:rsidR="00F265E4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0~14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:3</w:t>
            </w:r>
            <w:r w:rsidR="00B63163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8B208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原件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54545E" w:rsidRPr="008B2081" w:rsidRDefault="0054545E" w:rsidP="00AA670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371939" w:rsidTr="004420B8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114EE2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vAlign w:val="center"/>
          </w:tcPr>
          <w:p w:rsidR="00371939" w:rsidRPr="008B2081" w:rsidRDefault="00F265E4" w:rsidP="000F480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0F480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="00FC172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:0</w:t>
            </w:r>
            <w:r w:rsidR="00E03D8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0~14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FC172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371939" w:rsidRPr="008B2081" w:rsidRDefault="00AA6708" w:rsidP="00E026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371939" w:rsidTr="004420B8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114EE2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vAlign w:val="center"/>
          </w:tcPr>
          <w:p w:rsidR="00371939" w:rsidRPr="008B2081" w:rsidRDefault="00B63163" w:rsidP="00273FC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984571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4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D247B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0~1</w:t>
            </w:r>
            <w:r w:rsidR="00D247B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</w:t>
            </w:r>
            <w:r w:rsidR="00D247B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379" w:type="dxa"/>
            <w:vAlign w:val="center"/>
          </w:tcPr>
          <w:p w:rsidR="00371939" w:rsidRPr="008B2081" w:rsidRDefault="00371939" w:rsidP="000F0E7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371939" w:rsidRPr="008B2081" w:rsidRDefault="00371939" w:rsidP="000F0E7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5910C8" w:rsidRPr="008B2081" w:rsidRDefault="008F63A4" w:rsidP="005910C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A</w:t>
            </w:r>
          </w:p>
          <w:p w:rsidR="00371939" w:rsidRPr="008B2081" w:rsidRDefault="00371939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71939" w:rsidTr="004420B8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71939" w:rsidRPr="008B2081" w:rsidRDefault="00114EE2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vAlign w:val="center"/>
          </w:tcPr>
          <w:p w:rsidR="00371939" w:rsidRPr="008B2081" w:rsidRDefault="00022E71" w:rsidP="00D24EF0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14</w:t>
            </w:r>
            <w:r w:rsidR="00A0167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:3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0~1</w:t>
            </w:r>
            <w:r w:rsidR="0082190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6:0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vAlign w:val="center"/>
          </w:tcPr>
          <w:p w:rsidR="00371939" w:rsidRPr="008B2081" w:rsidRDefault="00371939" w:rsidP="000F0E7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371939" w:rsidRPr="008B2081" w:rsidRDefault="00562F9F" w:rsidP="00E026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</w:p>
        </w:tc>
      </w:tr>
      <w:tr w:rsidR="00371939" w:rsidTr="004420B8">
        <w:trPr>
          <w:cantSplit/>
          <w:trHeight w:val="104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371939" w:rsidRPr="008B2081" w:rsidRDefault="00114EE2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shd w:val="clear" w:color="auto" w:fill="FDE9D9" w:themeFill="accent6" w:themeFillTint="33"/>
            <w:vAlign w:val="center"/>
          </w:tcPr>
          <w:p w:rsidR="00371939" w:rsidRPr="008B2081" w:rsidRDefault="004B1809" w:rsidP="000C25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C827F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827F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="000C25AA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~</w:t>
            </w:r>
            <w:r w:rsidR="00CD18B9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16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D18B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371939" w:rsidRPr="008B2081" w:rsidRDefault="00371939" w:rsidP="000F0E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FSMS运行情况：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查看食品安全危害识别的充分性和评估的合理性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查看人流、物流、水流、气流的合理性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查看PRP、OPRP和HACCP计划（仅限FSMS）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查看GMP、SSOP和HACCP计划（仅限HACCP）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了解食品安全的关键控制点、关键限值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的确定</w:t>
            </w: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其支持性证据。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了解员工的健康（证）的情况；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控制措施的确认、活动的验证和改进方案符合食品安全管理体系标准的要求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标识、追溯计划和产品召回/撤回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查看产品食品安全性检验的证据（报告）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充分识别委托加工等生产活动对食品安全的影响程度；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了解产品顾客投诉处理</w:t>
            </w:r>
          </w:p>
          <w:p w:rsidR="00371939" w:rsidRPr="008B2081" w:rsidRDefault="00371939" w:rsidP="0037193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C25AA" w:rsidRPr="008B2081" w:rsidRDefault="0054545E" w:rsidP="000C25A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  <w:p w:rsidR="00371939" w:rsidRPr="008B2081" w:rsidRDefault="00371939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71939" w:rsidTr="004420B8">
        <w:trPr>
          <w:cantSplit/>
          <w:trHeight w:val="1053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371939" w:rsidRPr="008B2081" w:rsidRDefault="00114EE2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shd w:val="clear" w:color="auto" w:fill="FDE9D9" w:themeFill="accent6" w:themeFillTint="33"/>
            <w:vAlign w:val="center"/>
          </w:tcPr>
          <w:p w:rsidR="00371939" w:rsidRPr="008B2081" w:rsidRDefault="00CD18B9" w:rsidP="004B180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16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0~</w:t>
            </w:r>
            <w:r w:rsidR="004B1809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16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="004B1809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371939" w:rsidRPr="008B2081" w:rsidRDefault="00371939" w:rsidP="000F0E7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FSMS场所巡查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巡视生产区域（库房等）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观察基础设施完好并运行（生产设备和员工设施等）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观察食品安全相关的监视和测量设备的种类并了解检定/校准情况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观察工作环境（清洁、消毒、虫害防治等）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71939" w:rsidRPr="008B2081" w:rsidRDefault="0054545E" w:rsidP="0050184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</w:tc>
      </w:tr>
      <w:tr w:rsidR="00371939" w:rsidTr="004420B8">
        <w:trPr>
          <w:cantSplit/>
          <w:trHeight w:val="51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1939" w:rsidRPr="008B2081" w:rsidRDefault="00114EE2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71939" w:rsidRPr="008B2081" w:rsidRDefault="00371939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4B1809"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="004245E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245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~17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4245E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末次会议的准备</w:t>
            </w:r>
            <w:r w:rsidRPr="008B2081">
              <w:rPr>
                <w:rFonts w:asciiTheme="minorEastAsia" w:eastAsiaTheme="minorEastAsia" w:hAnsiTheme="minorEastAsia"/>
                <w:sz w:val="21"/>
                <w:szCs w:val="21"/>
              </w:rPr>
              <w:t>;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71939" w:rsidRPr="008B2081" w:rsidRDefault="0054545E" w:rsidP="00C0778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</w:tc>
      </w:tr>
      <w:tr w:rsidR="00371939" w:rsidTr="004420B8">
        <w:trPr>
          <w:cantSplit/>
          <w:trHeight w:val="51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1939" w:rsidRPr="008B2081" w:rsidRDefault="00114EE2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71939" w:rsidRPr="008B2081" w:rsidRDefault="00371939" w:rsidP="004B180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023EC4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023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0~17：</w:t>
            </w:r>
            <w:r w:rsidR="00023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4B1809"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  <w:p w:rsidR="00371939" w:rsidRPr="008B2081" w:rsidRDefault="00371939" w:rsidP="00371939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4545E" w:rsidRPr="008B2081" w:rsidRDefault="0054545E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371939" w:rsidRPr="008B2081" w:rsidRDefault="00371939" w:rsidP="0054545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371939" w:rsidTr="004420B8">
        <w:trPr>
          <w:cantSplit/>
          <w:trHeight w:val="51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1939" w:rsidRPr="008B2081" w:rsidRDefault="00114EE2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71939" w:rsidRPr="008B2081" w:rsidRDefault="004B1809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17</w:t>
            </w: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023E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71939" w:rsidRPr="008B2081" w:rsidRDefault="00371939" w:rsidP="000F0E7C">
            <w:pPr>
              <w:pStyle w:val="a9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sz w:val="21"/>
                <w:szCs w:val="21"/>
              </w:rPr>
              <w:t>一阶段审核结束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071BB" w:rsidRPr="008B2081" w:rsidRDefault="002071BB" w:rsidP="002071B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B208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8B208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/B</w:t>
            </w:r>
          </w:p>
          <w:p w:rsidR="00371939" w:rsidRPr="008B2081" w:rsidRDefault="00371939" w:rsidP="000F0E7C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4A38E5" w:rsidRDefault="000A4BF3" w:rsidP="00FA1179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F3" w:rsidRDefault="000A4BF3">
      <w:r>
        <w:separator/>
      </w:r>
    </w:p>
  </w:endnote>
  <w:endnote w:type="continuationSeparator" w:id="0">
    <w:p w:rsidR="000A4BF3" w:rsidRDefault="000A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D3AA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4B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4B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A4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F3" w:rsidRDefault="000A4BF3">
      <w:r>
        <w:separator/>
      </w:r>
    </w:p>
  </w:footnote>
  <w:footnote w:type="continuationSeparator" w:id="0">
    <w:p w:rsidR="000A4BF3" w:rsidRDefault="000A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E5" w:rsidRDefault="002D3AA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A4BF3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D3AA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3AA1">
      <w:rPr>
        <w:rStyle w:val="CharChar1"/>
        <w:rFonts w:hint="default"/>
        <w:w w:val="90"/>
      </w:rPr>
      <w:t>Beijing International Standard united Certification Co.,Ltd.</w:t>
    </w:r>
  </w:p>
  <w:p w:rsidR="004A38E5" w:rsidRDefault="002D3AA1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C49"/>
    <w:rsid w:val="00022E71"/>
    <w:rsid w:val="00023EC4"/>
    <w:rsid w:val="00034BD5"/>
    <w:rsid w:val="00045102"/>
    <w:rsid w:val="000476C4"/>
    <w:rsid w:val="00071EB0"/>
    <w:rsid w:val="000738E5"/>
    <w:rsid w:val="000A4BF3"/>
    <w:rsid w:val="000B5BC8"/>
    <w:rsid w:val="000C25AA"/>
    <w:rsid w:val="000E39CA"/>
    <w:rsid w:val="000E4825"/>
    <w:rsid w:val="000F4804"/>
    <w:rsid w:val="0010499D"/>
    <w:rsid w:val="00114AC1"/>
    <w:rsid w:val="00114EE2"/>
    <w:rsid w:val="0012532F"/>
    <w:rsid w:val="0013197F"/>
    <w:rsid w:val="001537D8"/>
    <w:rsid w:val="00185C20"/>
    <w:rsid w:val="00187846"/>
    <w:rsid w:val="001A561E"/>
    <w:rsid w:val="001C7594"/>
    <w:rsid w:val="001D5C80"/>
    <w:rsid w:val="001E3A34"/>
    <w:rsid w:val="001E567D"/>
    <w:rsid w:val="001E7FDA"/>
    <w:rsid w:val="002071BB"/>
    <w:rsid w:val="002125E4"/>
    <w:rsid w:val="00214BAE"/>
    <w:rsid w:val="00232BFE"/>
    <w:rsid w:val="00245982"/>
    <w:rsid w:val="00250AE1"/>
    <w:rsid w:val="00251239"/>
    <w:rsid w:val="00254120"/>
    <w:rsid w:val="00255E37"/>
    <w:rsid w:val="002562A0"/>
    <w:rsid w:val="00273FC8"/>
    <w:rsid w:val="00282C49"/>
    <w:rsid w:val="0028724A"/>
    <w:rsid w:val="002979B5"/>
    <w:rsid w:val="002A0B8E"/>
    <w:rsid w:val="002A1A66"/>
    <w:rsid w:val="002B2BAB"/>
    <w:rsid w:val="002C0AAD"/>
    <w:rsid w:val="002D3AA1"/>
    <w:rsid w:val="002E4AC9"/>
    <w:rsid w:val="00313A45"/>
    <w:rsid w:val="00343612"/>
    <w:rsid w:val="0034587D"/>
    <w:rsid w:val="00356A6F"/>
    <w:rsid w:val="0036416A"/>
    <w:rsid w:val="00365273"/>
    <w:rsid w:val="003717C2"/>
    <w:rsid w:val="00371939"/>
    <w:rsid w:val="00380E78"/>
    <w:rsid w:val="0039241C"/>
    <w:rsid w:val="00392947"/>
    <w:rsid w:val="003975BE"/>
    <w:rsid w:val="003A4463"/>
    <w:rsid w:val="003C018C"/>
    <w:rsid w:val="003C5A88"/>
    <w:rsid w:val="003E2C16"/>
    <w:rsid w:val="003E75DB"/>
    <w:rsid w:val="003F27C4"/>
    <w:rsid w:val="004168D7"/>
    <w:rsid w:val="004245E2"/>
    <w:rsid w:val="00434B55"/>
    <w:rsid w:val="004420B8"/>
    <w:rsid w:val="00484E14"/>
    <w:rsid w:val="00491D64"/>
    <w:rsid w:val="004A07F0"/>
    <w:rsid w:val="004B1809"/>
    <w:rsid w:val="004B26E2"/>
    <w:rsid w:val="004C63AE"/>
    <w:rsid w:val="004D2466"/>
    <w:rsid w:val="004D4486"/>
    <w:rsid w:val="004D54C1"/>
    <w:rsid w:val="004E35FA"/>
    <w:rsid w:val="004E688B"/>
    <w:rsid w:val="0050184B"/>
    <w:rsid w:val="00503AEC"/>
    <w:rsid w:val="00514E4C"/>
    <w:rsid w:val="00516809"/>
    <w:rsid w:val="00527579"/>
    <w:rsid w:val="0054545E"/>
    <w:rsid w:val="00562F9F"/>
    <w:rsid w:val="00581CAB"/>
    <w:rsid w:val="005910C8"/>
    <w:rsid w:val="00597D27"/>
    <w:rsid w:val="005A5436"/>
    <w:rsid w:val="005B3F36"/>
    <w:rsid w:val="005D6233"/>
    <w:rsid w:val="005E597F"/>
    <w:rsid w:val="005F000B"/>
    <w:rsid w:val="005F0073"/>
    <w:rsid w:val="005F720C"/>
    <w:rsid w:val="00601896"/>
    <w:rsid w:val="00604F8E"/>
    <w:rsid w:val="0063654A"/>
    <w:rsid w:val="00643C42"/>
    <w:rsid w:val="006515B9"/>
    <w:rsid w:val="0065241F"/>
    <w:rsid w:val="00652A5A"/>
    <w:rsid w:val="00667C72"/>
    <w:rsid w:val="00692A16"/>
    <w:rsid w:val="006A7060"/>
    <w:rsid w:val="006B5506"/>
    <w:rsid w:val="006C1133"/>
    <w:rsid w:val="006D0EDD"/>
    <w:rsid w:val="006F02C2"/>
    <w:rsid w:val="006F3847"/>
    <w:rsid w:val="00703432"/>
    <w:rsid w:val="00710EA6"/>
    <w:rsid w:val="00716280"/>
    <w:rsid w:val="00727CA5"/>
    <w:rsid w:val="00731768"/>
    <w:rsid w:val="00753EAF"/>
    <w:rsid w:val="00763992"/>
    <w:rsid w:val="0079332F"/>
    <w:rsid w:val="007A01C0"/>
    <w:rsid w:val="007B2716"/>
    <w:rsid w:val="007C4FFD"/>
    <w:rsid w:val="007C7ED0"/>
    <w:rsid w:val="007D784B"/>
    <w:rsid w:val="007D7C37"/>
    <w:rsid w:val="007E092B"/>
    <w:rsid w:val="007E2FB4"/>
    <w:rsid w:val="007E4DCD"/>
    <w:rsid w:val="00801878"/>
    <w:rsid w:val="00806295"/>
    <w:rsid w:val="00821905"/>
    <w:rsid w:val="00831F24"/>
    <w:rsid w:val="008331A9"/>
    <w:rsid w:val="00844C46"/>
    <w:rsid w:val="008548F5"/>
    <w:rsid w:val="00875A6C"/>
    <w:rsid w:val="00881185"/>
    <w:rsid w:val="0088499E"/>
    <w:rsid w:val="00885E1B"/>
    <w:rsid w:val="008B2081"/>
    <w:rsid w:val="008C134B"/>
    <w:rsid w:val="008C38F6"/>
    <w:rsid w:val="008E3BB9"/>
    <w:rsid w:val="008F63A4"/>
    <w:rsid w:val="0090348A"/>
    <w:rsid w:val="00903518"/>
    <w:rsid w:val="00922992"/>
    <w:rsid w:val="00937B96"/>
    <w:rsid w:val="0095231E"/>
    <w:rsid w:val="00957823"/>
    <w:rsid w:val="00975DF9"/>
    <w:rsid w:val="00984571"/>
    <w:rsid w:val="009919FC"/>
    <w:rsid w:val="009972AB"/>
    <w:rsid w:val="009A0366"/>
    <w:rsid w:val="009B0D4D"/>
    <w:rsid w:val="009C5C88"/>
    <w:rsid w:val="00A01678"/>
    <w:rsid w:val="00A27578"/>
    <w:rsid w:val="00A33444"/>
    <w:rsid w:val="00A4557B"/>
    <w:rsid w:val="00A51BFA"/>
    <w:rsid w:val="00A548DA"/>
    <w:rsid w:val="00A76E62"/>
    <w:rsid w:val="00A77934"/>
    <w:rsid w:val="00A810DB"/>
    <w:rsid w:val="00A912B8"/>
    <w:rsid w:val="00AA6708"/>
    <w:rsid w:val="00AA76F2"/>
    <w:rsid w:val="00AA7906"/>
    <w:rsid w:val="00AB4F58"/>
    <w:rsid w:val="00B47C65"/>
    <w:rsid w:val="00B5376A"/>
    <w:rsid w:val="00B55E56"/>
    <w:rsid w:val="00B63163"/>
    <w:rsid w:val="00B66D54"/>
    <w:rsid w:val="00BE179C"/>
    <w:rsid w:val="00BF302A"/>
    <w:rsid w:val="00BF4E1C"/>
    <w:rsid w:val="00C07781"/>
    <w:rsid w:val="00C154B9"/>
    <w:rsid w:val="00C15B1C"/>
    <w:rsid w:val="00C23D5A"/>
    <w:rsid w:val="00C266B8"/>
    <w:rsid w:val="00C43B53"/>
    <w:rsid w:val="00C4604D"/>
    <w:rsid w:val="00C52070"/>
    <w:rsid w:val="00C56BA5"/>
    <w:rsid w:val="00C6094D"/>
    <w:rsid w:val="00C60A67"/>
    <w:rsid w:val="00C62778"/>
    <w:rsid w:val="00C827F7"/>
    <w:rsid w:val="00C85438"/>
    <w:rsid w:val="00CB4024"/>
    <w:rsid w:val="00CD18B9"/>
    <w:rsid w:val="00CD5A4D"/>
    <w:rsid w:val="00CE0B12"/>
    <w:rsid w:val="00CE317E"/>
    <w:rsid w:val="00CF4D7C"/>
    <w:rsid w:val="00D11D94"/>
    <w:rsid w:val="00D12E2D"/>
    <w:rsid w:val="00D13F44"/>
    <w:rsid w:val="00D22A89"/>
    <w:rsid w:val="00D247B0"/>
    <w:rsid w:val="00D24EF0"/>
    <w:rsid w:val="00D54C11"/>
    <w:rsid w:val="00D67FF4"/>
    <w:rsid w:val="00D86C70"/>
    <w:rsid w:val="00DA22C1"/>
    <w:rsid w:val="00DD357E"/>
    <w:rsid w:val="00DE05AE"/>
    <w:rsid w:val="00DE5B63"/>
    <w:rsid w:val="00E026CB"/>
    <w:rsid w:val="00E02F32"/>
    <w:rsid w:val="00E037FD"/>
    <w:rsid w:val="00E03D8A"/>
    <w:rsid w:val="00E20227"/>
    <w:rsid w:val="00E21D0E"/>
    <w:rsid w:val="00E2747A"/>
    <w:rsid w:val="00E366D5"/>
    <w:rsid w:val="00E71571"/>
    <w:rsid w:val="00EE3B01"/>
    <w:rsid w:val="00EF4779"/>
    <w:rsid w:val="00F06CA4"/>
    <w:rsid w:val="00F265E4"/>
    <w:rsid w:val="00F506D3"/>
    <w:rsid w:val="00F53F64"/>
    <w:rsid w:val="00F55065"/>
    <w:rsid w:val="00F55C8E"/>
    <w:rsid w:val="00F665FC"/>
    <w:rsid w:val="00F7038A"/>
    <w:rsid w:val="00F711BE"/>
    <w:rsid w:val="00F74904"/>
    <w:rsid w:val="00F9703A"/>
    <w:rsid w:val="00FA1179"/>
    <w:rsid w:val="00FA6127"/>
    <w:rsid w:val="00FC1720"/>
    <w:rsid w:val="00FF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AEA81F0"/>
  <w15:docId w15:val="{BCCD49AB-2C7F-403F-A8A0-CC152BF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339</Words>
  <Characters>1936</Characters>
  <Application>Microsoft Office Word</Application>
  <DocSecurity>0</DocSecurity>
  <Lines>16</Lines>
  <Paragraphs>4</Paragraphs>
  <ScaleCrop>false</ScaleCrop>
  <Company>微软中国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237</cp:revision>
  <cp:lastPrinted>2019-03-27T03:10:00Z</cp:lastPrinted>
  <dcterms:created xsi:type="dcterms:W3CDTF">2015-06-17T12:16:00Z</dcterms:created>
  <dcterms:modified xsi:type="dcterms:W3CDTF">2021-10-11T03:05:00Z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