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770384">
      <w:pPr>
        <w:snapToGrid w:val="0"/>
        <w:spacing w:line="480" w:lineRule="auto"/>
        <w:rPr>
          <w:b/>
        </w:rPr>
      </w:pPr>
    </w:p>
    <w:p w:rsidR="005B46B4" w:rsidRDefault="00770384">
      <w:pPr>
        <w:snapToGrid w:val="0"/>
        <w:spacing w:line="480" w:lineRule="auto"/>
        <w:jc w:val="center"/>
        <w:rPr>
          <w:rFonts w:eastAsia="隶书"/>
          <w:sz w:val="52"/>
        </w:rPr>
      </w:pPr>
    </w:p>
    <w:p w:rsidR="005B46B4" w:rsidRDefault="00770384">
      <w:pPr>
        <w:snapToGrid w:val="0"/>
        <w:spacing w:line="480" w:lineRule="auto"/>
        <w:jc w:val="center"/>
        <w:rPr>
          <w:rFonts w:eastAsia="隶书"/>
          <w:sz w:val="52"/>
        </w:rPr>
      </w:pPr>
    </w:p>
    <w:p w:rsidR="005B46B4" w:rsidRDefault="0077038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770384">
      <w:pPr>
        <w:snapToGrid w:val="0"/>
        <w:spacing w:line="480" w:lineRule="auto"/>
        <w:jc w:val="center"/>
        <w:rPr>
          <w:rFonts w:eastAsia="隶书"/>
          <w:sz w:val="52"/>
        </w:rPr>
      </w:pPr>
    </w:p>
    <w:p w:rsidR="005B46B4" w:rsidRDefault="000F65E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770384" w:rsidP="0068038B">
      <w:pPr>
        <w:snapToGrid w:val="0"/>
        <w:spacing w:line="360" w:lineRule="auto"/>
        <w:ind w:firstLineChars="150" w:firstLine="450"/>
        <w:rPr>
          <w:sz w:val="30"/>
          <w:szCs w:val="30"/>
        </w:rPr>
      </w:pPr>
    </w:p>
    <w:p w:rsidR="005B46B4" w:rsidRDefault="00770384" w:rsidP="007E5720">
      <w:pPr>
        <w:snapToGrid w:val="0"/>
        <w:spacing w:line="360" w:lineRule="auto"/>
        <w:rPr>
          <w:b/>
          <w:sz w:val="30"/>
          <w:szCs w:val="30"/>
        </w:rPr>
      </w:pPr>
    </w:p>
    <w:p w:rsidR="005B46B4" w:rsidRPr="0068038B" w:rsidRDefault="000F65E4" w:rsidP="0068038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68038B" w:rsidRPr="0068038B">
        <w:rPr>
          <w:rFonts w:ascii="楷体" w:eastAsia="楷体" w:hAnsi="楷体" w:hint="eastAsia"/>
          <w:b/>
          <w:color w:val="000000"/>
          <w:sz w:val="32"/>
          <w:szCs w:val="32"/>
        </w:rPr>
        <w:t>山东鄄城同心科教仪器设备有限公司</w:t>
      </w:r>
      <w:bookmarkEnd w:id="0"/>
    </w:p>
    <w:p w:rsidR="005B46B4" w:rsidRDefault="00770384" w:rsidP="0068038B">
      <w:pPr>
        <w:snapToGrid w:val="0"/>
        <w:spacing w:afterLines="30" w:after="97"/>
        <w:rPr>
          <w:rFonts w:ascii="楷体" w:eastAsia="楷体" w:hAnsi="楷体"/>
          <w:b/>
          <w:color w:val="000000"/>
          <w:sz w:val="32"/>
          <w:szCs w:val="32"/>
        </w:rPr>
      </w:pPr>
    </w:p>
    <w:p w:rsidR="005B46B4" w:rsidRDefault="000F65E4" w:rsidP="0068038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0F65E4" w:rsidP="0068038B">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68038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0F65E4" w:rsidP="0068038B">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8038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0F65E4" w:rsidP="0068038B">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8038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70384">
      <w:pPr>
        <w:snapToGrid w:val="0"/>
        <w:spacing w:line="480" w:lineRule="auto"/>
        <w:ind w:left="850"/>
        <w:rPr>
          <w:rFonts w:ascii="楷体" w:eastAsia="楷体" w:hAnsi="楷体"/>
          <w:b/>
          <w:color w:val="000000"/>
          <w:sz w:val="32"/>
          <w:szCs w:val="32"/>
        </w:rPr>
      </w:pPr>
    </w:p>
    <w:p w:rsidR="005D6D93" w:rsidRDefault="00770384">
      <w:pPr>
        <w:snapToGrid w:val="0"/>
        <w:spacing w:line="480" w:lineRule="auto"/>
        <w:ind w:left="850"/>
        <w:rPr>
          <w:rFonts w:eastAsia="楷体_GB2312"/>
          <w:sz w:val="32"/>
        </w:rPr>
      </w:pPr>
    </w:p>
    <w:p w:rsidR="005B46B4" w:rsidRDefault="000F65E4" w:rsidP="0068038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0F65E4" w:rsidP="0068038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68038B" w:rsidRPr="00B142A1">
          <w:rPr>
            <w:rStyle w:val="a8"/>
            <w:rFonts w:ascii="楷体" w:eastAsia="楷体" w:hAnsi="楷体"/>
            <w:b/>
            <w:sz w:val="36"/>
            <w:szCs w:val="36"/>
          </w:rPr>
          <w:t>www.</w:t>
        </w:r>
        <w:r w:rsidR="0068038B" w:rsidRPr="00B142A1">
          <w:rPr>
            <w:rStyle w:val="a8"/>
            <w:rFonts w:ascii="楷体" w:eastAsia="楷体" w:hAnsi="楷体" w:hint="eastAsia"/>
            <w:b/>
            <w:sz w:val="36"/>
            <w:szCs w:val="36"/>
          </w:rPr>
          <w:t>china-isc.org.cn</w:t>
        </w:r>
      </w:hyperlink>
    </w:p>
    <w:p w:rsidR="0068038B" w:rsidRDefault="0068038B" w:rsidP="0068038B">
      <w:pPr>
        <w:widowControl/>
        <w:ind w:firstLineChars="695" w:firstLine="2512"/>
        <w:jc w:val="left"/>
        <w:rPr>
          <w:rFonts w:ascii="楷体" w:eastAsia="楷体" w:hAnsi="楷体"/>
          <w:b/>
          <w:color w:val="000000"/>
          <w:sz w:val="36"/>
          <w:szCs w:val="36"/>
        </w:rPr>
      </w:pPr>
    </w:p>
    <w:p w:rsidR="0068038B" w:rsidRDefault="0068038B" w:rsidP="0068038B">
      <w:pPr>
        <w:widowControl/>
        <w:ind w:firstLineChars="695" w:firstLine="2512"/>
        <w:jc w:val="left"/>
        <w:rPr>
          <w:rFonts w:ascii="楷体" w:eastAsia="楷体" w:hAnsi="楷体"/>
          <w:b/>
          <w:color w:val="000000"/>
          <w:sz w:val="36"/>
          <w:szCs w:val="36"/>
        </w:rPr>
      </w:pPr>
    </w:p>
    <w:p w:rsidR="0068038B" w:rsidRDefault="0068038B" w:rsidP="0068038B">
      <w:pPr>
        <w:widowControl/>
        <w:ind w:firstLineChars="695" w:firstLine="2512"/>
        <w:jc w:val="left"/>
        <w:rPr>
          <w:rFonts w:ascii="楷体" w:eastAsia="楷体" w:hAnsi="楷体"/>
          <w:b/>
          <w:color w:val="000000"/>
          <w:sz w:val="36"/>
          <w:szCs w:val="36"/>
        </w:rPr>
      </w:pPr>
    </w:p>
    <w:p w:rsidR="005B46B4" w:rsidRDefault="000F65E4" w:rsidP="0068038B">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6A63C3" w:rsidTr="009D6308">
        <w:trPr>
          <w:trHeight w:val="354"/>
        </w:trPr>
        <w:tc>
          <w:tcPr>
            <w:tcW w:w="1559" w:type="dxa"/>
            <w:gridSpan w:val="2"/>
            <w:vAlign w:val="center"/>
          </w:tcPr>
          <w:p w:rsidR="005B46B4" w:rsidRPr="005D6D93" w:rsidRDefault="000F65E4">
            <w:pPr>
              <w:rPr>
                <w:b/>
                <w:sz w:val="21"/>
                <w:szCs w:val="21"/>
              </w:rPr>
            </w:pPr>
            <w:r w:rsidRPr="005D6D93">
              <w:rPr>
                <w:rFonts w:hint="eastAsia"/>
                <w:b/>
                <w:sz w:val="21"/>
                <w:szCs w:val="21"/>
              </w:rPr>
              <w:t>审核方名称</w:t>
            </w:r>
          </w:p>
        </w:tc>
        <w:tc>
          <w:tcPr>
            <w:tcW w:w="8275" w:type="dxa"/>
            <w:gridSpan w:val="8"/>
          </w:tcPr>
          <w:p w:rsidR="005B46B4" w:rsidRPr="005D6D93" w:rsidRDefault="000F65E4">
            <w:pPr>
              <w:rPr>
                <w:b/>
                <w:sz w:val="21"/>
                <w:szCs w:val="21"/>
              </w:rPr>
            </w:pPr>
            <w:r w:rsidRPr="005D6D93">
              <w:rPr>
                <w:rFonts w:hint="eastAsia"/>
                <w:b/>
                <w:sz w:val="21"/>
                <w:szCs w:val="21"/>
              </w:rPr>
              <w:t>北京国标联合认证有限公司</w:t>
            </w:r>
          </w:p>
        </w:tc>
      </w:tr>
      <w:tr w:rsidR="006A63C3" w:rsidTr="009D6308">
        <w:trPr>
          <w:trHeight w:val="377"/>
        </w:trPr>
        <w:tc>
          <w:tcPr>
            <w:tcW w:w="1559" w:type="dxa"/>
            <w:gridSpan w:val="2"/>
            <w:vAlign w:val="center"/>
          </w:tcPr>
          <w:p w:rsidR="005B46B4" w:rsidRPr="005D6D93" w:rsidRDefault="000F65E4">
            <w:pPr>
              <w:rPr>
                <w:b/>
                <w:sz w:val="21"/>
                <w:szCs w:val="21"/>
              </w:rPr>
            </w:pPr>
            <w:r w:rsidRPr="005D6D93">
              <w:rPr>
                <w:rFonts w:hint="eastAsia"/>
                <w:b/>
                <w:sz w:val="21"/>
                <w:szCs w:val="21"/>
              </w:rPr>
              <w:t>审核方地址</w:t>
            </w:r>
          </w:p>
        </w:tc>
        <w:tc>
          <w:tcPr>
            <w:tcW w:w="5811" w:type="dxa"/>
            <w:gridSpan w:val="5"/>
          </w:tcPr>
          <w:p w:rsidR="005B46B4" w:rsidRPr="005D6D93" w:rsidRDefault="000F65E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0F65E4">
            <w:pPr>
              <w:rPr>
                <w:b/>
                <w:sz w:val="21"/>
                <w:szCs w:val="21"/>
              </w:rPr>
            </w:pPr>
            <w:r w:rsidRPr="005D6D93">
              <w:rPr>
                <w:rFonts w:hint="eastAsia"/>
                <w:b/>
                <w:sz w:val="21"/>
                <w:szCs w:val="21"/>
              </w:rPr>
              <w:t>邮编</w:t>
            </w:r>
          </w:p>
        </w:tc>
        <w:tc>
          <w:tcPr>
            <w:tcW w:w="1614" w:type="dxa"/>
          </w:tcPr>
          <w:p w:rsidR="005B46B4" w:rsidRPr="005D6D93" w:rsidRDefault="000F65E4">
            <w:pPr>
              <w:rPr>
                <w:b/>
                <w:sz w:val="21"/>
                <w:szCs w:val="21"/>
              </w:rPr>
            </w:pPr>
            <w:r>
              <w:rPr>
                <w:rFonts w:hint="eastAsia"/>
                <w:b/>
                <w:sz w:val="21"/>
                <w:szCs w:val="21"/>
              </w:rPr>
              <w:t>100101</w:t>
            </w:r>
          </w:p>
        </w:tc>
      </w:tr>
      <w:tr w:rsidR="006A63C3" w:rsidTr="005A7327">
        <w:trPr>
          <w:trHeight w:val="377"/>
        </w:trPr>
        <w:tc>
          <w:tcPr>
            <w:tcW w:w="1559" w:type="dxa"/>
            <w:gridSpan w:val="2"/>
            <w:vAlign w:val="center"/>
          </w:tcPr>
          <w:p w:rsidR="000B1D53" w:rsidRPr="005D6D93" w:rsidRDefault="000F65E4">
            <w:pPr>
              <w:rPr>
                <w:b/>
                <w:sz w:val="21"/>
                <w:szCs w:val="21"/>
              </w:rPr>
            </w:pPr>
            <w:r w:rsidRPr="005D6D93">
              <w:rPr>
                <w:rFonts w:hint="eastAsia"/>
                <w:b/>
                <w:sz w:val="21"/>
                <w:szCs w:val="21"/>
              </w:rPr>
              <w:t>联系电话</w:t>
            </w:r>
          </w:p>
        </w:tc>
        <w:tc>
          <w:tcPr>
            <w:tcW w:w="8275" w:type="dxa"/>
            <w:gridSpan w:val="8"/>
          </w:tcPr>
          <w:p w:rsidR="000B1D53" w:rsidRPr="005D6D93" w:rsidRDefault="000F65E4">
            <w:pPr>
              <w:rPr>
                <w:b/>
                <w:sz w:val="21"/>
                <w:szCs w:val="21"/>
              </w:rPr>
            </w:pPr>
            <w:r>
              <w:rPr>
                <w:b/>
                <w:sz w:val="21"/>
                <w:szCs w:val="21"/>
              </w:rPr>
              <w:t>010</w:t>
            </w:r>
            <w:r>
              <w:rPr>
                <w:rFonts w:hint="eastAsia"/>
                <w:b/>
                <w:sz w:val="21"/>
                <w:szCs w:val="21"/>
              </w:rPr>
              <w:t>-5351 6278</w:t>
            </w:r>
          </w:p>
        </w:tc>
      </w:tr>
      <w:tr w:rsidR="006A63C3">
        <w:trPr>
          <w:trHeight w:val="428"/>
        </w:trPr>
        <w:tc>
          <w:tcPr>
            <w:tcW w:w="9834" w:type="dxa"/>
            <w:gridSpan w:val="10"/>
          </w:tcPr>
          <w:p w:rsidR="005B46B4" w:rsidRPr="005D6D93" w:rsidRDefault="000F65E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6A63C3" w:rsidTr="00060881">
        <w:trPr>
          <w:trHeight w:val="645"/>
        </w:trPr>
        <w:tc>
          <w:tcPr>
            <w:tcW w:w="1018" w:type="dxa"/>
            <w:vAlign w:val="center"/>
          </w:tcPr>
          <w:p w:rsidR="009D6308" w:rsidRPr="005D6D93" w:rsidRDefault="000F65E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0F65E4">
            <w:pPr>
              <w:jc w:val="center"/>
              <w:rPr>
                <w:b/>
                <w:sz w:val="21"/>
                <w:szCs w:val="21"/>
              </w:rPr>
            </w:pPr>
            <w:r w:rsidRPr="005D6D93">
              <w:rPr>
                <w:rFonts w:hint="eastAsia"/>
                <w:b/>
                <w:sz w:val="21"/>
                <w:szCs w:val="21"/>
              </w:rPr>
              <w:t>性别</w:t>
            </w:r>
          </w:p>
        </w:tc>
        <w:tc>
          <w:tcPr>
            <w:tcW w:w="1559" w:type="dxa"/>
            <w:vAlign w:val="center"/>
          </w:tcPr>
          <w:p w:rsidR="009D6308" w:rsidRPr="005D6D93" w:rsidRDefault="000F65E4">
            <w:pPr>
              <w:jc w:val="center"/>
              <w:rPr>
                <w:b/>
                <w:sz w:val="21"/>
                <w:szCs w:val="21"/>
              </w:rPr>
            </w:pPr>
            <w:r w:rsidRPr="005D6D93">
              <w:rPr>
                <w:rFonts w:hint="eastAsia"/>
                <w:b/>
                <w:sz w:val="21"/>
                <w:szCs w:val="21"/>
              </w:rPr>
              <w:t>职务</w:t>
            </w:r>
          </w:p>
        </w:tc>
        <w:tc>
          <w:tcPr>
            <w:tcW w:w="1277" w:type="dxa"/>
            <w:vAlign w:val="center"/>
          </w:tcPr>
          <w:p w:rsidR="009D6308" w:rsidRPr="005D6D93" w:rsidRDefault="000F65E4">
            <w:pPr>
              <w:jc w:val="center"/>
              <w:rPr>
                <w:b/>
                <w:sz w:val="21"/>
                <w:szCs w:val="21"/>
              </w:rPr>
            </w:pPr>
            <w:r w:rsidRPr="005D6D93">
              <w:rPr>
                <w:rFonts w:hint="eastAsia"/>
                <w:b/>
                <w:sz w:val="21"/>
                <w:szCs w:val="21"/>
              </w:rPr>
              <w:t>注册级别</w:t>
            </w:r>
          </w:p>
        </w:tc>
        <w:tc>
          <w:tcPr>
            <w:tcW w:w="1699" w:type="dxa"/>
            <w:vAlign w:val="center"/>
          </w:tcPr>
          <w:p w:rsidR="009D6308" w:rsidRPr="005D6D93" w:rsidRDefault="000F65E4">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0F65E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0F65E4">
            <w:pPr>
              <w:jc w:val="center"/>
              <w:rPr>
                <w:b/>
                <w:sz w:val="21"/>
                <w:szCs w:val="21"/>
              </w:rPr>
            </w:pPr>
            <w:r w:rsidRPr="005D6D93">
              <w:rPr>
                <w:rFonts w:hint="eastAsia"/>
                <w:b/>
                <w:sz w:val="21"/>
                <w:szCs w:val="21"/>
              </w:rPr>
              <w:t>组内代号</w:t>
            </w:r>
          </w:p>
        </w:tc>
      </w:tr>
      <w:tr w:rsidR="006A63C3" w:rsidTr="00060881">
        <w:trPr>
          <w:trHeight w:val="645"/>
        </w:trPr>
        <w:tc>
          <w:tcPr>
            <w:tcW w:w="1018" w:type="dxa"/>
            <w:vAlign w:val="center"/>
          </w:tcPr>
          <w:p w:rsidR="009D6308" w:rsidRPr="005D6D93" w:rsidRDefault="000F65E4">
            <w:pPr>
              <w:jc w:val="center"/>
              <w:rPr>
                <w:b/>
                <w:sz w:val="21"/>
                <w:szCs w:val="21"/>
              </w:rPr>
            </w:pPr>
            <w:r w:rsidRPr="005D6D93">
              <w:rPr>
                <w:b/>
                <w:sz w:val="21"/>
                <w:szCs w:val="21"/>
              </w:rPr>
              <w:t>姜海军</w:t>
            </w:r>
          </w:p>
        </w:tc>
        <w:tc>
          <w:tcPr>
            <w:tcW w:w="824" w:type="dxa"/>
            <w:gridSpan w:val="2"/>
            <w:vAlign w:val="center"/>
          </w:tcPr>
          <w:p w:rsidR="009D6308" w:rsidRPr="005D6D93" w:rsidRDefault="000F65E4">
            <w:pPr>
              <w:jc w:val="center"/>
              <w:rPr>
                <w:b/>
                <w:sz w:val="21"/>
                <w:szCs w:val="21"/>
              </w:rPr>
            </w:pPr>
            <w:r w:rsidRPr="005D6D93">
              <w:rPr>
                <w:b/>
                <w:sz w:val="21"/>
                <w:szCs w:val="21"/>
              </w:rPr>
              <w:t>男</w:t>
            </w:r>
          </w:p>
        </w:tc>
        <w:tc>
          <w:tcPr>
            <w:tcW w:w="1559" w:type="dxa"/>
            <w:vAlign w:val="center"/>
          </w:tcPr>
          <w:p w:rsidR="009D6308" w:rsidRPr="005D6D93" w:rsidRDefault="000F65E4">
            <w:pPr>
              <w:jc w:val="center"/>
              <w:rPr>
                <w:b/>
                <w:sz w:val="21"/>
                <w:szCs w:val="21"/>
              </w:rPr>
            </w:pPr>
            <w:r w:rsidRPr="005D6D93">
              <w:rPr>
                <w:b/>
                <w:sz w:val="21"/>
                <w:szCs w:val="21"/>
              </w:rPr>
              <w:t>组长</w:t>
            </w:r>
          </w:p>
        </w:tc>
        <w:tc>
          <w:tcPr>
            <w:tcW w:w="1277" w:type="dxa"/>
            <w:vAlign w:val="center"/>
          </w:tcPr>
          <w:p w:rsidR="009D6308" w:rsidRPr="005D6D93" w:rsidRDefault="000F65E4">
            <w:pPr>
              <w:jc w:val="center"/>
              <w:rPr>
                <w:b/>
                <w:sz w:val="21"/>
                <w:szCs w:val="21"/>
              </w:rPr>
            </w:pPr>
            <w:r w:rsidRPr="005D6D93">
              <w:rPr>
                <w:b/>
                <w:sz w:val="21"/>
                <w:szCs w:val="21"/>
              </w:rPr>
              <w:t>Q:</w:t>
            </w:r>
            <w:r w:rsidRPr="005D6D93">
              <w:rPr>
                <w:b/>
                <w:sz w:val="21"/>
                <w:szCs w:val="21"/>
              </w:rPr>
              <w:t>审核员</w:t>
            </w:r>
          </w:p>
          <w:p w:rsidR="009D6308" w:rsidRPr="005D6D93" w:rsidRDefault="000F65E4">
            <w:pPr>
              <w:jc w:val="center"/>
              <w:rPr>
                <w:b/>
                <w:sz w:val="21"/>
                <w:szCs w:val="21"/>
              </w:rPr>
            </w:pPr>
            <w:r w:rsidRPr="005D6D93">
              <w:rPr>
                <w:b/>
                <w:sz w:val="21"/>
                <w:szCs w:val="21"/>
              </w:rPr>
              <w:t>E:</w:t>
            </w:r>
            <w:r w:rsidRPr="005D6D93">
              <w:rPr>
                <w:b/>
                <w:sz w:val="21"/>
                <w:szCs w:val="21"/>
              </w:rPr>
              <w:t>审核员</w:t>
            </w:r>
          </w:p>
          <w:p w:rsidR="009D6308" w:rsidRPr="005D6D93" w:rsidRDefault="000F65E4">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0F65E4">
            <w:pPr>
              <w:jc w:val="center"/>
              <w:rPr>
                <w:b/>
                <w:sz w:val="21"/>
                <w:szCs w:val="21"/>
              </w:rPr>
            </w:pPr>
            <w:r w:rsidRPr="005D6D93">
              <w:rPr>
                <w:b/>
                <w:sz w:val="21"/>
                <w:szCs w:val="21"/>
              </w:rPr>
              <w:t>2019-N1QMS-3073544</w:t>
            </w:r>
          </w:p>
          <w:p w:rsidR="009D6308" w:rsidRPr="005D6D93" w:rsidRDefault="000F65E4">
            <w:pPr>
              <w:jc w:val="center"/>
              <w:rPr>
                <w:b/>
                <w:sz w:val="21"/>
                <w:szCs w:val="21"/>
              </w:rPr>
            </w:pPr>
            <w:r w:rsidRPr="005D6D93">
              <w:rPr>
                <w:b/>
                <w:sz w:val="21"/>
                <w:szCs w:val="21"/>
              </w:rPr>
              <w:t>2020-N1EMS-3073544</w:t>
            </w:r>
          </w:p>
          <w:p w:rsidR="009D6308" w:rsidRPr="005D6D93" w:rsidRDefault="000F65E4">
            <w:pPr>
              <w:jc w:val="center"/>
              <w:rPr>
                <w:b/>
                <w:sz w:val="21"/>
                <w:szCs w:val="21"/>
              </w:rPr>
            </w:pPr>
            <w:r w:rsidRPr="005D6D93">
              <w:rPr>
                <w:b/>
                <w:sz w:val="21"/>
                <w:szCs w:val="21"/>
              </w:rPr>
              <w:t>2020-N1OHSMS-3073544</w:t>
            </w:r>
          </w:p>
        </w:tc>
        <w:tc>
          <w:tcPr>
            <w:tcW w:w="1728" w:type="dxa"/>
            <w:gridSpan w:val="2"/>
            <w:vAlign w:val="center"/>
          </w:tcPr>
          <w:p w:rsidR="009D6308" w:rsidRPr="005D6D93" w:rsidRDefault="000F65E4">
            <w:pPr>
              <w:jc w:val="center"/>
              <w:rPr>
                <w:b/>
                <w:sz w:val="21"/>
                <w:szCs w:val="21"/>
              </w:rPr>
            </w:pPr>
            <w:r w:rsidRPr="005D6D93">
              <w:rPr>
                <w:b/>
                <w:sz w:val="21"/>
                <w:szCs w:val="21"/>
              </w:rPr>
              <w:t>Q:29.12.00</w:t>
            </w:r>
          </w:p>
          <w:p w:rsidR="009D6308" w:rsidRPr="005D6D93" w:rsidRDefault="000F65E4">
            <w:pPr>
              <w:jc w:val="center"/>
              <w:rPr>
                <w:b/>
                <w:sz w:val="21"/>
                <w:szCs w:val="21"/>
              </w:rPr>
            </w:pPr>
            <w:r w:rsidRPr="005D6D93">
              <w:rPr>
                <w:b/>
                <w:sz w:val="21"/>
                <w:szCs w:val="21"/>
              </w:rPr>
              <w:t>E:29.12.00</w:t>
            </w:r>
          </w:p>
          <w:p w:rsidR="009D6308" w:rsidRPr="005D6D93" w:rsidRDefault="000F65E4">
            <w:pPr>
              <w:jc w:val="center"/>
              <w:rPr>
                <w:b/>
                <w:sz w:val="21"/>
                <w:szCs w:val="21"/>
              </w:rPr>
            </w:pPr>
            <w:r w:rsidRPr="005D6D93">
              <w:rPr>
                <w:b/>
                <w:sz w:val="21"/>
                <w:szCs w:val="21"/>
              </w:rPr>
              <w:t>O:29.12.00</w:t>
            </w:r>
          </w:p>
        </w:tc>
        <w:tc>
          <w:tcPr>
            <w:tcW w:w="1729" w:type="dxa"/>
            <w:gridSpan w:val="2"/>
            <w:vAlign w:val="center"/>
          </w:tcPr>
          <w:p w:rsidR="009D6308" w:rsidRPr="005D6D93" w:rsidRDefault="000F65E4">
            <w:pPr>
              <w:jc w:val="center"/>
              <w:rPr>
                <w:b/>
                <w:sz w:val="21"/>
                <w:szCs w:val="21"/>
              </w:rPr>
            </w:pPr>
            <w:r w:rsidRPr="005D6D93">
              <w:rPr>
                <w:b/>
                <w:sz w:val="21"/>
                <w:szCs w:val="21"/>
              </w:rPr>
              <w:t>ISC-73544</w:t>
            </w:r>
          </w:p>
        </w:tc>
      </w:tr>
      <w:tr w:rsidR="006A63C3" w:rsidTr="00060881">
        <w:trPr>
          <w:trHeight w:val="645"/>
        </w:trPr>
        <w:tc>
          <w:tcPr>
            <w:tcW w:w="1018" w:type="dxa"/>
            <w:vAlign w:val="center"/>
          </w:tcPr>
          <w:p w:rsidR="009D6308" w:rsidRPr="005D6D93" w:rsidRDefault="000F65E4">
            <w:pPr>
              <w:jc w:val="center"/>
              <w:rPr>
                <w:b/>
                <w:sz w:val="21"/>
                <w:szCs w:val="21"/>
              </w:rPr>
            </w:pPr>
            <w:r w:rsidRPr="005D6D93">
              <w:rPr>
                <w:b/>
                <w:sz w:val="21"/>
                <w:szCs w:val="21"/>
              </w:rPr>
              <w:t>冷春宇</w:t>
            </w:r>
          </w:p>
        </w:tc>
        <w:tc>
          <w:tcPr>
            <w:tcW w:w="824" w:type="dxa"/>
            <w:gridSpan w:val="2"/>
            <w:vAlign w:val="center"/>
          </w:tcPr>
          <w:p w:rsidR="009D6308" w:rsidRPr="005D6D93" w:rsidRDefault="000F65E4">
            <w:pPr>
              <w:jc w:val="center"/>
              <w:rPr>
                <w:b/>
                <w:sz w:val="21"/>
                <w:szCs w:val="21"/>
              </w:rPr>
            </w:pPr>
            <w:r w:rsidRPr="005D6D93">
              <w:rPr>
                <w:b/>
                <w:sz w:val="21"/>
                <w:szCs w:val="21"/>
              </w:rPr>
              <w:t>女</w:t>
            </w:r>
          </w:p>
        </w:tc>
        <w:tc>
          <w:tcPr>
            <w:tcW w:w="1559" w:type="dxa"/>
            <w:vAlign w:val="center"/>
          </w:tcPr>
          <w:p w:rsidR="009D6308" w:rsidRPr="005D6D93" w:rsidRDefault="000F65E4">
            <w:pPr>
              <w:jc w:val="center"/>
              <w:rPr>
                <w:b/>
                <w:sz w:val="21"/>
                <w:szCs w:val="21"/>
              </w:rPr>
            </w:pPr>
            <w:r w:rsidRPr="005D6D93">
              <w:rPr>
                <w:b/>
                <w:sz w:val="21"/>
                <w:szCs w:val="21"/>
              </w:rPr>
              <w:t>组员</w:t>
            </w:r>
          </w:p>
        </w:tc>
        <w:tc>
          <w:tcPr>
            <w:tcW w:w="1277" w:type="dxa"/>
            <w:vAlign w:val="center"/>
          </w:tcPr>
          <w:p w:rsidR="009D6308" w:rsidRPr="005D6D93" w:rsidRDefault="000F65E4">
            <w:pPr>
              <w:jc w:val="center"/>
              <w:rPr>
                <w:b/>
                <w:sz w:val="21"/>
                <w:szCs w:val="21"/>
              </w:rPr>
            </w:pPr>
            <w:r w:rsidRPr="005D6D93">
              <w:rPr>
                <w:b/>
                <w:sz w:val="21"/>
                <w:szCs w:val="21"/>
              </w:rPr>
              <w:t>Q:</w:t>
            </w:r>
            <w:r w:rsidRPr="005D6D93">
              <w:rPr>
                <w:b/>
                <w:sz w:val="21"/>
                <w:szCs w:val="21"/>
              </w:rPr>
              <w:t>审核员</w:t>
            </w:r>
          </w:p>
          <w:p w:rsidR="009D6308" w:rsidRPr="005D6D93" w:rsidRDefault="000F65E4">
            <w:pPr>
              <w:jc w:val="center"/>
              <w:rPr>
                <w:b/>
                <w:sz w:val="21"/>
                <w:szCs w:val="21"/>
              </w:rPr>
            </w:pPr>
            <w:r w:rsidRPr="005D6D93">
              <w:rPr>
                <w:b/>
                <w:sz w:val="21"/>
                <w:szCs w:val="21"/>
              </w:rPr>
              <w:t>E:</w:t>
            </w:r>
            <w:r w:rsidRPr="005D6D93">
              <w:rPr>
                <w:b/>
                <w:sz w:val="21"/>
                <w:szCs w:val="21"/>
              </w:rPr>
              <w:t>审核员</w:t>
            </w:r>
          </w:p>
          <w:p w:rsidR="009D6308" w:rsidRPr="005D6D93" w:rsidRDefault="000F65E4">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0F65E4">
            <w:pPr>
              <w:jc w:val="center"/>
              <w:rPr>
                <w:b/>
                <w:sz w:val="21"/>
                <w:szCs w:val="21"/>
              </w:rPr>
            </w:pPr>
            <w:r w:rsidRPr="005D6D93">
              <w:rPr>
                <w:b/>
                <w:sz w:val="21"/>
                <w:szCs w:val="21"/>
              </w:rPr>
              <w:t>2019-N1QMS-3034990</w:t>
            </w:r>
          </w:p>
          <w:p w:rsidR="009D6308" w:rsidRPr="005D6D93" w:rsidRDefault="000F65E4">
            <w:pPr>
              <w:jc w:val="center"/>
              <w:rPr>
                <w:b/>
                <w:sz w:val="21"/>
                <w:szCs w:val="21"/>
              </w:rPr>
            </w:pPr>
            <w:r w:rsidRPr="005D6D93">
              <w:rPr>
                <w:b/>
                <w:sz w:val="21"/>
                <w:szCs w:val="21"/>
              </w:rPr>
              <w:t>2021-N1EMS-3034990</w:t>
            </w:r>
          </w:p>
          <w:p w:rsidR="009D6308" w:rsidRPr="005D6D93" w:rsidRDefault="000F65E4">
            <w:pPr>
              <w:jc w:val="center"/>
              <w:rPr>
                <w:b/>
                <w:sz w:val="21"/>
                <w:szCs w:val="21"/>
              </w:rPr>
            </w:pPr>
            <w:r w:rsidRPr="005D6D93">
              <w:rPr>
                <w:b/>
                <w:sz w:val="21"/>
                <w:szCs w:val="21"/>
              </w:rPr>
              <w:t>2021-N1OHSMS-3034990</w:t>
            </w:r>
          </w:p>
        </w:tc>
        <w:tc>
          <w:tcPr>
            <w:tcW w:w="1728" w:type="dxa"/>
            <w:gridSpan w:val="2"/>
            <w:vAlign w:val="center"/>
          </w:tcPr>
          <w:p w:rsidR="009D6308" w:rsidRPr="005D6D93" w:rsidRDefault="000F65E4">
            <w:pPr>
              <w:jc w:val="center"/>
              <w:rPr>
                <w:b/>
                <w:sz w:val="21"/>
                <w:szCs w:val="21"/>
              </w:rPr>
            </w:pPr>
            <w:r w:rsidRPr="005D6D93">
              <w:rPr>
                <w:b/>
                <w:sz w:val="21"/>
                <w:szCs w:val="21"/>
              </w:rPr>
              <w:t>Q:29.12.00</w:t>
            </w:r>
          </w:p>
          <w:p w:rsidR="009D6308" w:rsidRPr="005D6D93" w:rsidRDefault="000F65E4">
            <w:pPr>
              <w:jc w:val="center"/>
              <w:rPr>
                <w:b/>
                <w:sz w:val="21"/>
                <w:szCs w:val="21"/>
              </w:rPr>
            </w:pPr>
            <w:r w:rsidRPr="005D6D93">
              <w:rPr>
                <w:b/>
                <w:sz w:val="21"/>
                <w:szCs w:val="21"/>
              </w:rPr>
              <w:t>E:29.12.00</w:t>
            </w:r>
          </w:p>
          <w:p w:rsidR="009D6308" w:rsidRPr="005D6D93" w:rsidRDefault="000F65E4">
            <w:pPr>
              <w:jc w:val="center"/>
              <w:rPr>
                <w:b/>
                <w:sz w:val="21"/>
                <w:szCs w:val="21"/>
              </w:rPr>
            </w:pPr>
            <w:r w:rsidRPr="005D6D93">
              <w:rPr>
                <w:b/>
                <w:sz w:val="21"/>
                <w:szCs w:val="21"/>
              </w:rPr>
              <w:t>O:29.12.00</w:t>
            </w:r>
          </w:p>
        </w:tc>
        <w:tc>
          <w:tcPr>
            <w:tcW w:w="1729" w:type="dxa"/>
            <w:gridSpan w:val="2"/>
            <w:vAlign w:val="center"/>
          </w:tcPr>
          <w:p w:rsidR="009D6308" w:rsidRPr="005D6D93" w:rsidRDefault="000F65E4">
            <w:pPr>
              <w:jc w:val="center"/>
              <w:rPr>
                <w:b/>
                <w:sz w:val="21"/>
                <w:szCs w:val="21"/>
              </w:rPr>
            </w:pPr>
            <w:r w:rsidRPr="005D6D93">
              <w:rPr>
                <w:b/>
                <w:sz w:val="21"/>
                <w:szCs w:val="21"/>
              </w:rPr>
              <w:t>ISC-34990</w:t>
            </w:r>
          </w:p>
        </w:tc>
      </w:tr>
      <w:tr w:rsidR="006A63C3" w:rsidTr="006C6583">
        <w:trPr>
          <w:trHeight w:val="510"/>
        </w:trPr>
        <w:tc>
          <w:tcPr>
            <w:tcW w:w="1018" w:type="dxa"/>
          </w:tcPr>
          <w:p w:rsidR="009D6308" w:rsidRPr="005D6D93" w:rsidRDefault="00770384">
            <w:pPr>
              <w:rPr>
                <w:b/>
                <w:sz w:val="21"/>
                <w:szCs w:val="21"/>
              </w:rPr>
            </w:pPr>
          </w:p>
        </w:tc>
        <w:tc>
          <w:tcPr>
            <w:tcW w:w="824" w:type="dxa"/>
            <w:gridSpan w:val="2"/>
          </w:tcPr>
          <w:p w:rsidR="009D6308" w:rsidRPr="005D6D93" w:rsidRDefault="00770384">
            <w:pPr>
              <w:rPr>
                <w:b/>
                <w:sz w:val="21"/>
                <w:szCs w:val="21"/>
              </w:rPr>
            </w:pPr>
          </w:p>
        </w:tc>
        <w:tc>
          <w:tcPr>
            <w:tcW w:w="1559" w:type="dxa"/>
          </w:tcPr>
          <w:p w:rsidR="009D6308" w:rsidRPr="005D6D93" w:rsidRDefault="00770384">
            <w:pPr>
              <w:rPr>
                <w:b/>
                <w:sz w:val="21"/>
                <w:szCs w:val="21"/>
              </w:rPr>
            </w:pPr>
          </w:p>
        </w:tc>
        <w:tc>
          <w:tcPr>
            <w:tcW w:w="1277" w:type="dxa"/>
          </w:tcPr>
          <w:p w:rsidR="009D6308" w:rsidRPr="005D6D93" w:rsidRDefault="00770384">
            <w:pPr>
              <w:rPr>
                <w:b/>
                <w:sz w:val="21"/>
                <w:szCs w:val="21"/>
              </w:rPr>
            </w:pPr>
          </w:p>
        </w:tc>
        <w:tc>
          <w:tcPr>
            <w:tcW w:w="1699" w:type="dxa"/>
          </w:tcPr>
          <w:p w:rsidR="009D6308" w:rsidRPr="005D6D93" w:rsidRDefault="00770384">
            <w:pPr>
              <w:rPr>
                <w:b/>
                <w:sz w:val="21"/>
                <w:szCs w:val="21"/>
              </w:rPr>
            </w:pPr>
          </w:p>
        </w:tc>
        <w:tc>
          <w:tcPr>
            <w:tcW w:w="1728" w:type="dxa"/>
            <w:gridSpan w:val="2"/>
          </w:tcPr>
          <w:p w:rsidR="009D6308" w:rsidRPr="005D6D93" w:rsidRDefault="00770384">
            <w:pPr>
              <w:rPr>
                <w:b/>
                <w:sz w:val="21"/>
                <w:szCs w:val="21"/>
              </w:rPr>
            </w:pPr>
          </w:p>
        </w:tc>
        <w:tc>
          <w:tcPr>
            <w:tcW w:w="1729" w:type="dxa"/>
            <w:gridSpan w:val="2"/>
          </w:tcPr>
          <w:p w:rsidR="009D6308" w:rsidRPr="005D6D93" w:rsidRDefault="00770384">
            <w:pPr>
              <w:rPr>
                <w:b/>
                <w:sz w:val="21"/>
                <w:szCs w:val="21"/>
              </w:rPr>
            </w:pPr>
          </w:p>
        </w:tc>
      </w:tr>
      <w:tr w:rsidR="006A63C3" w:rsidTr="00CF18E6">
        <w:trPr>
          <w:trHeight w:val="465"/>
        </w:trPr>
        <w:tc>
          <w:tcPr>
            <w:tcW w:w="1018" w:type="dxa"/>
          </w:tcPr>
          <w:p w:rsidR="009D6308" w:rsidRPr="005D6D93" w:rsidRDefault="00770384">
            <w:pPr>
              <w:rPr>
                <w:b/>
                <w:sz w:val="21"/>
                <w:szCs w:val="21"/>
              </w:rPr>
            </w:pPr>
          </w:p>
        </w:tc>
        <w:tc>
          <w:tcPr>
            <w:tcW w:w="824" w:type="dxa"/>
            <w:gridSpan w:val="2"/>
          </w:tcPr>
          <w:p w:rsidR="009D6308" w:rsidRPr="005D6D93" w:rsidRDefault="00770384">
            <w:pPr>
              <w:rPr>
                <w:b/>
                <w:sz w:val="21"/>
                <w:szCs w:val="21"/>
              </w:rPr>
            </w:pPr>
          </w:p>
        </w:tc>
        <w:tc>
          <w:tcPr>
            <w:tcW w:w="1559" w:type="dxa"/>
          </w:tcPr>
          <w:p w:rsidR="009D6308" w:rsidRPr="005D6D93" w:rsidRDefault="00770384">
            <w:pPr>
              <w:rPr>
                <w:b/>
                <w:sz w:val="21"/>
                <w:szCs w:val="21"/>
              </w:rPr>
            </w:pPr>
          </w:p>
        </w:tc>
        <w:tc>
          <w:tcPr>
            <w:tcW w:w="1277" w:type="dxa"/>
          </w:tcPr>
          <w:p w:rsidR="009D6308" w:rsidRPr="005D6D93" w:rsidRDefault="00770384">
            <w:pPr>
              <w:rPr>
                <w:b/>
                <w:sz w:val="21"/>
                <w:szCs w:val="21"/>
              </w:rPr>
            </w:pPr>
          </w:p>
        </w:tc>
        <w:tc>
          <w:tcPr>
            <w:tcW w:w="1699" w:type="dxa"/>
          </w:tcPr>
          <w:p w:rsidR="009D6308" w:rsidRPr="005D6D93" w:rsidRDefault="00770384">
            <w:pPr>
              <w:rPr>
                <w:b/>
                <w:sz w:val="21"/>
                <w:szCs w:val="21"/>
              </w:rPr>
            </w:pPr>
          </w:p>
        </w:tc>
        <w:tc>
          <w:tcPr>
            <w:tcW w:w="1728" w:type="dxa"/>
            <w:gridSpan w:val="2"/>
          </w:tcPr>
          <w:p w:rsidR="009D6308" w:rsidRPr="005D6D93" w:rsidRDefault="00770384">
            <w:pPr>
              <w:rPr>
                <w:b/>
                <w:sz w:val="21"/>
                <w:szCs w:val="21"/>
              </w:rPr>
            </w:pPr>
          </w:p>
        </w:tc>
        <w:tc>
          <w:tcPr>
            <w:tcW w:w="1729" w:type="dxa"/>
            <w:gridSpan w:val="2"/>
          </w:tcPr>
          <w:p w:rsidR="009D6308" w:rsidRPr="005D6D93" w:rsidRDefault="00770384">
            <w:pPr>
              <w:rPr>
                <w:b/>
                <w:sz w:val="21"/>
                <w:szCs w:val="21"/>
              </w:rPr>
            </w:pPr>
          </w:p>
        </w:tc>
      </w:tr>
      <w:tr w:rsidR="006A63C3" w:rsidTr="00DA00F8">
        <w:trPr>
          <w:trHeight w:val="351"/>
        </w:trPr>
        <w:tc>
          <w:tcPr>
            <w:tcW w:w="1018" w:type="dxa"/>
          </w:tcPr>
          <w:p w:rsidR="009D6308" w:rsidRPr="005D6D93" w:rsidRDefault="00770384">
            <w:pPr>
              <w:rPr>
                <w:b/>
                <w:sz w:val="21"/>
                <w:szCs w:val="21"/>
              </w:rPr>
            </w:pPr>
          </w:p>
        </w:tc>
        <w:tc>
          <w:tcPr>
            <w:tcW w:w="824" w:type="dxa"/>
            <w:gridSpan w:val="2"/>
          </w:tcPr>
          <w:p w:rsidR="009D6308" w:rsidRPr="005D6D93" w:rsidRDefault="00770384">
            <w:pPr>
              <w:rPr>
                <w:b/>
                <w:sz w:val="21"/>
                <w:szCs w:val="21"/>
              </w:rPr>
            </w:pPr>
          </w:p>
        </w:tc>
        <w:tc>
          <w:tcPr>
            <w:tcW w:w="1559" w:type="dxa"/>
          </w:tcPr>
          <w:p w:rsidR="009D6308" w:rsidRPr="005D6D93" w:rsidRDefault="00770384">
            <w:pPr>
              <w:rPr>
                <w:b/>
                <w:sz w:val="21"/>
                <w:szCs w:val="21"/>
              </w:rPr>
            </w:pPr>
          </w:p>
        </w:tc>
        <w:tc>
          <w:tcPr>
            <w:tcW w:w="1277" w:type="dxa"/>
          </w:tcPr>
          <w:p w:rsidR="009D6308" w:rsidRPr="005D6D93" w:rsidRDefault="00770384">
            <w:pPr>
              <w:rPr>
                <w:b/>
                <w:sz w:val="21"/>
                <w:szCs w:val="21"/>
              </w:rPr>
            </w:pPr>
          </w:p>
        </w:tc>
        <w:tc>
          <w:tcPr>
            <w:tcW w:w="1699" w:type="dxa"/>
          </w:tcPr>
          <w:p w:rsidR="009D6308" w:rsidRPr="005D6D93" w:rsidRDefault="00770384">
            <w:pPr>
              <w:rPr>
                <w:b/>
                <w:sz w:val="21"/>
                <w:szCs w:val="21"/>
              </w:rPr>
            </w:pPr>
          </w:p>
        </w:tc>
        <w:tc>
          <w:tcPr>
            <w:tcW w:w="1728" w:type="dxa"/>
            <w:gridSpan w:val="2"/>
          </w:tcPr>
          <w:p w:rsidR="009D6308" w:rsidRPr="005D6D93" w:rsidRDefault="00770384">
            <w:pPr>
              <w:rPr>
                <w:b/>
                <w:sz w:val="21"/>
                <w:szCs w:val="21"/>
              </w:rPr>
            </w:pPr>
          </w:p>
        </w:tc>
        <w:tc>
          <w:tcPr>
            <w:tcW w:w="1729" w:type="dxa"/>
            <w:gridSpan w:val="2"/>
          </w:tcPr>
          <w:p w:rsidR="009D6308" w:rsidRPr="005D6D93" w:rsidRDefault="00770384">
            <w:pPr>
              <w:rPr>
                <w:b/>
                <w:sz w:val="21"/>
                <w:szCs w:val="21"/>
              </w:rPr>
            </w:pPr>
          </w:p>
        </w:tc>
      </w:tr>
      <w:tr w:rsidR="006A63C3">
        <w:trPr>
          <w:trHeight w:val="413"/>
        </w:trPr>
        <w:tc>
          <w:tcPr>
            <w:tcW w:w="9834" w:type="dxa"/>
            <w:gridSpan w:val="10"/>
          </w:tcPr>
          <w:p w:rsidR="005B46B4" w:rsidRPr="005D6D93" w:rsidRDefault="000F65E4">
            <w:pPr>
              <w:rPr>
                <w:b/>
                <w:sz w:val="21"/>
                <w:szCs w:val="21"/>
              </w:rPr>
            </w:pPr>
            <w:r w:rsidRPr="005D6D93">
              <w:rPr>
                <w:rFonts w:hint="eastAsia"/>
                <w:b/>
                <w:sz w:val="21"/>
                <w:szCs w:val="21"/>
              </w:rPr>
              <w:t>与审核组同行人员信息</w:t>
            </w:r>
          </w:p>
        </w:tc>
      </w:tr>
      <w:tr w:rsidR="006A63C3" w:rsidTr="009D6308">
        <w:trPr>
          <w:trHeight w:val="418"/>
        </w:trPr>
        <w:tc>
          <w:tcPr>
            <w:tcW w:w="1018" w:type="dxa"/>
            <w:vAlign w:val="center"/>
          </w:tcPr>
          <w:p w:rsidR="005B46B4" w:rsidRPr="005D6D93" w:rsidRDefault="000F65E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0F65E4">
            <w:pPr>
              <w:jc w:val="center"/>
              <w:rPr>
                <w:b/>
                <w:sz w:val="21"/>
                <w:szCs w:val="21"/>
              </w:rPr>
            </w:pPr>
            <w:r w:rsidRPr="005D6D93">
              <w:rPr>
                <w:rFonts w:hint="eastAsia"/>
                <w:b/>
                <w:sz w:val="21"/>
                <w:szCs w:val="21"/>
              </w:rPr>
              <w:t>性别</w:t>
            </w:r>
          </w:p>
        </w:tc>
        <w:tc>
          <w:tcPr>
            <w:tcW w:w="1559" w:type="dxa"/>
            <w:vAlign w:val="center"/>
          </w:tcPr>
          <w:p w:rsidR="005B46B4" w:rsidRPr="005D6D93" w:rsidRDefault="000F65E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0F65E4">
            <w:pPr>
              <w:rPr>
                <w:b/>
                <w:sz w:val="21"/>
                <w:szCs w:val="21"/>
              </w:rPr>
            </w:pPr>
            <w:r w:rsidRPr="005D6D93">
              <w:rPr>
                <w:rFonts w:hint="eastAsia"/>
                <w:b/>
                <w:sz w:val="21"/>
                <w:szCs w:val="21"/>
              </w:rPr>
              <w:t>工作单位</w:t>
            </w:r>
          </w:p>
        </w:tc>
      </w:tr>
      <w:tr w:rsidR="006A63C3" w:rsidTr="009D6308">
        <w:trPr>
          <w:trHeight w:val="418"/>
        </w:trPr>
        <w:tc>
          <w:tcPr>
            <w:tcW w:w="1018" w:type="dxa"/>
            <w:vAlign w:val="center"/>
          </w:tcPr>
          <w:p w:rsidR="005B46B4" w:rsidRPr="005D6D93" w:rsidRDefault="00770384">
            <w:pPr>
              <w:jc w:val="center"/>
              <w:rPr>
                <w:b/>
                <w:sz w:val="21"/>
                <w:szCs w:val="21"/>
              </w:rPr>
            </w:pPr>
          </w:p>
        </w:tc>
        <w:tc>
          <w:tcPr>
            <w:tcW w:w="824" w:type="dxa"/>
            <w:gridSpan w:val="2"/>
            <w:vAlign w:val="center"/>
          </w:tcPr>
          <w:p w:rsidR="005B46B4" w:rsidRPr="005D6D93" w:rsidRDefault="00770384">
            <w:pPr>
              <w:jc w:val="center"/>
              <w:rPr>
                <w:b/>
                <w:sz w:val="21"/>
                <w:szCs w:val="21"/>
              </w:rPr>
            </w:pPr>
          </w:p>
        </w:tc>
        <w:tc>
          <w:tcPr>
            <w:tcW w:w="1559" w:type="dxa"/>
            <w:vAlign w:val="center"/>
          </w:tcPr>
          <w:p w:rsidR="005B46B4" w:rsidRPr="005D6D93" w:rsidRDefault="00770384">
            <w:pPr>
              <w:jc w:val="center"/>
              <w:rPr>
                <w:b/>
                <w:sz w:val="21"/>
                <w:szCs w:val="21"/>
              </w:rPr>
            </w:pPr>
          </w:p>
        </w:tc>
        <w:tc>
          <w:tcPr>
            <w:tcW w:w="6433" w:type="dxa"/>
            <w:gridSpan w:val="6"/>
            <w:vAlign w:val="center"/>
          </w:tcPr>
          <w:p w:rsidR="005B46B4" w:rsidRPr="005D6D93" w:rsidRDefault="00770384">
            <w:pPr>
              <w:rPr>
                <w:b/>
                <w:sz w:val="21"/>
                <w:szCs w:val="21"/>
              </w:rPr>
            </w:pPr>
          </w:p>
        </w:tc>
      </w:tr>
      <w:tr w:rsidR="006A63C3" w:rsidTr="009D6308">
        <w:trPr>
          <w:trHeight w:val="418"/>
        </w:trPr>
        <w:tc>
          <w:tcPr>
            <w:tcW w:w="1018" w:type="dxa"/>
            <w:vAlign w:val="center"/>
          </w:tcPr>
          <w:p w:rsidR="005B46B4" w:rsidRDefault="00770384">
            <w:pPr>
              <w:jc w:val="center"/>
              <w:rPr>
                <w:b/>
              </w:rPr>
            </w:pPr>
          </w:p>
        </w:tc>
        <w:tc>
          <w:tcPr>
            <w:tcW w:w="824" w:type="dxa"/>
            <w:gridSpan w:val="2"/>
            <w:vAlign w:val="center"/>
          </w:tcPr>
          <w:p w:rsidR="005B46B4" w:rsidRDefault="00770384">
            <w:pPr>
              <w:jc w:val="center"/>
              <w:rPr>
                <w:b/>
              </w:rPr>
            </w:pPr>
          </w:p>
        </w:tc>
        <w:tc>
          <w:tcPr>
            <w:tcW w:w="1559" w:type="dxa"/>
            <w:vAlign w:val="center"/>
          </w:tcPr>
          <w:p w:rsidR="005B46B4" w:rsidRDefault="00770384">
            <w:pPr>
              <w:jc w:val="center"/>
              <w:rPr>
                <w:b/>
              </w:rPr>
            </w:pPr>
          </w:p>
        </w:tc>
        <w:tc>
          <w:tcPr>
            <w:tcW w:w="6433" w:type="dxa"/>
            <w:gridSpan w:val="6"/>
            <w:vAlign w:val="center"/>
          </w:tcPr>
          <w:p w:rsidR="005B46B4" w:rsidRDefault="00770384">
            <w:pPr>
              <w:rPr>
                <w:b/>
              </w:rPr>
            </w:pPr>
          </w:p>
        </w:tc>
      </w:tr>
      <w:tr w:rsidR="006A63C3" w:rsidTr="009D6308">
        <w:trPr>
          <w:trHeight w:val="418"/>
        </w:trPr>
        <w:tc>
          <w:tcPr>
            <w:tcW w:w="1018" w:type="dxa"/>
            <w:vAlign w:val="center"/>
          </w:tcPr>
          <w:p w:rsidR="005B46B4" w:rsidRDefault="00770384">
            <w:pPr>
              <w:jc w:val="center"/>
              <w:rPr>
                <w:b/>
              </w:rPr>
            </w:pPr>
          </w:p>
        </w:tc>
        <w:tc>
          <w:tcPr>
            <w:tcW w:w="824" w:type="dxa"/>
            <w:gridSpan w:val="2"/>
            <w:vAlign w:val="center"/>
          </w:tcPr>
          <w:p w:rsidR="005B46B4" w:rsidRDefault="00770384">
            <w:pPr>
              <w:jc w:val="center"/>
              <w:rPr>
                <w:b/>
              </w:rPr>
            </w:pPr>
          </w:p>
        </w:tc>
        <w:tc>
          <w:tcPr>
            <w:tcW w:w="1559" w:type="dxa"/>
            <w:vAlign w:val="center"/>
          </w:tcPr>
          <w:p w:rsidR="005B46B4" w:rsidRDefault="00770384">
            <w:pPr>
              <w:jc w:val="center"/>
              <w:rPr>
                <w:b/>
              </w:rPr>
            </w:pPr>
          </w:p>
        </w:tc>
        <w:tc>
          <w:tcPr>
            <w:tcW w:w="6433" w:type="dxa"/>
            <w:gridSpan w:val="6"/>
            <w:vAlign w:val="center"/>
          </w:tcPr>
          <w:p w:rsidR="005B46B4" w:rsidRDefault="00770384">
            <w:pPr>
              <w:rPr>
                <w:b/>
              </w:rPr>
            </w:pPr>
          </w:p>
        </w:tc>
      </w:tr>
    </w:tbl>
    <w:p w:rsidR="005B46B4" w:rsidRDefault="000F65E4">
      <w:pPr>
        <w:tabs>
          <w:tab w:val="left" w:pos="645"/>
        </w:tabs>
        <w:rPr>
          <w:b/>
          <w:sz w:val="26"/>
          <w:szCs w:val="26"/>
        </w:rPr>
      </w:pPr>
      <w:r>
        <w:rPr>
          <w:rFonts w:hint="eastAsia"/>
          <w:b/>
          <w:sz w:val="26"/>
          <w:szCs w:val="26"/>
        </w:rPr>
        <w:t>二、审核目的</w:t>
      </w:r>
    </w:p>
    <w:p w:rsidR="009D6308" w:rsidRPr="005D6D93" w:rsidRDefault="000F65E4"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A63C3" w:rsidRPr="005D6D93" w:rsidRDefault="0068038B" w:rsidP="009D6308">
      <w:pPr>
        <w:tabs>
          <w:tab w:val="left" w:pos="645"/>
        </w:tabs>
        <w:rPr>
          <w:b/>
          <w:sz w:val="21"/>
          <w:szCs w:val="21"/>
        </w:rPr>
      </w:pPr>
      <w:r>
        <w:rPr>
          <w:rFonts w:hint="eastAsia"/>
          <w:b/>
          <w:sz w:val="20"/>
          <w:lang w:val="de-DE"/>
        </w:rPr>
        <w:t>■</w:t>
      </w:r>
      <w:r w:rsidR="000F65E4" w:rsidRPr="005D6D93">
        <w:rPr>
          <w:rFonts w:hint="eastAsia"/>
          <w:b/>
          <w:sz w:val="21"/>
          <w:szCs w:val="21"/>
        </w:rPr>
        <w:t>保持认证注册资格：</w:t>
      </w:r>
      <w:r w:rsidR="000F65E4" w:rsidRPr="005D6D93">
        <w:rPr>
          <w:rFonts w:hint="eastAsia"/>
          <w:b/>
          <w:sz w:val="21"/>
          <w:szCs w:val="21"/>
        </w:rPr>
        <w:t>__________</w:t>
      </w:r>
    </w:p>
    <w:p w:rsidR="006A63C3" w:rsidRPr="005D6D93" w:rsidRDefault="000F65E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A63C3" w:rsidRPr="005D6D93" w:rsidRDefault="000F65E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A63C3" w:rsidRPr="005D6D93" w:rsidRDefault="000F65E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0F65E4" w:rsidP="009D6308">
      <w:pPr>
        <w:tabs>
          <w:tab w:val="left" w:pos="645"/>
        </w:tabs>
        <w:rPr>
          <w:b/>
          <w:sz w:val="16"/>
          <w:szCs w:val="16"/>
        </w:rPr>
      </w:pPr>
      <w:r>
        <w:rPr>
          <w:rFonts w:hint="eastAsia"/>
          <w:b/>
          <w:sz w:val="26"/>
          <w:szCs w:val="26"/>
        </w:rPr>
        <w:t>三、审核准则</w:t>
      </w:r>
    </w:p>
    <w:p w:rsidR="004209E6" w:rsidRPr="005D6D93" w:rsidRDefault="000F65E4"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68038B">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68038B">
        <w:rPr>
          <w:rFonts w:hint="eastAsia"/>
          <w:b/>
          <w:sz w:val="21"/>
          <w:szCs w:val="21"/>
        </w:rPr>
        <w:t>8.3</w:t>
      </w:r>
    </w:p>
    <w:p w:rsidR="004209E6" w:rsidRPr="005D6D93" w:rsidRDefault="000F65E4"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0F65E4"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68038B" w:rsidP="004209E6">
      <w:pPr>
        <w:tabs>
          <w:tab w:val="left" w:pos="645"/>
        </w:tabs>
        <w:rPr>
          <w:b/>
          <w:sz w:val="21"/>
          <w:szCs w:val="21"/>
        </w:rPr>
      </w:pPr>
      <w:r w:rsidRPr="005D6D93">
        <w:rPr>
          <w:rFonts w:hint="eastAsia"/>
          <w:b/>
          <w:sz w:val="21"/>
          <w:szCs w:val="21"/>
        </w:rPr>
        <w:lastRenderedPageBreak/>
        <w:t>□</w:t>
      </w:r>
      <w:r w:rsidR="000F65E4" w:rsidRPr="005D6D93">
        <w:rPr>
          <w:rFonts w:hint="eastAsia"/>
          <w:b/>
          <w:sz w:val="21"/>
          <w:szCs w:val="21"/>
        </w:rPr>
        <w:t xml:space="preserve">GB/T 28001-2011 </w:t>
      </w:r>
      <w:proofErr w:type="spellStart"/>
      <w:r w:rsidR="000F65E4" w:rsidRPr="005D6D93">
        <w:rPr>
          <w:rFonts w:hint="eastAsia"/>
          <w:b/>
          <w:sz w:val="21"/>
          <w:szCs w:val="21"/>
        </w:rPr>
        <w:t>idt</w:t>
      </w:r>
      <w:proofErr w:type="spellEnd"/>
      <w:r w:rsidR="000F65E4" w:rsidRPr="005D6D93">
        <w:rPr>
          <w:rFonts w:hint="eastAsia"/>
          <w:b/>
          <w:sz w:val="21"/>
          <w:szCs w:val="21"/>
        </w:rPr>
        <w:t xml:space="preserve"> OHSMS 18001:2007</w:t>
      </w:r>
      <w:r w:rsidR="000F65E4" w:rsidRPr="005D6D93">
        <w:rPr>
          <w:rFonts w:hint="eastAsia"/>
          <w:b/>
          <w:sz w:val="21"/>
          <w:szCs w:val="21"/>
        </w:rPr>
        <w:t>标准</w:t>
      </w:r>
    </w:p>
    <w:p w:rsidR="004209E6" w:rsidRPr="005D6D93" w:rsidRDefault="000F65E4"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w:t>
      </w:r>
      <w:r w:rsidR="00657234" w:rsidRPr="005D6D93">
        <w:rPr>
          <w:rFonts w:hint="eastAsia"/>
          <w:b/>
          <w:sz w:val="21"/>
          <w:szCs w:val="21"/>
        </w:rPr>
        <w:t xml:space="preserve">GB/T </w:t>
      </w:r>
      <w:r w:rsidR="00657234">
        <w:rPr>
          <w:rFonts w:hint="eastAsia"/>
          <w:b/>
          <w:sz w:val="21"/>
          <w:szCs w:val="21"/>
        </w:rPr>
        <w:t>45</w:t>
      </w:r>
      <w:r w:rsidR="00657234" w:rsidRPr="005D6D93">
        <w:rPr>
          <w:rFonts w:hint="eastAsia"/>
          <w:b/>
          <w:sz w:val="21"/>
          <w:szCs w:val="21"/>
        </w:rPr>
        <w:t>001-20</w:t>
      </w:r>
      <w:r w:rsidR="00657234">
        <w:rPr>
          <w:rFonts w:hint="eastAsia"/>
          <w:b/>
          <w:sz w:val="21"/>
          <w:szCs w:val="21"/>
        </w:rPr>
        <w:t>20</w:t>
      </w:r>
      <w:r w:rsidR="00657234" w:rsidRPr="005D6D93">
        <w:rPr>
          <w:rFonts w:hint="eastAsia"/>
          <w:b/>
          <w:sz w:val="21"/>
          <w:szCs w:val="21"/>
        </w:rPr>
        <w:t xml:space="preserve"> </w:t>
      </w:r>
      <w:proofErr w:type="spellStart"/>
      <w:r w:rsidR="00657234" w:rsidRPr="005D6D93">
        <w:rPr>
          <w:rFonts w:hint="eastAsia"/>
          <w:b/>
          <w:sz w:val="21"/>
          <w:szCs w:val="21"/>
        </w:rPr>
        <w:t>idt</w:t>
      </w:r>
      <w:proofErr w:type="spellEnd"/>
      <w:r w:rsidR="00657234" w:rsidRPr="005D6D93">
        <w:rPr>
          <w:rFonts w:hint="eastAsia"/>
          <w:b/>
          <w:sz w:val="21"/>
          <w:szCs w:val="21"/>
        </w:rPr>
        <w:t xml:space="preserve"> </w:t>
      </w:r>
      <w:r w:rsidRPr="005D6D93">
        <w:rPr>
          <w:rFonts w:hint="eastAsia"/>
          <w:b/>
          <w:sz w:val="21"/>
          <w:szCs w:val="21"/>
        </w:rPr>
        <w:t>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68038B" w:rsidP="004209E6">
      <w:pPr>
        <w:tabs>
          <w:tab w:val="left" w:pos="645"/>
        </w:tabs>
        <w:rPr>
          <w:b/>
          <w:sz w:val="21"/>
          <w:szCs w:val="21"/>
        </w:rPr>
      </w:pPr>
      <w:r>
        <w:rPr>
          <w:rFonts w:hint="eastAsia"/>
          <w:b/>
          <w:sz w:val="20"/>
          <w:lang w:val="de-DE"/>
        </w:rPr>
        <w:t>■</w:t>
      </w:r>
      <w:r w:rsidR="000F65E4" w:rsidRPr="005D6D93">
        <w:rPr>
          <w:rFonts w:hint="eastAsia"/>
          <w:b/>
          <w:sz w:val="21"/>
          <w:szCs w:val="21"/>
        </w:rPr>
        <w:t>受审核方管理体系文件</w:t>
      </w:r>
      <w:r>
        <w:rPr>
          <w:rFonts w:hint="eastAsia"/>
          <w:b/>
          <w:sz w:val="20"/>
          <w:lang w:val="de-DE"/>
        </w:rPr>
        <w:t>■</w:t>
      </w:r>
      <w:r w:rsidR="000F65E4" w:rsidRPr="005D6D93">
        <w:rPr>
          <w:rFonts w:hint="eastAsia"/>
          <w:b/>
          <w:sz w:val="21"/>
          <w:szCs w:val="21"/>
        </w:rPr>
        <w:t>适用的法律法规</w:t>
      </w:r>
      <w:r>
        <w:rPr>
          <w:rFonts w:hint="eastAsia"/>
          <w:b/>
          <w:sz w:val="20"/>
          <w:lang w:val="de-DE"/>
        </w:rPr>
        <w:t>■</w:t>
      </w:r>
      <w:r w:rsidR="000F65E4" w:rsidRPr="005D6D93">
        <w:rPr>
          <w:rFonts w:hint="eastAsia"/>
          <w:b/>
          <w:sz w:val="21"/>
          <w:szCs w:val="21"/>
        </w:rPr>
        <w:t>认证合同</w:t>
      </w:r>
    </w:p>
    <w:p w:rsidR="005B46B4" w:rsidRDefault="000F65E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6A63C3">
        <w:trPr>
          <w:trHeight w:val="135"/>
          <w:jc w:val="center"/>
        </w:trPr>
        <w:tc>
          <w:tcPr>
            <w:tcW w:w="2218" w:type="dxa"/>
            <w:gridSpan w:val="2"/>
            <w:vAlign w:val="center"/>
          </w:tcPr>
          <w:p w:rsidR="005B46B4" w:rsidRPr="0068038B" w:rsidRDefault="000F65E4">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68038B" w:rsidRDefault="000F65E4">
            <w:pPr>
              <w:spacing w:line="260" w:lineRule="exact"/>
              <w:rPr>
                <w:rFonts w:ascii="宋体" w:hAnsi="宋体"/>
                <w:b/>
                <w:sz w:val="21"/>
              </w:rPr>
            </w:pPr>
            <w:bookmarkStart w:id="10" w:name="组织名称Add"/>
            <w:r w:rsidRPr="0068038B">
              <w:rPr>
                <w:rFonts w:ascii="宋体" w:hAnsi="宋体"/>
                <w:b/>
                <w:sz w:val="21"/>
              </w:rPr>
              <w:t>山东鄄城同心科教仪器设备有限公司</w:t>
            </w:r>
            <w:bookmarkEnd w:id="10"/>
          </w:p>
        </w:tc>
        <w:tc>
          <w:tcPr>
            <w:tcW w:w="1672" w:type="dxa"/>
            <w:vAlign w:val="center"/>
          </w:tcPr>
          <w:p w:rsidR="005B46B4" w:rsidRDefault="000F65E4">
            <w:pPr>
              <w:spacing w:line="260" w:lineRule="exact"/>
              <w:jc w:val="center"/>
              <w:rPr>
                <w:rFonts w:ascii="宋体"/>
                <w:b/>
                <w:sz w:val="21"/>
              </w:rPr>
            </w:pPr>
            <w:r>
              <w:rPr>
                <w:rFonts w:ascii="宋体" w:hAnsi="宋体" w:hint="eastAsia"/>
                <w:b/>
                <w:sz w:val="21"/>
              </w:rPr>
              <w:t>组织人数及</w:t>
            </w:r>
          </w:p>
          <w:p w:rsidR="005B46B4" w:rsidRDefault="000F65E4">
            <w:pPr>
              <w:spacing w:line="200" w:lineRule="exact"/>
              <w:rPr>
                <w:b/>
                <w:spacing w:val="-20"/>
              </w:rPr>
            </w:pPr>
            <w:r>
              <w:rPr>
                <w:rFonts w:ascii="宋体" w:hAnsi="宋体" w:hint="eastAsia"/>
                <w:b/>
                <w:sz w:val="21"/>
              </w:rPr>
              <w:t>变动情况核实</w:t>
            </w:r>
          </w:p>
        </w:tc>
        <w:tc>
          <w:tcPr>
            <w:tcW w:w="1500" w:type="dxa"/>
          </w:tcPr>
          <w:p w:rsidR="005B46B4" w:rsidRDefault="0068038B">
            <w:pPr>
              <w:spacing w:line="260" w:lineRule="exact"/>
              <w:rPr>
                <w:rFonts w:ascii="宋体"/>
                <w:b/>
                <w:sz w:val="21"/>
              </w:rPr>
            </w:pPr>
            <w:r>
              <w:rPr>
                <w:rFonts w:ascii="宋体" w:hint="eastAsia"/>
                <w:b/>
                <w:sz w:val="21"/>
              </w:rPr>
              <w:t>12</w:t>
            </w:r>
          </w:p>
        </w:tc>
      </w:tr>
      <w:tr w:rsidR="006A63C3">
        <w:trPr>
          <w:trHeight w:val="546"/>
          <w:jc w:val="center"/>
        </w:trPr>
        <w:tc>
          <w:tcPr>
            <w:tcW w:w="2218" w:type="dxa"/>
            <w:gridSpan w:val="2"/>
            <w:vAlign w:val="center"/>
          </w:tcPr>
          <w:p w:rsidR="005B46B4" w:rsidRDefault="000F65E4">
            <w:pPr>
              <w:jc w:val="center"/>
              <w:rPr>
                <w:b/>
                <w:sz w:val="16"/>
                <w:szCs w:val="16"/>
              </w:rPr>
            </w:pPr>
            <w:r>
              <w:rPr>
                <w:rFonts w:ascii="宋体" w:hAnsi="宋体" w:hint="eastAsia"/>
                <w:b/>
                <w:sz w:val="21"/>
                <w:szCs w:val="21"/>
              </w:rPr>
              <w:t>注册地址</w:t>
            </w:r>
          </w:p>
        </w:tc>
        <w:tc>
          <w:tcPr>
            <w:tcW w:w="4416" w:type="dxa"/>
            <w:gridSpan w:val="4"/>
          </w:tcPr>
          <w:p w:rsidR="005B46B4" w:rsidRDefault="000F65E4">
            <w:pPr>
              <w:rPr>
                <w:rFonts w:ascii="宋体"/>
                <w:b/>
                <w:sz w:val="21"/>
              </w:rPr>
            </w:pPr>
            <w:bookmarkStart w:id="11" w:name="注册地址"/>
            <w:r>
              <w:rPr>
                <w:rFonts w:ascii="宋体"/>
                <w:b/>
                <w:sz w:val="21"/>
              </w:rPr>
              <w:t>山东省菏泽市鄄城县富春乡大史庄行政村大史庄村北20米路南</w:t>
            </w:r>
            <w:bookmarkEnd w:id="11"/>
          </w:p>
        </w:tc>
        <w:tc>
          <w:tcPr>
            <w:tcW w:w="1672" w:type="dxa"/>
            <w:vMerge w:val="restart"/>
            <w:vAlign w:val="center"/>
          </w:tcPr>
          <w:p w:rsidR="005B46B4" w:rsidRDefault="000F65E4">
            <w:pPr>
              <w:jc w:val="center"/>
              <w:rPr>
                <w:rFonts w:ascii="宋体"/>
                <w:b/>
                <w:sz w:val="21"/>
              </w:rPr>
            </w:pPr>
            <w:r>
              <w:rPr>
                <w:rFonts w:ascii="宋体" w:hAnsi="宋体" w:hint="eastAsia"/>
                <w:b/>
                <w:sz w:val="21"/>
              </w:rPr>
              <w:t>邮编</w:t>
            </w:r>
          </w:p>
        </w:tc>
        <w:tc>
          <w:tcPr>
            <w:tcW w:w="1500" w:type="dxa"/>
          </w:tcPr>
          <w:p w:rsidR="005B46B4" w:rsidRDefault="000F65E4">
            <w:pPr>
              <w:rPr>
                <w:rFonts w:ascii="宋体"/>
                <w:b/>
                <w:sz w:val="21"/>
              </w:rPr>
            </w:pPr>
            <w:bookmarkStart w:id="12" w:name="注册邮编"/>
            <w:r>
              <w:rPr>
                <w:rFonts w:ascii="宋体"/>
                <w:b/>
                <w:sz w:val="21"/>
              </w:rPr>
              <w:t>274600</w:t>
            </w:r>
            <w:bookmarkEnd w:id="12"/>
          </w:p>
        </w:tc>
      </w:tr>
      <w:tr w:rsidR="006A63C3">
        <w:trPr>
          <w:trHeight w:val="434"/>
          <w:jc w:val="center"/>
        </w:trPr>
        <w:tc>
          <w:tcPr>
            <w:tcW w:w="2218" w:type="dxa"/>
            <w:gridSpan w:val="2"/>
            <w:vAlign w:val="center"/>
          </w:tcPr>
          <w:p w:rsidR="005B46B4" w:rsidRDefault="000F65E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0F65E4">
            <w:pPr>
              <w:rPr>
                <w:rFonts w:ascii="宋体"/>
                <w:b/>
                <w:sz w:val="21"/>
              </w:rPr>
            </w:pPr>
            <w:bookmarkStart w:id="13" w:name="生产地址"/>
            <w:r>
              <w:rPr>
                <w:rFonts w:ascii="宋体"/>
                <w:b/>
                <w:sz w:val="21"/>
              </w:rPr>
              <w:t>山东省菏泽市牡丹区天华电商</w:t>
            </w:r>
            <w:proofErr w:type="gramStart"/>
            <w:r>
              <w:rPr>
                <w:rFonts w:ascii="宋体"/>
                <w:b/>
                <w:sz w:val="21"/>
              </w:rPr>
              <w:t>物流园众创空间</w:t>
            </w:r>
            <w:proofErr w:type="gramEnd"/>
            <w:r>
              <w:rPr>
                <w:rFonts w:ascii="宋体"/>
                <w:b/>
                <w:sz w:val="21"/>
              </w:rPr>
              <w:t>A112</w:t>
            </w:r>
            <w:bookmarkEnd w:id="13"/>
          </w:p>
        </w:tc>
        <w:tc>
          <w:tcPr>
            <w:tcW w:w="1672" w:type="dxa"/>
            <w:vMerge/>
            <w:vAlign w:val="center"/>
          </w:tcPr>
          <w:p w:rsidR="005B46B4" w:rsidRDefault="00770384">
            <w:pPr>
              <w:jc w:val="center"/>
              <w:rPr>
                <w:rFonts w:ascii="宋体"/>
                <w:b/>
                <w:sz w:val="21"/>
              </w:rPr>
            </w:pPr>
          </w:p>
        </w:tc>
        <w:tc>
          <w:tcPr>
            <w:tcW w:w="1500" w:type="dxa"/>
          </w:tcPr>
          <w:p w:rsidR="005B46B4" w:rsidRDefault="000F65E4">
            <w:pPr>
              <w:rPr>
                <w:rFonts w:ascii="宋体"/>
                <w:b/>
                <w:sz w:val="21"/>
              </w:rPr>
            </w:pPr>
            <w:bookmarkStart w:id="14" w:name="办公邮编"/>
            <w:r>
              <w:rPr>
                <w:rFonts w:ascii="宋体"/>
                <w:b/>
                <w:sz w:val="21"/>
              </w:rPr>
              <w:t>274600</w:t>
            </w:r>
            <w:bookmarkEnd w:id="14"/>
          </w:p>
        </w:tc>
      </w:tr>
      <w:tr w:rsidR="006A63C3">
        <w:trPr>
          <w:trHeight w:val="374"/>
          <w:jc w:val="center"/>
        </w:trPr>
        <w:tc>
          <w:tcPr>
            <w:tcW w:w="2218" w:type="dxa"/>
            <w:gridSpan w:val="2"/>
            <w:vAlign w:val="center"/>
          </w:tcPr>
          <w:p w:rsidR="005B46B4" w:rsidRDefault="000F65E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770384">
            <w:pPr>
              <w:rPr>
                <w:rFonts w:ascii="宋体"/>
                <w:b/>
                <w:sz w:val="21"/>
              </w:rPr>
            </w:pPr>
          </w:p>
        </w:tc>
        <w:tc>
          <w:tcPr>
            <w:tcW w:w="1672" w:type="dxa"/>
            <w:vMerge/>
            <w:vAlign w:val="center"/>
          </w:tcPr>
          <w:p w:rsidR="005B46B4" w:rsidRDefault="00770384">
            <w:pPr>
              <w:jc w:val="center"/>
              <w:rPr>
                <w:rFonts w:ascii="宋体"/>
                <w:b/>
                <w:sz w:val="21"/>
              </w:rPr>
            </w:pPr>
          </w:p>
        </w:tc>
        <w:tc>
          <w:tcPr>
            <w:tcW w:w="1500" w:type="dxa"/>
          </w:tcPr>
          <w:p w:rsidR="005B46B4" w:rsidRDefault="00770384">
            <w:pPr>
              <w:rPr>
                <w:rFonts w:ascii="宋体"/>
                <w:b/>
                <w:sz w:val="21"/>
              </w:rPr>
            </w:pPr>
          </w:p>
        </w:tc>
      </w:tr>
      <w:tr w:rsidR="006A63C3">
        <w:trPr>
          <w:trHeight w:val="256"/>
          <w:jc w:val="center"/>
        </w:trPr>
        <w:tc>
          <w:tcPr>
            <w:tcW w:w="2218" w:type="dxa"/>
            <w:gridSpan w:val="2"/>
            <w:vAlign w:val="center"/>
          </w:tcPr>
          <w:p w:rsidR="005B46B4" w:rsidRDefault="000F65E4">
            <w:pPr>
              <w:jc w:val="center"/>
              <w:rPr>
                <w:rFonts w:ascii="宋体"/>
                <w:b/>
                <w:sz w:val="21"/>
              </w:rPr>
            </w:pPr>
            <w:r>
              <w:rPr>
                <w:rFonts w:ascii="宋体" w:hAnsi="宋体" w:hint="eastAsia"/>
                <w:b/>
                <w:sz w:val="21"/>
              </w:rPr>
              <w:t>联系人</w:t>
            </w:r>
          </w:p>
        </w:tc>
        <w:tc>
          <w:tcPr>
            <w:tcW w:w="1689" w:type="dxa"/>
          </w:tcPr>
          <w:p w:rsidR="005B46B4" w:rsidRDefault="000F65E4">
            <w:pPr>
              <w:rPr>
                <w:rFonts w:ascii="宋体"/>
                <w:b/>
                <w:sz w:val="21"/>
              </w:rPr>
            </w:pPr>
            <w:bookmarkStart w:id="15" w:name="联系人"/>
            <w:r>
              <w:rPr>
                <w:rFonts w:ascii="宋体"/>
                <w:b/>
                <w:sz w:val="21"/>
              </w:rPr>
              <w:t>刘素兰</w:t>
            </w:r>
            <w:bookmarkEnd w:id="15"/>
          </w:p>
        </w:tc>
        <w:tc>
          <w:tcPr>
            <w:tcW w:w="1109" w:type="dxa"/>
            <w:vAlign w:val="center"/>
          </w:tcPr>
          <w:p w:rsidR="005B46B4" w:rsidRDefault="000F65E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0F65E4">
            <w:pPr>
              <w:jc w:val="center"/>
              <w:rPr>
                <w:rFonts w:ascii="宋体"/>
                <w:b/>
                <w:sz w:val="21"/>
              </w:rPr>
            </w:pPr>
            <w:bookmarkStart w:id="16" w:name="联系人电话Add"/>
            <w:r>
              <w:rPr>
                <w:rFonts w:ascii="宋体"/>
                <w:b/>
                <w:sz w:val="21"/>
              </w:rPr>
              <w:t>18364009992</w:t>
            </w:r>
            <w:bookmarkEnd w:id="16"/>
          </w:p>
        </w:tc>
        <w:tc>
          <w:tcPr>
            <w:tcW w:w="1672" w:type="dxa"/>
            <w:vAlign w:val="center"/>
          </w:tcPr>
          <w:p w:rsidR="005B46B4" w:rsidRDefault="000F65E4">
            <w:pPr>
              <w:jc w:val="center"/>
              <w:rPr>
                <w:rFonts w:ascii="宋体"/>
                <w:b/>
                <w:sz w:val="21"/>
              </w:rPr>
            </w:pPr>
            <w:r>
              <w:rPr>
                <w:rFonts w:ascii="宋体" w:hAnsi="宋体" w:hint="eastAsia"/>
                <w:b/>
                <w:sz w:val="21"/>
              </w:rPr>
              <w:t>传真</w:t>
            </w:r>
          </w:p>
        </w:tc>
        <w:tc>
          <w:tcPr>
            <w:tcW w:w="1500" w:type="dxa"/>
          </w:tcPr>
          <w:p w:rsidR="005B46B4" w:rsidRDefault="00770384">
            <w:pPr>
              <w:rPr>
                <w:rFonts w:ascii="宋体"/>
                <w:b/>
                <w:sz w:val="21"/>
              </w:rPr>
            </w:pPr>
            <w:bookmarkStart w:id="17" w:name="联系人传真"/>
            <w:bookmarkEnd w:id="17"/>
          </w:p>
        </w:tc>
      </w:tr>
      <w:tr w:rsidR="006A63C3">
        <w:trPr>
          <w:trHeight w:val="510"/>
          <w:jc w:val="center"/>
        </w:trPr>
        <w:tc>
          <w:tcPr>
            <w:tcW w:w="2218" w:type="dxa"/>
            <w:gridSpan w:val="2"/>
            <w:vAlign w:val="center"/>
          </w:tcPr>
          <w:p w:rsidR="005B46B4" w:rsidRPr="005D6D93" w:rsidRDefault="000F65E4">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0F65E4">
            <w:pPr>
              <w:rPr>
                <w:rFonts w:ascii="宋体" w:hAnsi="宋体"/>
                <w:b/>
                <w:sz w:val="21"/>
                <w:szCs w:val="21"/>
              </w:rPr>
            </w:pPr>
            <w:bookmarkStart w:id="18" w:name="法人"/>
            <w:r w:rsidRPr="005D6D93">
              <w:rPr>
                <w:rFonts w:ascii="宋体" w:hAnsi="宋体"/>
                <w:b/>
                <w:sz w:val="21"/>
                <w:szCs w:val="21"/>
              </w:rPr>
              <w:t>刘素兰</w:t>
            </w:r>
            <w:bookmarkEnd w:id="18"/>
          </w:p>
        </w:tc>
        <w:tc>
          <w:tcPr>
            <w:tcW w:w="1109" w:type="dxa"/>
            <w:vAlign w:val="center"/>
          </w:tcPr>
          <w:p w:rsidR="005B46B4" w:rsidRPr="005D6D93" w:rsidRDefault="000F65E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68038B">
            <w:pPr>
              <w:rPr>
                <w:rFonts w:ascii="宋体" w:hAnsi="宋体"/>
                <w:b/>
                <w:sz w:val="21"/>
                <w:szCs w:val="21"/>
              </w:rPr>
            </w:pPr>
            <w:r w:rsidRPr="005D6D93">
              <w:rPr>
                <w:rFonts w:ascii="宋体" w:hAnsi="宋体"/>
                <w:b/>
                <w:sz w:val="21"/>
                <w:szCs w:val="21"/>
              </w:rPr>
              <w:t>刘素兰</w:t>
            </w:r>
          </w:p>
        </w:tc>
        <w:tc>
          <w:tcPr>
            <w:tcW w:w="1672" w:type="dxa"/>
            <w:vAlign w:val="center"/>
          </w:tcPr>
          <w:p w:rsidR="005B46B4" w:rsidRPr="005D6D93" w:rsidRDefault="000F65E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0F65E4">
            <w:pPr>
              <w:rPr>
                <w:rFonts w:ascii="宋体"/>
                <w:b/>
                <w:sz w:val="21"/>
              </w:rPr>
            </w:pPr>
            <w:bookmarkStart w:id="19" w:name="管理者代表"/>
            <w:r>
              <w:rPr>
                <w:rFonts w:ascii="宋体"/>
                <w:b/>
                <w:sz w:val="21"/>
              </w:rPr>
              <w:t>刘素环</w:t>
            </w:r>
            <w:bookmarkEnd w:id="19"/>
          </w:p>
        </w:tc>
      </w:tr>
      <w:tr w:rsidR="006A63C3">
        <w:trPr>
          <w:trHeight w:val="357"/>
          <w:jc w:val="center"/>
        </w:trPr>
        <w:tc>
          <w:tcPr>
            <w:tcW w:w="2218" w:type="dxa"/>
            <w:gridSpan w:val="2"/>
            <w:vAlign w:val="center"/>
          </w:tcPr>
          <w:p w:rsidR="005B46B4" w:rsidRPr="005D6D93" w:rsidRDefault="000F65E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0F65E4">
            <w:pPr>
              <w:rPr>
                <w:rFonts w:ascii="宋体" w:hAnsi="宋体"/>
                <w:b/>
                <w:sz w:val="21"/>
                <w:szCs w:val="21"/>
              </w:rPr>
            </w:pPr>
            <w:bookmarkStart w:id="20" w:name="审核日期"/>
            <w:r w:rsidRPr="005D6D93">
              <w:rPr>
                <w:rFonts w:ascii="宋体" w:hAnsi="宋体"/>
                <w:b/>
                <w:sz w:val="21"/>
                <w:szCs w:val="21"/>
              </w:rPr>
              <w:t>2021年07月10日 上午至2021年07月11日 上午</w:t>
            </w:r>
            <w:bookmarkEnd w:id="20"/>
          </w:p>
        </w:tc>
        <w:tc>
          <w:tcPr>
            <w:tcW w:w="1609" w:type="dxa"/>
            <w:vAlign w:val="center"/>
          </w:tcPr>
          <w:p w:rsidR="005B46B4" w:rsidRPr="005D6D93" w:rsidRDefault="000F65E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68038B">
            <w:pPr>
              <w:rPr>
                <w:rFonts w:ascii="宋体" w:hAnsi="宋体"/>
                <w:b/>
                <w:sz w:val="21"/>
                <w:szCs w:val="21"/>
              </w:rPr>
            </w:pPr>
            <w:r>
              <w:rPr>
                <w:rFonts w:hint="eastAsia"/>
                <w:b/>
                <w:sz w:val="20"/>
                <w:lang w:val="de-DE"/>
              </w:rPr>
              <w:t>■</w:t>
            </w:r>
            <w:r w:rsidR="000F65E4" w:rsidRPr="005D6D93">
              <w:rPr>
                <w:rFonts w:ascii="宋体" w:hAnsi="宋体" w:hint="eastAsia"/>
                <w:b/>
                <w:sz w:val="21"/>
                <w:szCs w:val="21"/>
              </w:rPr>
              <w:t>是□否</w:t>
            </w:r>
          </w:p>
        </w:tc>
      </w:tr>
      <w:tr w:rsidR="006A63C3" w:rsidTr="001E626B">
        <w:trPr>
          <w:cantSplit/>
          <w:trHeight w:val="2491"/>
          <w:jc w:val="center"/>
        </w:trPr>
        <w:tc>
          <w:tcPr>
            <w:tcW w:w="2218" w:type="dxa"/>
            <w:gridSpan w:val="2"/>
            <w:vAlign w:val="center"/>
          </w:tcPr>
          <w:p w:rsidR="005B46B4" w:rsidRPr="005D6D93" w:rsidRDefault="000F65E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68038B" w:rsidRPr="007703AE" w:rsidRDefault="0068038B" w:rsidP="0068038B">
            <w:pPr>
              <w:spacing w:line="220" w:lineRule="exact"/>
              <w:rPr>
                <w:sz w:val="21"/>
                <w:szCs w:val="21"/>
              </w:rPr>
            </w:pPr>
            <w:bookmarkStart w:id="21" w:name="审核范围"/>
            <w:r w:rsidRPr="007703AE">
              <w:rPr>
                <w:sz w:val="21"/>
                <w:szCs w:val="21"/>
              </w:rPr>
              <w:t>Q</w:t>
            </w:r>
            <w:r w:rsidRPr="007703AE">
              <w:rPr>
                <w:sz w:val="21"/>
                <w:szCs w:val="21"/>
              </w:rPr>
              <w:t>：教学仪器、实验室成套设备、学生课桌椅、音体美卫器材、幼教器材、玻璃仪器、多媒体教学设备、计算机及设备、办公家具、公寓家具、净水设备、消防器材、环保无尘粉笔的销售</w:t>
            </w:r>
          </w:p>
          <w:p w:rsidR="0068038B" w:rsidRPr="007703AE" w:rsidRDefault="0068038B" w:rsidP="0068038B">
            <w:pPr>
              <w:spacing w:line="220" w:lineRule="exact"/>
              <w:rPr>
                <w:sz w:val="21"/>
                <w:szCs w:val="21"/>
              </w:rPr>
            </w:pPr>
            <w:r w:rsidRPr="007703AE">
              <w:rPr>
                <w:sz w:val="21"/>
                <w:szCs w:val="21"/>
              </w:rPr>
              <w:t>E</w:t>
            </w:r>
            <w:r w:rsidRPr="007703AE">
              <w:rPr>
                <w:sz w:val="21"/>
                <w:szCs w:val="21"/>
              </w:rPr>
              <w:t>：教学仪器、实验室成套设备、学生课桌椅、音体美卫器材、幼教器材、玻璃仪器、多媒体教学设备、计算机及设备、办公家具、公寓家具、净水设备、消防器材、环保无尘粉笔的销售所涉及场所的相关环境管理活动</w:t>
            </w:r>
          </w:p>
          <w:p w:rsidR="005B46B4" w:rsidRPr="005D6D93" w:rsidRDefault="0068038B" w:rsidP="0068038B">
            <w:pPr>
              <w:spacing w:line="360" w:lineRule="exact"/>
              <w:rPr>
                <w:rFonts w:ascii="宋体" w:hAnsi="宋体"/>
                <w:b/>
                <w:sz w:val="21"/>
                <w:szCs w:val="21"/>
              </w:rPr>
            </w:pPr>
            <w:r w:rsidRPr="007703AE">
              <w:rPr>
                <w:sz w:val="21"/>
                <w:szCs w:val="21"/>
              </w:rPr>
              <w:t>O</w:t>
            </w:r>
            <w:r w:rsidRPr="007703AE">
              <w:rPr>
                <w:sz w:val="21"/>
                <w:szCs w:val="21"/>
              </w:rPr>
              <w:t>：教学仪器、实验室成套设备、学生课桌椅、音体美卫器材、幼教器材、玻璃仪器、多媒体教学设备、计算机及设备、办公家具、公寓家具、净水设备、消防器材、环保无尘粉笔的销售所涉及场所的相关职业健康安全管理活动</w:t>
            </w:r>
            <w:bookmarkEnd w:id="21"/>
          </w:p>
        </w:tc>
      </w:tr>
      <w:tr w:rsidR="006A63C3">
        <w:trPr>
          <w:cantSplit/>
          <w:trHeight w:val="838"/>
          <w:jc w:val="center"/>
        </w:trPr>
        <w:tc>
          <w:tcPr>
            <w:tcW w:w="1041" w:type="dxa"/>
            <w:vAlign w:val="center"/>
          </w:tcPr>
          <w:p w:rsidR="005B46B4" w:rsidRPr="005D6D93" w:rsidRDefault="000F65E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770384">
            <w:pPr>
              <w:spacing w:line="180" w:lineRule="exact"/>
              <w:jc w:val="center"/>
              <w:rPr>
                <w:rFonts w:ascii="宋体" w:hAnsi="宋体"/>
                <w:b/>
                <w:sz w:val="21"/>
                <w:szCs w:val="21"/>
              </w:rPr>
            </w:pPr>
          </w:p>
        </w:tc>
        <w:tc>
          <w:tcPr>
            <w:tcW w:w="1177" w:type="dxa"/>
            <w:vAlign w:val="center"/>
          </w:tcPr>
          <w:p w:rsidR="005B46B4" w:rsidRPr="005D6D93" w:rsidRDefault="000F65E4">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770384">
            <w:pPr>
              <w:spacing w:line="260" w:lineRule="exact"/>
              <w:jc w:val="center"/>
              <w:rPr>
                <w:rFonts w:ascii="宋体" w:hAnsi="宋体"/>
                <w:b/>
                <w:sz w:val="21"/>
                <w:szCs w:val="21"/>
              </w:rPr>
            </w:pPr>
          </w:p>
          <w:p w:rsidR="005B46B4" w:rsidRPr="005D6D93" w:rsidRDefault="0068038B">
            <w:pPr>
              <w:spacing w:line="260" w:lineRule="exact"/>
              <w:rPr>
                <w:rFonts w:ascii="宋体" w:hAnsi="宋体"/>
                <w:b/>
                <w:sz w:val="21"/>
                <w:szCs w:val="21"/>
              </w:rPr>
            </w:pPr>
            <w:r>
              <w:rPr>
                <w:rFonts w:hint="eastAsia"/>
                <w:b/>
                <w:sz w:val="20"/>
                <w:lang w:val="de-DE"/>
              </w:rPr>
              <w:t>■</w:t>
            </w:r>
            <w:r w:rsidR="000F65E4" w:rsidRPr="005D6D93">
              <w:rPr>
                <w:rFonts w:ascii="宋体" w:hAnsi="宋体" w:hint="eastAsia"/>
                <w:b/>
                <w:sz w:val="21"/>
                <w:szCs w:val="21"/>
              </w:rPr>
              <w:t>否</w:t>
            </w:r>
          </w:p>
        </w:tc>
        <w:tc>
          <w:tcPr>
            <w:tcW w:w="7588" w:type="dxa"/>
            <w:gridSpan w:val="6"/>
          </w:tcPr>
          <w:p w:rsidR="005B46B4" w:rsidRPr="005D6D93" w:rsidRDefault="000F65E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A63C3">
        <w:trPr>
          <w:trHeight w:val="600"/>
          <w:jc w:val="center"/>
        </w:trPr>
        <w:tc>
          <w:tcPr>
            <w:tcW w:w="2218" w:type="dxa"/>
            <w:gridSpan w:val="2"/>
            <w:vAlign w:val="center"/>
          </w:tcPr>
          <w:p w:rsidR="005B46B4" w:rsidRPr="005D6D93" w:rsidRDefault="000F65E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0F65E4">
            <w:pPr>
              <w:spacing w:line="260" w:lineRule="exact"/>
              <w:rPr>
                <w:rFonts w:ascii="宋体" w:hAnsi="宋体"/>
                <w:b/>
                <w:sz w:val="21"/>
                <w:szCs w:val="21"/>
              </w:rPr>
            </w:pPr>
            <w:bookmarkStart w:id="22" w:name="专业代码"/>
            <w:r w:rsidRPr="005D6D93">
              <w:rPr>
                <w:rFonts w:ascii="宋体" w:hAnsi="宋体"/>
                <w:b/>
                <w:sz w:val="21"/>
                <w:szCs w:val="21"/>
              </w:rPr>
              <w:t>Q：29.12.00</w:t>
            </w:r>
          </w:p>
          <w:p w:rsidR="005B46B4" w:rsidRPr="005D6D93" w:rsidRDefault="000F65E4">
            <w:pPr>
              <w:spacing w:line="260" w:lineRule="exact"/>
              <w:rPr>
                <w:rFonts w:ascii="宋体" w:hAnsi="宋体"/>
                <w:b/>
                <w:sz w:val="21"/>
                <w:szCs w:val="21"/>
              </w:rPr>
            </w:pPr>
            <w:r w:rsidRPr="005D6D93">
              <w:rPr>
                <w:rFonts w:ascii="宋体" w:hAnsi="宋体"/>
                <w:b/>
                <w:sz w:val="21"/>
                <w:szCs w:val="21"/>
              </w:rPr>
              <w:t>E：29.12.00</w:t>
            </w:r>
          </w:p>
          <w:p w:rsidR="005B46B4" w:rsidRPr="005D6D93" w:rsidRDefault="000F65E4">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5B46B4" w:rsidRPr="005D6D93" w:rsidRDefault="000F65E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0F65E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34705B">
            <w:pPr>
              <w:spacing w:line="260" w:lineRule="exact"/>
              <w:rPr>
                <w:rFonts w:ascii="宋体" w:hAnsi="宋体"/>
                <w:b/>
                <w:sz w:val="21"/>
                <w:szCs w:val="21"/>
              </w:rPr>
            </w:pPr>
            <w:r>
              <w:rPr>
                <w:rFonts w:ascii="宋体" w:hAnsi="宋体" w:hint="eastAsia"/>
                <w:b/>
                <w:sz w:val="21"/>
                <w:szCs w:val="21"/>
              </w:rPr>
              <w:t>2023.7.13</w:t>
            </w:r>
          </w:p>
        </w:tc>
        <w:tc>
          <w:tcPr>
            <w:tcW w:w="1672" w:type="dxa"/>
            <w:vAlign w:val="center"/>
          </w:tcPr>
          <w:p w:rsidR="005B46B4" w:rsidRPr="005D6D93" w:rsidRDefault="000F65E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0F65E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34705B">
            <w:pPr>
              <w:spacing w:line="260" w:lineRule="exact"/>
              <w:rPr>
                <w:rFonts w:ascii="宋体"/>
                <w:b/>
                <w:sz w:val="21"/>
              </w:rPr>
            </w:pPr>
            <w:r>
              <w:rPr>
                <w:rFonts w:ascii="宋体" w:hint="eastAsia"/>
                <w:b/>
                <w:sz w:val="21"/>
              </w:rPr>
              <w:t>2020.7.8</w:t>
            </w:r>
          </w:p>
        </w:tc>
      </w:tr>
    </w:tbl>
    <w:p w:rsidR="005B46B4" w:rsidRDefault="00770384">
      <w:pPr>
        <w:rPr>
          <w:b/>
          <w:sz w:val="26"/>
          <w:szCs w:val="26"/>
        </w:rPr>
      </w:pPr>
    </w:p>
    <w:p w:rsidR="0068038B" w:rsidRDefault="0068038B" w:rsidP="0068038B">
      <w:pPr>
        <w:tabs>
          <w:tab w:val="left" w:pos="645"/>
        </w:tabs>
        <w:spacing w:afterLines="50" w:after="163" w:line="360" w:lineRule="exact"/>
        <w:rPr>
          <w:b/>
          <w:spacing w:val="-6"/>
          <w:sz w:val="16"/>
          <w:szCs w:val="16"/>
        </w:rPr>
      </w:pPr>
      <w:r>
        <w:rPr>
          <w:rFonts w:hint="eastAsia"/>
          <w:b/>
          <w:sz w:val="26"/>
          <w:szCs w:val="26"/>
        </w:rPr>
        <w:t>五、审核活动安排综述</w:t>
      </w:r>
    </w:p>
    <w:p w:rsidR="0068038B" w:rsidRPr="005D6D93" w:rsidRDefault="0068038B" w:rsidP="0068038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68038B" w:rsidRPr="005D6D93" w:rsidRDefault="0068038B" w:rsidP="0068038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68038B" w:rsidRPr="005D6D93" w:rsidRDefault="0068038B" w:rsidP="0068038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68038B" w:rsidRPr="005D6D93" w:rsidRDefault="0068038B" w:rsidP="0068038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68038B" w:rsidRPr="005D6D93" w:rsidRDefault="0068038B" w:rsidP="0068038B">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8日</w:t>
      </w:r>
      <w:r w:rsidRPr="005D6D93">
        <w:rPr>
          <w:rFonts w:ascii="宋体" w:hAnsi="宋体" w:hint="eastAsia"/>
          <w:b/>
          <w:sz w:val="21"/>
          <w:szCs w:val="21"/>
        </w:rPr>
        <w:t>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11</w:t>
      </w:r>
      <w:r w:rsidRPr="005D6D93">
        <w:rPr>
          <w:rFonts w:ascii="宋体" w:hAnsi="宋体" w:hint="eastAsia"/>
          <w:b/>
          <w:sz w:val="21"/>
          <w:szCs w:val="21"/>
        </w:rPr>
        <w:t>日</w:t>
      </w:r>
    </w:p>
    <w:p w:rsidR="0068038B" w:rsidRPr="005D6D93" w:rsidRDefault="0068038B" w:rsidP="0068038B">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68038B" w:rsidRPr="005D6D93" w:rsidRDefault="0068038B" w:rsidP="0068038B">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68038B" w:rsidRPr="005D6D93" w:rsidRDefault="0068038B" w:rsidP="0068038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68038B" w:rsidRPr="005D6D93" w:rsidRDefault="0068038B" w:rsidP="0068038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68038B" w:rsidRDefault="0068038B" w:rsidP="0068038B">
      <w:pPr>
        <w:rPr>
          <w:b/>
          <w:sz w:val="26"/>
          <w:szCs w:val="26"/>
        </w:rPr>
      </w:pPr>
      <w:r>
        <w:rPr>
          <w:rFonts w:hint="eastAsia"/>
          <w:b/>
          <w:sz w:val="26"/>
          <w:szCs w:val="26"/>
        </w:rPr>
        <w:t xml:space="preserve">   </w:t>
      </w:r>
    </w:p>
    <w:p w:rsidR="0068038B" w:rsidRDefault="0068038B" w:rsidP="0068038B">
      <w:pPr>
        <w:tabs>
          <w:tab w:val="left" w:pos="645"/>
        </w:tabs>
        <w:spacing w:beforeLines="100" w:before="326" w:afterLines="50" w:after="163"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68038B" w:rsidTr="001E626B">
        <w:trPr>
          <w:cantSplit/>
          <w:trHeight w:val="2854"/>
          <w:jc w:val="center"/>
        </w:trPr>
        <w:tc>
          <w:tcPr>
            <w:tcW w:w="720" w:type="dxa"/>
            <w:vMerge w:val="restart"/>
            <w:textDirection w:val="tbRlV"/>
            <w:vAlign w:val="center"/>
          </w:tcPr>
          <w:p w:rsidR="0068038B" w:rsidRDefault="0068038B" w:rsidP="007160DA">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68038B" w:rsidRDefault="0068038B" w:rsidP="007160DA">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191766" w:rsidRPr="00191766" w:rsidRDefault="00191766" w:rsidP="00191766">
            <w:pPr>
              <w:pStyle w:val="a9"/>
              <w:ind w:firstLineChars="200" w:firstLine="400"/>
              <w:rPr>
                <w:rFonts w:ascii="宋体" w:hAnsi="宋体"/>
                <w:color w:val="000000" w:themeColor="text1"/>
                <w:sz w:val="20"/>
              </w:rPr>
            </w:pPr>
            <w:r w:rsidRPr="00191766">
              <w:rPr>
                <w:rFonts w:ascii="宋体" w:hAnsi="宋体" w:hint="eastAsia"/>
                <w:color w:val="000000" w:themeColor="text1"/>
                <w:sz w:val="20"/>
              </w:rPr>
              <w:t>公司成立于2014年，法人代表兼总经理刘素兰，公司注册地址</w:t>
            </w:r>
            <w:r w:rsidRPr="00191766">
              <w:rPr>
                <w:rFonts w:ascii="宋体" w:hAnsi="宋体"/>
                <w:color w:val="000000" w:themeColor="text1"/>
                <w:sz w:val="20"/>
              </w:rPr>
              <w:t>山东省菏泽市鄄城县富春乡大史庄行政村大史庄村北20米路南</w:t>
            </w:r>
            <w:r w:rsidRPr="00191766">
              <w:rPr>
                <w:rFonts w:ascii="宋体" w:hAnsi="宋体" w:hint="eastAsia"/>
                <w:color w:val="000000" w:themeColor="text1"/>
                <w:sz w:val="20"/>
              </w:rPr>
              <w:t>；公司经营地址：</w:t>
            </w:r>
            <w:r w:rsidRPr="00191766">
              <w:rPr>
                <w:rFonts w:ascii="宋体" w:hAnsi="宋体"/>
                <w:color w:val="000000" w:themeColor="text1"/>
                <w:sz w:val="20"/>
              </w:rPr>
              <w:t>山东省菏泽市牡丹区天华电商</w:t>
            </w:r>
            <w:proofErr w:type="gramStart"/>
            <w:r w:rsidRPr="00191766">
              <w:rPr>
                <w:rFonts w:ascii="宋体" w:hAnsi="宋体"/>
                <w:color w:val="000000" w:themeColor="text1"/>
                <w:sz w:val="20"/>
              </w:rPr>
              <w:t>物流园众创空间</w:t>
            </w:r>
            <w:proofErr w:type="gramEnd"/>
            <w:r w:rsidRPr="00191766">
              <w:rPr>
                <w:rFonts w:ascii="宋体" w:hAnsi="宋体"/>
                <w:color w:val="000000" w:themeColor="text1"/>
                <w:sz w:val="20"/>
              </w:rPr>
              <w:t>A112</w:t>
            </w:r>
            <w:r w:rsidRPr="00191766">
              <w:rPr>
                <w:rFonts w:ascii="宋体" w:hAnsi="宋体" w:hint="eastAsia"/>
                <w:color w:val="000000" w:themeColor="text1"/>
                <w:sz w:val="20"/>
              </w:rPr>
              <w:t>，有租赁合同。</w:t>
            </w:r>
          </w:p>
          <w:p w:rsidR="0068038B" w:rsidRPr="005D6D93" w:rsidRDefault="0068038B" w:rsidP="00191766">
            <w:pPr>
              <w:pStyle w:val="a9"/>
              <w:ind w:firstLineChars="200" w:firstLine="400"/>
              <w:rPr>
                <w:rFonts w:ascii="宋体"/>
                <w:b/>
                <w:sz w:val="21"/>
                <w:szCs w:val="21"/>
              </w:rPr>
            </w:pPr>
            <w:r w:rsidRPr="00191766">
              <w:rPr>
                <w:rFonts w:ascii="宋体" w:hAnsi="宋体" w:hint="eastAsia"/>
                <w:color w:val="000000" w:themeColor="text1"/>
                <w:sz w:val="20"/>
              </w:rPr>
              <w:t>公司确定了与其目标和战略方向相关并影响其实现质量、环境和职业健康安全管理体系预期结果的各种外部和内部因素。确定了控制措施，尽可能将风险控制在可接受的范围内，对机遇出现时应及时把握，有效的利用机遇。</w:t>
            </w:r>
          </w:p>
        </w:tc>
      </w:tr>
      <w:tr w:rsidR="0068038B" w:rsidTr="001E626B">
        <w:trPr>
          <w:cantSplit/>
          <w:trHeight w:val="2592"/>
          <w:jc w:val="center"/>
        </w:trPr>
        <w:tc>
          <w:tcPr>
            <w:tcW w:w="720" w:type="dxa"/>
            <w:vMerge/>
            <w:textDirection w:val="tbRlV"/>
            <w:vAlign w:val="center"/>
          </w:tcPr>
          <w:p w:rsidR="0068038B" w:rsidRDefault="0068038B" w:rsidP="007160DA">
            <w:pPr>
              <w:spacing w:line="240" w:lineRule="exact"/>
              <w:ind w:left="241" w:right="113" w:hangingChars="100" w:hanging="241"/>
              <w:jc w:val="center"/>
              <w:rPr>
                <w:rFonts w:ascii="宋体"/>
                <w:b/>
                <w:szCs w:val="21"/>
              </w:rPr>
            </w:pPr>
          </w:p>
        </w:tc>
        <w:tc>
          <w:tcPr>
            <w:tcW w:w="9198" w:type="dxa"/>
          </w:tcPr>
          <w:p w:rsidR="0068038B" w:rsidRDefault="0068038B" w:rsidP="007160DA">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191766" w:rsidRPr="00191766" w:rsidRDefault="00191766" w:rsidP="00191766">
            <w:pPr>
              <w:pStyle w:val="a9"/>
              <w:ind w:firstLineChars="200" w:firstLine="400"/>
              <w:rPr>
                <w:rFonts w:ascii="宋体" w:hAnsi="宋体"/>
                <w:color w:val="000000" w:themeColor="text1"/>
                <w:sz w:val="20"/>
              </w:rPr>
            </w:pPr>
            <w:r w:rsidRPr="00191766">
              <w:rPr>
                <w:rFonts w:ascii="宋体" w:hAnsi="宋体" w:hint="eastAsia"/>
                <w:color w:val="000000" w:themeColor="text1"/>
                <w:sz w:val="20"/>
              </w:rPr>
              <w:t>提供“组织的相关方需求和期望调查表”，相关方包括顾客、股东、员工、供应商、社会团体、竞争对手等。</w:t>
            </w:r>
          </w:p>
          <w:p w:rsidR="0068038B" w:rsidRPr="005D6D93" w:rsidRDefault="00191766" w:rsidP="00191766">
            <w:pPr>
              <w:pStyle w:val="a9"/>
              <w:ind w:firstLineChars="200" w:firstLine="400"/>
              <w:rPr>
                <w:rFonts w:ascii="宋体"/>
                <w:b/>
                <w:sz w:val="21"/>
                <w:szCs w:val="21"/>
              </w:rPr>
            </w:pPr>
            <w:r w:rsidRPr="00191766">
              <w:rPr>
                <w:rFonts w:ascii="宋体" w:hAnsi="宋体" w:hint="eastAsia"/>
                <w:color w:val="000000" w:themeColor="text1"/>
                <w:sz w:val="20"/>
              </w:rPr>
              <w:t>基本识别了与组织管理体系有关的相关方和要求，没有变化。</w:t>
            </w:r>
            <w:r w:rsidR="0068038B" w:rsidRPr="00191766">
              <w:rPr>
                <w:rFonts w:ascii="宋体" w:hAnsi="宋体" w:hint="eastAsia"/>
                <w:color w:val="000000" w:themeColor="text1"/>
                <w:sz w:val="20"/>
              </w:rPr>
              <w:t>理解公司相关方的需求和期望，做到事先预防、合理规避和妥善处理公司各类经营风险和机遇，在管理体系过程中整合并实施风险和机遇所采取的措施，确保管理体系实现预期结果。</w:t>
            </w:r>
          </w:p>
        </w:tc>
      </w:tr>
      <w:tr w:rsidR="0068038B" w:rsidTr="001E626B">
        <w:trPr>
          <w:cantSplit/>
          <w:trHeight w:val="3484"/>
          <w:jc w:val="center"/>
        </w:trPr>
        <w:tc>
          <w:tcPr>
            <w:tcW w:w="720" w:type="dxa"/>
            <w:vMerge/>
            <w:textDirection w:val="tbRlV"/>
            <w:vAlign w:val="center"/>
          </w:tcPr>
          <w:p w:rsidR="0068038B" w:rsidRDefault="0068038B" w:rsidP="007160DA">
            <w:pPr>
              <w:spacing w:line="240" w:lineRule="exact"/>
              <w:ind w:left="241" w:right="113" w:hangingChars="100" w:hanging="241"/>
              <w:jc w:val="center"/>
              <w:rPr>
                <w:rFonts w:ascii="宋体"/>
                <w:b/>
                <w:szCs w:val="21"/>
              </w:rPr>
            </w:pPr>
          </w:p>
        </w:tc>
        <w:tc>
          <w:tcPr>
            <w:tcW w:w="9198" w:type="dxa"/>
          </w:tcPr>
          <w:p w:rsidR="0068038B" w:rsidRPr="005D508D" w:rsidRDefault="0068038B" w:rsidP="007160DA">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w:t>
            </w:r>
            <w:r>
              <w:rPr>
                <w:rFonts w:ascii="宋体" w:hAnsi="宋体" w:hint="eastAsia"/>
                <w:color w:val="000000" w:themeColor="text1"/>
                <w:sz w:val="20"/>
              </w:rPr>
              <w:t>没有变化</w:t>
            </w:r>
            <w:r w:rsidRPr="005D508D">
              <w:rPr>
                <w:rFonts w:ascii="宋体" w:hAnsi="宋体" w:hint="eastAsia"/>
                <w:color w:val="000000" w:themeColor="text1"/>
                <w:sz w:val="20"/>
              </w:rPr>
              <w:t>：</w:t>
            </w:r>
          </w:p>
          <w:p w:rsidR="0068038B" w:rsidRPr="005D508D" w:rsidRDefault="0068038B" w:rsidP="007160DA">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68038B" w:rsidRPr="005D508D" w:rsidRDefault="0068038B" w:rsidP="007160DA">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68038B" w:rsidRPr="005D508D" w:rsidRDefault="0068038B" w:rsidP="007160DA">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68038B" w:rsidRPr="005D508D" w:rsidRDefault="0068038B" w:rsidP="007160DA">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68038B" w:rsidRPr="005D508D" w:rsidRDefault="0068038B" w:rsidP="007160DA">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68038B" w:rsidRPr="005D6D93" w:rsidRDefault="0068038B" w:rsidP="007160DA">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68038B" w:rsidTr="001E626B">
        <w:trPr>
          <w:cantSplit/>
          <w:trHeight w:val="1560"/>
          <w:jc w:val="center"/>
        </w:trPr>
        <w:tc>
          <w:tcPr>
            <w:tcW w:w="720" w:type="dxa"/>
            <w:vMerge/>
            <w:textDirection w:val="tbRlV"/>
            <w:vAlign w:val="center"/>
          </w:tcPr>
          <w:p w:rsidR="0068038B" w:rsidRDefault="0068038B" w:rsidP="007160DA">
            <w:pPr>
              <w:spacing w:line="240" w:lineRule="exact"/>
              <w:ind w:left="241" w:right="113" w:hangingChars="100" w:hanging="241"/>
              <w:jc w:val="center"/>
              <w:rPr>
                <w:rFonts w:ascii="宋体"/>
                <w:b/>
                <w:szCs w:val="21"/>
              </w:rPr>
            </w:pPr>
          </w:p>
        </w:tc>
        <w:tc>
          <w:tcPr>
            <w:tcW w:w="9198" w:type="dxa"/>
          </w:tcPr>
          <w:p w:rsidR="0068038B" w:rsidRDefault="0068038B" w:rsidP="007160DA">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68038B" w:rsidRDefault="00191766" w:rsidP="00191766">
            <w:pPr>
              <w:pStyle w:val="a9"/>
              <w:ind w:firstLineChars="200" w:firstLine="400"/>
            </w:pPr>
            <w:r w:rsidRPr="00191766">
              <w:rPr>
                <w:rFonts w:ascii="宋体" w:hAnsi="宋体" w:hint="eastAsia"/>
                <w:color w:val="000000" w:themeColor="text1"/>
                <w:sz w:val="20"/>
              </w:rPr>
              <w:t>编制有《风险和机遇的应对控制程序SDJCTX.CX13-2019》，对组织内外的风险和机遇进行了策划。提供“风险和机遇评估分析表”，识别了风险和机遇来源、风险和机遇内容、管理措施、责任部门、实时时间、评价措施等，应对措施：与风险、机遇相适应。没有变化。</w:t>
            </w:r>
          </w:p>
        </w:tc>
      </w:tr>
      <w:tr w:rsidR="0068038B" w:rsidTr="001E626B">
        <w:trPr>
          <w:cantSplit/>
          <w:trHeight w:val="2111"/>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Default="0068038B" w:rsidP="007160DA">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68038B" w:rsidRDefault="0068038B" w:rsidP="007160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68038B" w:rsidRDefault="0068038B" w:rsidP="007160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68038B" w:rsidRDefault="0068038B" w:rsidP="007160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68038B" w:rsidRDefault="0068038B" w:rsidP="007160DA">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68038B" w:rsidRDefault="0068038B" w:rsidP="007160DA">
            <w:pPr>
              <w:tabs>
                <w:tab w:val="left" w:pos="540"/>
              </w:tabs>
              <w:spacing w:line="300" w:lineRule="exact"/>
              <w:rPr>
                <w:rFonts w:ascii="宋体" w:hAnsi="宋体"/>
                <w:b/>
                <w:color w:val="000000" w:themeColor="text1"/>
                <w:szCs w:val="21"/>
              </w:rPr>
            </w:pPr>
          </w:p>
        </w:tc>
      </w:tr>
      <w:tr w:rsidR="0068038B" w:rsidTr="001E626B">
        <w:trPr>
          <w:cantSplit/>
          <w:trHeight w:val="3184"/>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Pr="005D6D93" w:rsidRDefault="0068038B" w:rsidP="007160DA">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68038B" w:rsidRPr="005D6D93" w:rsidRDefault="0068038B" w:rsidP="007160DA">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68038B" w:rsidRPr="00FE13AA" w:rsidRDefault="0068038B" w:rsidP="00FE13AA">
            <w:pPr>
              <w:pStyle w:val="a9"/>
              <w:ind w:firstLineChars="200" w:firstLine="420"/>
              <w:rPr>
                <w:rFonts w:ascii="宋体" w:hAnsi="宋体"/>
                <w:color w:val="000000" w:themeColor="text1"/>
                <w:sz w:val="21"/>
                <w:szCs w:val="21"/>
              </w:rPr>
            </w:pPr>
            <w:r w:rsidRPr="00FE13AA">
              <w:rPr>
                <w:rFonts w:ascii="宋体" w:hAnsi="宋体" w:hint="eastAsia"/>
                <w:color w:val="000000" w:themeColor="text1"/>
                <w:sz w:val="21"/>
                <w:szCs w:val="21"/>
              </w:rPr>
              <w:t>识别了办公、销售、质检等过程的环境因素，动态更新，评价出的重要环境因素包括：固体废弃物排放、火灾隐患等。</w:t>
            </w:r>
          </w:p>
          <w:p w:rsidR="0068038B" w:rsidRPr="00FE13AA" w:rsidRDefault="0068038B" w:rsidP="00FE13AA">
            <w:pPr>
              <w:pStyle w:val="a9"/>
              <w:ind w:firstLineChars="200" w:firstLine="420"/>
              <w:rPr>
                <w:rFonts w:ascii="宋体" w:hAnsi="宋体"/>
                <w:color w:val="000000" w:themeColor="text1"/>
                <w:sz w:val="21"/>
                <w:szCs w:val="21"/>
              </w:rPr>
            </w:pPr>
            <w:r w:rsidRPr="00FE13AA">
              <w:rPr>
                <w:rFonts w:ascii="宋体" w:hAnsi="宋体" w:hint="eastAsia"/>
                <w:color w:val="000000" w:themeColor="text1"/>
                <w:sz w:val="21"/>
                <w:szCs w:val="21"/>
              </w:rPr>
              <w:t>在采购、销售、质检、仓储、运输、交付、日常办公等过程能使用生命周期观点和方法识别环境因素并加以管理。</w:t>
            </w:r>
          </w:p>
          <w:p w:rsidR="0068038B" w:rsidRPr="005D6D93" w:rsidRDefault="0068038B" w:rsidP="007160DA">
            <w:pPr>
              <w:rPr>
                <w:rFonts w:ascii="宋体"/>
                <w:b/>
                <w:sz w:val="21"/>
                <w:szCs w:val="21"/>
              </w:rPr>
            </w:pPr>
            <w:r w:rsidRPr="00FE13AA">
              <w:rPr>
                <w:rFonts w:ascii="宋体" w:hAnsi="宋体" w:hint="eastAsia"/>
                <w:color w:val="000000" w:themeColor="text1"/>
                <w:sz w:val="21"/>
                <w:szCs w:val="21"/>
              </w:rPr>
              <w:t>公司通过制定目标、管理方案、应急预案、日常检查与控制等方法，对环境因素进行控制，同时针对重要环境因素、风险和机遇及环境目标，制定了措施方案，措施方案按计划实施。</w:t>
            </w:r>
          </w:p>
        </w:tc>
      </w:tr>
      <w:tr w:rsidR="0068038B" w:rsidTr="001E626B">
        <w:trPr>
          <w:cantSplit/>
          <w:trHeight w:val="2475"/>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Pr="005D6D93" w:rsidRDefault="0068038B" w:rsidP="007160DA">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68038B" w:rsidRDefault="0068038B" w:rsidP="007160DA">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68038B" w:rsidRPr="00FE13AA" w:rsidRDefault="0068038B" w:rsidP="00FE13AA">
            <w:pPr>
              <w:pStyle w:val="a9"/>
              <w:ind w:firstLineChars="200" w:firstLine="420"/>
              <w:rPr>
                <w:rFonts w:ascii="宋体" w:hAnsi="宋体"/>
                <w:color w:val="000000" w:themeColor="text1"/>
                <w:sz w:val="21"/>
                <w:szCs w:val="21"/>
              </w:rPr>
            </w:pPr>
            <w:r w:rsidRPr="00FE13AA">
              <w:rPr>
                <w:rFonts w:ascii="宋体" w:hAnsi="宋体" w:hint="eastAsia"/>
                <w:color w:val="000000" w:themeColor="text1"/>
                <w:sz w:val="21"/>
                <w:szCs w:val="21"/>
              </w:rPr>
              <w:t>识别了办公、销售、质检等过程的危险源，动态更新，确定的不可接受风险包括：触电、火灾、人身伤害等。</w:t>
            </w:r>
          </w:p>
          <w:p w:rsidR="0068038B" w:rsidRPr="005D6D93" w:rsidRDefault="0068038B" w:rsidP="00FE13AA">
            <w:pPr>
              <w:pStyle w:val="a9"/>
              <w:ind w:firstLineChars="200" w:firstLine="420"/>
              <w:rPr>
                <w:rFonts w:ascii="宋体"/>
                <w:b/>
                <w:sz w:val="21"/>
                <w:szCs w:val="21"/>
              </w:rPr>
            </w:pPr>
            <w:r w:rsidRPr="00FE13AA">
              <w:rPr>
                <w:rFonts w:ascii="宋体" w:hAnsi="宋体" w:hint="eastAsia"/>
                <w:color w:val="000000" w:themeColor="text1"/>
                <w:sz w:val="21"/>
                <w:szCs w:val="21"/>
              </w:rPr>
              <w:t>公司通过制定目标、管理方案、应急预案、日常检查与控制等方法，对危险源、不可接受风险进行控制，针对不可接受风险、职业健康安全目标，制了措施方案，措施方案按计划实施。</w:t>
            </w:r>
          </w:p>
        </w:tc>
      </w:tr>
      <w:tr w:rsidR="0068038B" w:rsidTr="0044076B">
        <w:trPr>
          <w:cantSplit/>
          <w:trHeight w:val="3582"/>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Pr="005D6D93" w:rsidRDefault="0068038B" w:rsidP="007160DA">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68038B" w:rsidRPr="005D6D93" w:rsidRDefault="0068038B" w:rsidP="007160DA">
            <w:pPr>
              <w:tabs>
                <w:tab w:val="left" w:pos="540"/>
              </w:tabs>
              <w:spacing w:line="300" w:lineRule="exact"/>
              <w:ind w:left="211" w:hangingChars="100" w:hanging="211"/>
              <w:rPr>
                <w:rFonts w:ascii="宋体"/>
                <w:b/>
                <w:sz w:val="21"/>
                <w:szCs w:val="21"/>
              </w:rPr>
            </w:pPr>
          </w:p>
          <w:p w:rsidR="0068038B" w:rsidRPr="005D6D93" w:rsidRDefault="0068038B" w:rsidP="00FE13AA">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68038B" w:rsidRPr="005D6D93" w:rsidRDefault="0068038B" w:rsidP="007160DA">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68038B" w:rsidRPr="00FE13AA" w:rsidRDefault="0068038B" w:rsidP="007160DA">
            <w:pPr>
              <w:spacing w:line="400" w:lineRule="exact"/>
              <w:ind w:firstLine="480"/>
              <w:rPr>
                <w:rFonts w:ascii="宋体" w:hAnsi="宋体"/>
                <w:color w:val="000000" w:themeColor="text1"/>
                <w:sz w:val="21"/>
                <w:szCs w:val="21"/>
              </w:rPr>
            </w:pPr>
            <w:r>
              <w:rPr>
                <w:rFonts w:ascii="宋体" w:hAnsi="宋体" w:hint="eastAsia"/>
                <w:b/>
                <w:szCs w:val="21"/>
              </w:rPr>
              <w:t>法律法规的宣传方式：</w:t>
            </w:r>
            <w:r w:rsidRPr="00FE13AA">
              <w:rPr>
                <w:rFonts w:ascii="宋体" w:hAnsi="宋体" w:hint="eastAsia"/>
                <w:color w:val="000000" w:themeColor="text1"/>
                <w:sz w:val="21"/>
                <w:szCs w:val="21"/>
              </w:rPr>
              <w:t>通过培训、开会、发文件等形式将法律法规要求传达给了员工和相关方。</w:t>
            </w:r>
          </w:p>
          <w:p w:rsidR="0068038B" w:rsidRPr="005D6D93" w:rsidRDefault="0068038B" w:rsidP="007160DA">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p>
          <w:p w:rsidR="00FE13AA" w:rsidRPr="00FE13AA" w:rsidRDefault="00FE13AA" w:rsidP="00FE13AA">
            <w:pPr>
              <w:tabs>
                <w:tab w:val="left" w:pos="6597"/>
              </w:tabs>
              <w:spacing w:line="360" w:lineRule="auto"/>
              <w:ind w:firstLineChars="200" w:firstLine="420"/>
              <w:rPr>
                <w:rFonts w:ascii="宋体" w:hAnsi="宋体"/>
                <w:color w:val="000000" w:themeColor="text1"/>
                <w:sz w:val="21"/>
                <w:szCs w:val="21"/>
              </w:rPr>
            </w:pPr>
            <w:r w:rsidRPr="00FE13AA">
              <w:rPr>
                <w:rFonts w:ascii="宋体" w:hAnsi="宋体" w:hint="eastAsia"/>
                <w:color w:val="000000" w:themeColor="text1"/>
                <w:sz w:val="21"/>
                <w:szCs w:val="21"/>
              </w:rPr>
              <w:t>建立实施了《法律、法规和其他要求识别管理程序SDJCTX.CX02-2019》。</w:t>
            </w:r>
          </w:p>
          <w:p w:rsidR="0068038B" w:rsidRPr="005D6D93" w:rsidRDefault="00FE13AA" w:rsidP="00FE13AA">
            <w:pPr>
              <w:tabs>
                <w:tab w:val="left" w:pos="0"/>
              </w:tabs>
              <w:spacing w:line="240" w:lineRule="exact"/>
              <w:rPr>
                <w:rFonts w:ascii="宋体"/>
                <w:b/>
                <w:sz w:val="21"/>
                <w:szCs w:val="21"/>
              </w:rPr>
            </w:pPr>
            <w:r w:rsidRPr="00FE13AA">
              <w:rPr>
                <w:rFonts w:ascii="宋体" w:hAnsi="宋体" w:hint="eastAsia"/>
                <w:color w:val="000000" w:themeColor="text1"/>
                <w:sz w:val="21"/>
                <w:szCs w:val="21"/>
              </w:rPr>
              <w:t>查《法律法规清单(环境)》、《职业健康安全法律法规和其他要求清单》，识别了相关法律法规和其他要求，是最新版本。</w:t>
            </w:r>
          </w:p>
        </w:tc>
      </w:tr>
      <w:tr w:rsidR="0068038B" w:rsidTr="007160DA">
        <w:trPr>
          <w:cantSplit/>
          <w:trHeight w:val="2219"/>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Pr="005D6D93" w:rsidRDefault="0068038B" w:rsidP="007160DA">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68038B" w:rsidRPr="005D6D93" w:rsidRDefault="0068038B" w:rsidP="007160DA">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68038B" w:rsidRPr="00FE13AA" w:rsidRDefault="0068038B" w:rsidP="00FE13AA">
            <w:pPr>
              <w:tabs>
                <w:tab w:val="left" w:pos="6597"/>
              </w:tabs>
              <w:spacing w:line="360" w:lineRule="auto"/>
              <w:ind w:firstLineChars="200" w:firstLine="420"/>
              <w:rPr>
                <w:rFonts w:ascii="宋体" w:hAnsi="宋体"/>
                <w:color w:val="000000" w:themeColor="text1"/>
                <w:sz w:val="21"/>
                <w:szCs w:val="21"/>
              </w:rPr>
            </w:pPr>
            <w:r w:rsidRPr="00FE13AA">
              <w:rPr>
                <w:rFonts w:ascii="宋体" w:hAnsi="宋体" w:hint="eastAsia"/>
                <w:color w:val="000000" w:themeColor="text1"/>
                <w:sz w:val="21"/>
                <w:szCs w:val="21"/>
              </w:rPr>
              <w:t>管理目标：</w:t>
            </w:r>
            <w:r w:rsidRPr="00FE13AA">
              <w:rPr>
                <w:rFonts w:ascii="宋体" w:hAnsi="宋体" w:hint="eastAsia"/>
                <w:color w:val="000000" w:themeColor="text1"/>
                <w:sz w:val="21"/>
                <w:szCs w:val="21"/>
              </w:rPr>
              <w:tab/>
            </w:r>
          </w:p>
          <w:p w:rsidR="0068038B" w:rsidRPr="00FE13AA" w:rsidRDefault="0068038B" w:rsidP="00FE13AA">
            <w:pPr>
              <w:tabs>
                <w:tab w:val="left" w:pos="6597"/>
              </w:tabs>
              <w:spacing w:line="360" w:lineRule="auto"/>
              <w:ind w:firstLineChars="200" w:firstLine="420"/>
              <w:rPr>
                <w:rFonts w:ascii="宋体" w:hAnsi="宋体"/>
                <w:color w:val="000000" w:themeColor="text1"/>
                <w:sz w:val="21"/>
                <w:szCs w:val="21"/>
              </w:rPr>
            </w:pPr>
            <w:r w:rsidRPr="00FE13AA">
              <w:rPr>
                <w:rFonts w:ascii="宋体" w:hAnsi="宋体" w:hint="eastAsia"/>
                <w:color w:val="000000" w:themeColor="text1"/>
                <w:sz w:val="21"/>
                <w:szCs w:val="21"/>
              </w:rPr>
              <w:t xml:space="preserve"> </w:t>
            </w:r>
            <w:r w:rsidR="0034705B" w:rsidRPr="00FE13AA">
              <w:rPr>
                <w:rFonts w:ascii="宋体" w:hAnsi="宋体" w:hint="eastAsia"/>
                <w:color w:val="000000" w:themeColor="text1"/>
                <w:sz w:val="21"/>
                <w:szCs w:val="21"/>
              </w:rPr>
              <w:t>1.</w:t>
            </w:r>
            <w:r w:rsidRPr="00FE13AA">
              <w:rPr>
                <w:rFonts w:ascii="宋体" w:hAnsi="宋体" w:hint="eastAsia"/>
                <w:color w:val="000000" w:themeColor="text1"/>
                <w:sz w:val="21"/>
                <w:szCs w:val="21"/>
              </w:rPr>
              <w:t>产品交付合格率100%；2．顾客满意度≧95%；3．固体废弃物有效处置率100%；4．无火灾事故发生；5．无触电事故发生；6．无人身伤害事故发生；</w:t>
            </w:r>
          </w:p>
          <w:p w:rsidR="0068038B" w:rsidRPr="00FE13AA" w:rsidRDefault="0068038B" w:rsidP="00FE13AA">
            <w:pPr>
              <w:tabs>
                <w:tab w:val="left" w:pos="6597"/>
              </w:tabs>
              <w:spacing w:line="360" w:lineRule="auto"/>
              <w:ind w:firstLineChars="200" w:firstLine="420"/>
              <w:rPr>
                <w:rFonts w:ascii="宋体" w:hAnsi="宋体"/>
                <w:color w:val="000000" w:themeColor="text1"/>
                <w:sz w:val="21"/>
                <w:szCs w:val="21"/>
              </w:rPr>
            </w:pPr>
            <w:r w:rsidRPr="00FE13AA">
              <w:rPr>
                <w:rFonts w:ascii="宋体" w:hAnsi="宋体" w:hint="eastAsia"/>
                <w:color w:val="000000" w:themeColor="text1"/>
                <w:sz w:val="21"/>
                <w:szCs w:val="21"/>
              </w:rPr>
              <w:t>提供 “目标分解与考核表”、“目标、指标、管理方案一览表”等。目标已分解到各部门，有目标实现的措施和资源、考核方式、考核周期等要求。</w:t>
            </w:r>
          </w:p>
          <w:p w:rsidR="0068038B" w:rsidRPr="00724495" w:rsidRDefault="0034705B" w:rsidP="0068038B">
            <w:pPr>
              <w:pStyle w:val="a9"/>
              <w:ind w:firstLineChars="200" w:firstLine="482"/>
              <w:rPr>
                <w:rFonts w:ascii="宋体"/>
                <w:b/>
                <w:szCs w:val="21"/>
              </w:rPr>
            </w:pPr>
            <w:r>
              <w:rPr>
                <w:rFonts w:ascii="宋体" w:hAnsi="宋体" w:cs="宋体" w:hint="eastAsia"/>
                <w:b/>
                <w:bCs/>
                <w:szCs w:val="21"/>
              </w:rPr>
              <w:t xml:space="preserve"> </w:t>
            </w:r>
          </w:p>
        </w:tc>
      </w:tr>
      <w:tr w:rsidR="0068038B" w:rsidTr="007160DA">
        <w:trPr>
          <w:cantSplit/>
          <w:trHeight w:val="1502"/>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Pr="005D6D93" w:rsidRDefault="0068038B" w:rsidP="007160DA">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68038B" w:rsidRPr="008745C1" w:rsidRDefault="0068038B" w:rsidP="0068038B">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68038B" w:rsidRPr="005D6D93" w:rsidRDefault="0068038B" w:rsidP="0068038B">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68038B" w:rsidTr="007160DA">
        <w:trPr>
          <w:cantSplit/>
          <w:trHeight w:val="1520"/>
          <w:jc w:val="center"/>
        </w:trPr>
        <w:tc>
          <w:tcPr>
            <w:tcW w:w="720" w:type="dxa"/>
            <w:vMerge w:val="restart"/>
            <w:textDirection w:val="tbRlV"/>
            <w:vAlign w:val="center"/>
          </w:tcPr>
          <w:p w:rsidR="0068038B" w:rsidRDefault="0068038B" w:rsidP="007160DA">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68038B" w:rsidRPr="008745C1" w:rsidRDefault="0068038B" w:rsidP="007160DA">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68038B" w:rsidRPr="008745C1" w:rsidRDefault="0068038B" w:rsidP="007160DA">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68038B" w:rsidTr="001E626B">
        <w:trPr>
          <w:cantSplit/>
          <w:trHeight w:val="1518"/>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68038B" w:rsidRPr="008745C1" w:rsidRDefault="0068038B" w:rsidP="007160DA">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68038B" w:rsidTr="001E626B">
        <w:trPr>
          <w:cantSplit/>
          <w:trHeight w:val="1115"/>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68038B" w:rsidRPr="008745C1" w:rsidRDefault="0068038B" w:rsidP="007160DA">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68038B" w:rsidTr="00635105">
        <w:trPr>
          <w:cantSplit/>
          <w:trHeight w:val="1199"/>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68038B" w:rsidRPr="008745C1" w:rsidRDefault="0068038B" w:rsidP="007160DA">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68038B" w:rsidTr="00635105">
        <w:trPr>
          <w:cantSplit/>
          <w:trHeight w:val="1623"/>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68038B" w:rsidRPr="008745C1" w:rsidRDefault="0068038B" w:rsidP="007160DA">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8038B" w:rsidRPr="008745C1" w:rsidRDefault="0068038B" w:rsidP="007160DA">
            <w:pPr>
              <w:spacing w:line="240" w:lineRule="exact"/>
              <w:rPr>
                <w:rFonts w:ascii="宋体" w:hAnsi="宋体"/>
                <w:b/>
                <w:color w:val="000000" w:themeColor="text1"/>
                <w:sz w:val="21"/>
                <w:szCs w:val="21"/>
              </w:rPr>
            </w:pPr>
          </w:p>
        </w:tc>
      </w:tr>
      <w:tr w:rsidR="0068038B" w:rsidTr="007160DA">
        <w:trPr>
          <w:cantSplit/>
          <w:trHeight w:val="1409"/>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68038B" w:rsidRPr="008745C1" w:rsidRDefault="0068038B" w:rsidP="0068038B">
            <w:pPr>
              <w:pStyle w:val="a9"/>
              <w:ind w:firstLineChars="200" w:firstLine="480"/>
              <w:rPr>
                <w:szCs w:val="21"/>
              </w:rPr>
            </w:pPr>
            <w:r w:rsidRPr="008745C1">
              <w:rPr>
                <w:rFonts w:hint="eastAsia"/>
                <w:szCs w:val="21"/>
              </w:rPr>
              <w:t>分类垃圾桶。</w:t>
            </w:r>
          </w:p>
        </w:tc>
      </w:tr>
      <w:tr w:rsidR="0068038B" w:rsidTr="007160DA">
        <w:trPr>
          <w:cantSplit/>
          <w:trHeight w:val="1258"/>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68038B" w:rsidRPr="008745C1" w:rsidRDefault="0068038B" w:rsidP="007160DA">
            <w:pPr>
              <w:pStyle w:val="a9"/>
              <w:rPr>
                <w:szCs w:val="21"/>
              </w:rPr>
            </w:pPr>
            <w:r w:rsidRPr="008745C1">
              <w:rPr>
                <w:rFonts w:hint="eastAsia"/>
                <w:szCs w:val="21"/>
              </w:rPr>
              <w:t xml:space="preserve">   </w:t>
            </w:r>
            <w:r w:rsidRPr="008745C1">
              <w:rPr>
                <w:rFonts w:hint="eastAsia"/>
                <w:szCs w:val="21"/>
              </w:rPr>
              <w:t>配备灭火器。</w:t>
            </w:r>
          </w:p>
        </w:tc>
      </w:tr>
      <w:tr w:rsidR="0068038B" w:rsidTr="001E626B">
        <w:trPr>
          <w:cantSplit/>
          <w:trHeight w:val="2258"/>
          <w:jc w:val="center"/>
        </w:trPr>
        <w:tc>
          <w:tcPr>
            <w:tcW w:w="720" w:type="dxa"/>
            <w:vMerge w:val="restart"/>
            <w:textDirection w:val="tbRlV"/>
            <w:vAlign w:val="center"/>
          </w:tcPr>
          <w:p w:rsidR="0068038B" w:rsidRDefault="0068038B" w:rsidP="007160DA">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68038B" w:rsidRPr="008745C1" w:rsidRDefault="0068038B" w:rsidP="007160DA">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68038B" w:rsidRPr="008745C1" w:rsidRDefault="0068038B" w:rsidP="007160DA">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68038B" w:rsidRPr="008745C1" w:rsidRDefault="0068038B" w:rsidP="00635105">
            <w:pPr>
              <w:spacing w:line="300" w:lineRule="exact"/>
              <w:ind w:left="1" w:firstLineChars="100" w:firstLine="210"/>
              <w:rPr>
                <w:rFonts w:ascii="楷体" w:eastAsia="楷体" w:hAnsi="楷体"/>
                <w:b/>
                <w:sz w:val="21"/>
                <w:szCs w:val="21"/>
              </w:rPr>
            </w:pPr>
            <w:r w:rsidRPr="00635105">
              <w:rPr>
                <w:rFonts w:hint="eastAsia"/>
                <w:sz w:val="21"/>
                <w:szCs w:val="21"/>
              </w:rPr>
              <w:t>根据组织宗旨制定了管理体系方针，进行了有效沟通，在管理评审时进行评审，符合要求。</w:t>
            </w:r>
          </w:p>
        </w:tc>
      </w:tr>
      <w:tr w:rsidR="0068038B" w:rsidTr="001E626B">
        <w:trPr>
          <w:cantSplit/>
          <w:trHeight w:val="5593"/>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68038B" w:rsidRPr="008745C1" w:rsidRDefault="0068038B" w:rsidP="007160DA">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68038B" w:rsidRPr="008745C1" w:rsidRDefault="0068038B" w:rsidP="007160DA">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68038B" w:rsidRPr="008745C1" w:rsidRDefault="0068038B" w:rsidP="007160DA">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68038B" w:rsidRPr="008745C1" w:rsidRDefault="0068038B" w:rsidP="007160DA">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68038B" w:rsidRPr="00A23D50" w:rsidRDefault="0068038B" w:rsidP="007160DA">
            <w:pPr>
              <w:rPr>
                <w:sz w:val="21"/>
                <w:szCs w:val="21"/>
              </w:rPr>
            </w:pPr>
            <w:r w:rsidRPr="008745C1">
              <w:rPr>
                <w:rFonts w:ascii="楷体_GB2312" w:eastAsia="楷体_GB2312" w:hint="eastAsia"/>
                <w:b/>
                <w:color w:val="000000" w:themeColor="text1"/>
                <w:sz w:val="21"/>
                <w:szCs w:val="21"/>
              </w:rPr>
              <w:t>重要环境因素信息对外交流情况（EMS填写）：</w:t>
            </w:r>
            <w:r w:rsidR="00A23D50" w:rsidRPr="00A23D50">
              <w:rPr>
                <w:rFonts w:hint="eastAsia"/>
                <w:sz w:val="21"/>
                <w:szCs w:val="21"/>
              </w:rPr>
              <w:t>没有</w:t>
            </w:r>
            <w:r w:rsidRPr="008745C1">
              <w:rPr>
                <w:rFonts w:hint="eastAsia"/>
                <w:sz w:val="21"/>
                <w:szCs w:val="21"/>
              </w:rPr>
              <w:t>对供方</w:t>
            </w:r>
            <w:r w:rsidR="00A23D50" w:rsidRPr="00A23D50">
              <w:rPr>
                <w:rFonts w:hint="eastAsia"/>
                <w:sz w:val="21"/>
                <w:szCs w:val="21"/>
              </w:rPr>
              <w:t>余</w:t>
            </w:r>
            <w:proofErr w:type="gramStart"/>
            <w:r w:rsidR="00A23D50" w:rsidRPr="00A23D50">
              <w:rPr>
                <w:rFonts w:hint="eastAsia"/>
                <w:sz w:val="21"/>
                <w:szCs w:val="21"/>
              </w:rPr>
              <w:t>姚</w:t>
            </w:r>
            <w:proofErr w:type="gramEnd"/>
            <w:r w:rsidR="00A23D50" w:rsidRPr="00A23D50">
              <w:rPr>
                <w:rFonts w:hint="eastAsia"/>
                <w:sz w:val="21"/>
                <w:szCs w:val="21"/>
              </w:rPr>
              <w:t>市神马教仪成套有限公司</w:t>
            </w:r>
            <w:r w:rsidR="00A23D50">
              <w:rPr>
                <w:rFonts w:hint="eastAsia"/>
                <w:sz w:val="21"/>
                <w:szCs w:val="21"/>
              </w:rPr>
              <w:t>进行</w:t>
            </w:r>
            <w:r w:rsidRPr="008745C1">
              <w:rPr>
                <w:rFonts w:hint="eastAsia"/>
                <w:sz w:val="21"/>
                <w:szCs w:val="21"/>
              </w:rPr>
              <w:t>环保告知</w:t>
            </w:r>
            <w:r w:rsidR="00A23D50">
              <w:rPr>
                <w:rFonts w:hint="eastAsia"/>
                <w:sz w:val="21"/>
                <w:szCs w:val="21"/>
              </w:rPr>
              <w:t>，不符合要求</w:t>
            </w:r>
            <w:r w:rsidRPr="008745C1">
              <w:rPr>
                <w:rFonts w:hint="eastAsia"/>
                <w:sz w:val="21"/>
                <w:szCs w:val="21"/>
              </w:rPr>
              <w:t>。</w:t>
            </w:r>
          </w:p>
          <w:p w:rsidR="0068038B" w:rsidRPr="008745C1" w:rsidRDefault="0068038B" w:rsidP="007160DA">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A23D50" w:rsidRPr="00A23D50">
              <w:rPr>
                <w:rFonts w:hint="eastAsia"/>
                <w:sz w:val="21"/>
                <w:szCs w:val="21"/>
              </w:rPr>
              <w:t>李娟</w:t>
            </w:r>
            <w:r w:rsidRPr="008745C1">
              <w:rPr>
                <w:rFonts w:hint="eastAsia"/>
                <w:sz w:val="21"/>
                <w:szCs w:val="21"/>
              </w:rPr>
              <w:t>，</w:t>
            </w:r>
          </w:p>
          <w:p w:rsidR="0068038B" w:rsidRPr="008745C1" w:rsidRDefault="0068038B" w:rsidP="007160DA">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8038B" w:rsidRDefault="0068038B" w:rsidP="007160DA">
            <w:pPr>
              <w:spacing w:line="240" w:lineRule="exact"/>
              <w:rPr>
                <w:sz w:val="21"/>
                <w:szCs w:val="21"/>
              </w:rPr>
            </w:pPr>
            <w:r w:rsidRPr="008745C1">
              <w:rPr>
                <w:rFonts w:ascii="楷体_GB2312" w:eastAsia="楷体_GB2312" w:hint="eastAsia"/>
                <w:b/>
                <w:color w:val="000000" w:themeColor="text1"/>
                <w:sz w:val="21"/>
                <w:szCs w:val="21"/>
              </w:rPr>
              <w:t>与相关方协商的情况（OHSMS填写）：</w:t>
            </w:r>
            <w:r w:rsidR="00A23D50" w:rsidRPr="00A23D50">
              <w:rPr>
                <w:rFonts w:hint="eastAsia"/>
                <w:sz w:val="21"/>
                <w:szCs w:val="21"/>
              </w:rPr>
              <w:t>没有</w:t>
            </w:r>
            <w:r w:rsidRPr="008745C1">
              <w:rPr>
                <w:rFonts w:hint="eastAsia"/>
                <w:sz w:val="21"/>
                <w:szCs w:val="21"/>
              </w:rPr>
              <w:t>对供方</w:t>
            </w:r>
            <w:r w:rsidR="00A23D50" w:rsidRPr="00A23D50">
              <w:rPr>
                <w:rFonts w:hint="eastAsia"/>
                <w:sz w:val="21"/>
                <w:szCs w:val="21"/>
              </w:rPr>
              <w:t>余</w:t>
            </w:r>
            <w:proofErr w:type="gramStart"/>
            <w:r w:rsidR="00A23D50" w:rsidRPr="00A23D50">
              <w:rPr>
                <w:rFonts w:hint="eastAsia"/>
                <w:sz w:val="21"/>
                <w:szCs w:val="21"/>
              </w:rPr>
              <w:t>姚</w:t>
            </w:r>
            <w:proofErr w:type="gramEnd"/>
            <w:r w:rsidR="00A23D50" w:rsidRPr="00A23D50">
              <w:rPr>
                <w:rFonts w:hint="eastAsia"/>
                <w:sz w:val="21"/>
                <w:szCs w:val="21"/>
              </w:rPr>
              <w:t>市神马教仪成套有限公司</w:t>
            </w:r>
            <w:r w:rsidRPr="008745C1">
              <w:rPr>
                <w:rFonts w:hint="eastAsia"/>
                <w:sz w:val="21"/>
                <w:szCs w:val="21"/>
              </w:rPr>
              <w:t>进行安全告知</w:t>
            </w:r>
            <w:r w:rsidR="00A23D50">
              <w:rPr>
                <w:rFonts w:hint="eastAsia"/>
                <w:sz w:val="21"/>
                <w:szCs w:val="21"/>
              </w:rPr>
              <w:t>，不符合要求</w:t>
            </w:r>
            <w:r w:rsidRPr="008745C1">
              <w:rPr>
                <w:rFonts w:hint="eastAsia"/>
                <w:sz w:val="21"/>
                <w:szCs w:val="21"/>
              </w:rPr>
              <w:t>。</w:t>
            </w:r>
          </w:p>
          <w:p w:rsidR="0068038B" w:rsidRPr="008745C1" w:rsidRDefault="0068038B" w:rsidP="007160DA">
            <w:pPr>
              <w:spacing w:line="240" w:lineRule="exact"/>
              <w:rPr>
                <w:rFonts w:ascii="宋体"/>
                <w:b/>
                <w:sz w:val="21"/>
                <w:szCs w:val="21"/>
              </w:rPr>
            </w:pPr>
          </w:p>
        </w:tc>
      </w:tr>
      <w:tr w:rsidR="0068038B" w:rsidTr="00635105">
        <w:trPr>
          <w:cantSplit/>
          <w:trHeight w:val="5026"/>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68038B" w:rsidRPr="008745C1" w:rsidRDefault="0068038B" w:rsidP="007160DA">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68038B" w:rsidRPr="006458C5" w:rsidRDefault="0068038B" w:rsidP="007160DA">
            <w:pPr>
              <w:spacing w:line="240" w:lineRule="exact"/>
              <w:ind w:firstLineChars="200" w:firstLine="420"/>
              <w:rPr>
                <w:rFonts w:ascii="宋体" w:hAnsi="宋体" w:cs="宋体"/>
                <w:sz w:val="21"/>
                <w:szCs w:val="21"/>
              </w:rPr>
            </w:pPr>
            <w:r w:rsidRPr="008745C1">
              <w:rPr>
                <w:rFonts w:ascii="宋体" w:hAnsi="宋体" w:cs="宋体" w:hint="eastAsia"/>
                <w:sz w:val="21"/>
                <w:szCs w:val="21"/>
              </w:rPr>
              <w:t>公司</w:t>
            </w:r>
            <w:r>
              <w:rPr>
                <w:rFonts w:ascii="宋体" w:hAnsi="宋体" w:cs="宋体" w:hint="eastAsia"/>
                <w:sz w:val="21"/>
                <w:szCs w:val="21"/>
              </w:rPr>
              <w:t>目前仍然</w:t>
            </w:r>
            <w:r w:rsidRPr="008745C1">
              <w:rPr>
                <w:rFonts w:ascii="宋体" w:hAnsi="宋体" w:cs="宋体" w:hint="eastAsia"/>
                <w:sz w:val="21"/>
                <w:szCs w:val="21"/>
              </w:rPr>
              <w:t>主要</w:t>
            </w:r>
            <w:r w:rsidR="00A23D50">
              <w:rPr>
                <w:rFonts w:hint="eastAsia"/>
                <w:sz w:val="21"/>
                <w:szCs w:val="21"/>
              </w:rPr>
              <w:t>教学仪器、实验室成套设备、学生课桌椅、音体美卫器材、幼教器材、玻璃仪器、多媒体教学设备、计算机及设备、办公家具、公寓家具、净水设备、消防器材、环保无尘粉笔</w:t>
            </w:r>
            <w:r w:rsidRPr="006458C5">
              <w:rPr>
                <w:rFonts w:ascii="宋体" w:hAnsi="宋体" w:cs="宋体" w:hint="eastAsia"/>
                <w:sz w:val="21"/>
                <w:szCs w:val="21"/>
              </w:rPr>
              <w:t>的销售</w:t>
            </w:r>
            <w:r w:rsidRPr="008745C1">
              <w:rPr>
                <w:rFonts w:ascii="宋体" w:hAnsi="宋体" w:cs="宋体" w:hint="eastAsia"/>
                <w:sz w:val="21"/>
                <w:szCs w:val="21"/>
              </w:rPr>
              <w:t>，</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销售流程为：</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特殊过程是销售服务，</w:t>
            </w:r>
            <w:r w:rsidR="00D10059" w:rsidRPr="00D10059">
              <w:rPr>
                <w:rFonts w:ascii="宋体" w:hAnsi="宋体" w:cs="宋体" w:hint="eastAsia"/>
                <w:sz w:val="21"/>
                <w:szCs w:val="21"/>
              </w:rPr>
              <w:t>查有《特殊过程确认记录表》，2020.12.2日对销售过程的人员、机械设备、材料、控制方法、环境等方面进行了过程确认，结论：可以满足过程能力的需求、提供合格的服务。确认人员：许美真、陈春燕、许雪慧、刘素环等</w:t>
            </w:r>
            <w:r w:rsidRPr="008745C1">
              <w:rPr>
                <w:rFonts w:ascii="宋体" w:hAnsi="宋体" w:cs="宋体" w:hint="eastAsia"/>
                <w:sz w:val="21"/>
                <w:szCs w:val="21"/>
              </w:rPr>
              <w:t>。</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68038B" w:rsidRPr="008745C1" w:rsidRDefault="0068038B" w:rsidP="007160DA">
            <w:pPr>
              <w:ind w:firstLineChars="200" w:firstLine="420"/>
              <w:rPr>
                <w:rFonts w:ascii="宋体"/>
                <w:b/>
                <w:sz w:val="21"/>
                <w:szCs w:val="21"/>
              </w:rPr>
            </w:pPr>
            <w:proofErr w:type="gramStart"/>
            <w:r w:rsidRPr="00FD38C3">
              <w:rPr>
                <w:rFonts w:ascii="宋体" w:hAnsi="宋体" w:cs="宋体" w:hint="eastAsia"/>
                <w:sz w:val="21"/>
                <w:szCs w:val="21"/>
              </w:rPr>
              <w:t>查公司</w:t>
            </w:r>
            <w:proofErr w:type="gramEnd"/>
            <w:r w:rsidRPr="00FD38C3">
              <w:rPr>
                <w:rFonts w:ascii="宋体" w:hAnsi="宋体" w:cs="宋体" w:hint="eastAsia"/>
                <w:sz w:val="21"/>
                <w:szCs w:val="21"/>
              </w:rPr>
              <w:t>未能提供供方评价准则及对教学仪器供方</w:t>
            </w:r>
            <w:r w:rsidR="00A23D50" w:rsidRPr="00A23D50">
              <w:rPr>
                <w:rFonts w:ascii="宋体" w:hAnsi="宋体" w:cs="宋体" w:hint="eastAsia"/>
                <w:sz w:val="21"/>
                <w:szCs w:val="21"/>
              </w:rPr>
              <w:t>余</w:t>
            </w:r>
            <w:proofErr w:type="gramStart"/>
            <w:r w:rsidR="00A23D50" w:rsidRPr="00A23D50">
              <w:rPr>
                <w:rFonts w:ascii="宋体" w:hAnsi="宋体" w:cs="宋体" w:hint="eastAsia"/>
                <w:sz w:val="21"/>
                <w:szCs w:val="21"/>
              </w:rPr>
              <w:t>姚</w:t>
            </w:r>
            <w:proofErr w:type="gramEnd"/>
            <w:r w:rsidR="00A23D50" w:rsidRPr="00A23D50">
              <w:rPr>
                <w:rFonts w:ascii="宋体" w:hAnsi="宋体" w:cs="宋体" w:hint="eastAsia"/>
                <w:sz w:val="21"/>
                <w:szCs w:val="21"/>
              </w:rPr>
              <w:t>市神马教仪成套有限公司</w:t>
            </w:r>
            <w:r w:rsidRPr="00FD38C3">
              <w:rPr>
                <w:rFonts w:ascii="宋体" w:hAnsi="宋体" w:cs="宋体" w:hint="eastAsia"/>
                <w:sz w:val="21"/>
                <w:szCs w:val="21"/>
              </w:rPr>
              <w:t>进行调查评价的证据，不符合要求，开具了不符合报告</w:t>
            </w:r>
            <w:r w:rsidRPr="008745C1">
              <w:rPr>
                <w:rFonts w:ascii="宋体" w:hAnsi="宋体" w:cs="宋体" w:hint="eastAsia"/>
                <w:sz w:val="21"/>
                <w:szCs w:val="21"/>
              </w:rPr>
              <w:t>。</w:t>
            </w:r>
          </w:p>
        </w:tc>
      </w:tr>
      <w:tr w:rsidR="0068038B" w:rsidTr="007160DA">
        <w:trPr>
          <w:cantSplit/>
          <w:trHeight w:val="2250"/>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68038B" w:rsidRPr="008745C1" w:rsidRDefault="0068038B" w:rsidP="007160DA">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68038B" w:rsidRPr="008745C1" w:rsidRDefault="0068038B" w:rsidP="007160DA">
            <w:pPr>
              <w:spacing w:line="240" w:lineRule="exact"/>
              <w:rPr>
                <w:rFonts w:ascii="宋体" w:hAnsi="宋体"/>
                <w:b/>
                <w:sz w:val="21"/>
                <w:szCs w:val="21"/>
              </w:rPr>
            </w:pPr>
            <w:r w:rsidRPr="008745C1">
              <w:rPr>
                <w:rFonts w:ascii="宋体" w:hAnsi="宋体"/>
                <w:b/>
                <w:sz w:val="21"/>
                <w:szCs w:val="21"/>
              </w:rPr>
              <w:t xml:space="preserve"> </w:t>
            </w:r>
          </w:p>
          <w:p w:rsidR="0068038B" w:rsidRPr="008745C1" w:rsidRDefault="0068038B" w:rsidP="007160DA">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68038B" w:rsidRPr="008745C1" w:rsidRDefault="0068038B" w:rsidP="007160DA">
            <w:pPr>
              <w:spacing w:line="240" w:lineRule="exact"/>
              <w:rPr>
                <w:rFonts w:ascii="宋体"/>
                <w:b/>
                <w:sz w:val="21"/>
                <w:szCs w:val="21"/>
              </w:rPr>
            </w:pPr>
          </w:p>
        </w:tc>
      </w:tr>
      <w:tr w:rsidR="0068038B" w:rsidTr="00826A99">
        <w:trPr>
          <w:cantSplit/>
          <w:trHeight w:val="1639"/>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68038B" w:rsidRPr="008745C1" w:rsidRDefault="0068038B" w:rsidP="007160DA">
            <w:pPr>
              <w:spacing w:line="240" w:lineRule="exact"/>
              <w:ind w:firstLineChars="100" w:firstLine="211"/>
              <w:rPr>
                <w:rFonts w:ascii="宋体"/>
                <w:b/>
                <w:sz w:val="21"/>
                <w:szCs w:val="21"/>
              </w:rPr>
            </w:pPr>
          </w:p>
          <w:p w:rsidR="0068038B" w:rsidRPr="00D10059" w:rsidRDefault="0068038B" w:rsidP="00D10059">
            <w:pPr>
              <w:spacing w:line="240" w:lineRule="exact"/>
              <w:ind w:firstLineChars="200" w:firstLine="420"/>
              <w:rPr>
                <w:rFonts w:ascii="宋体" w:hAnsi="宋体" w:cs="宋体"/>
                <w:sz w:val="21"/>
                <w:szCs w:val="21"/>
              </w:rPr>
            </w:pPr>
            <w:r w:rsidRPr="00D10059">
              <w:rPr>
                <w:rFonts w:ascii="宋体" w:hAnsi="宋体" w:cs="宋体" w:hint="eastAsia"/>
                <w:sz w:val="21"/>
                <w:szCs w:val="21"/>
              </w:rPr>
              <w:t>无</w:t>
            </w:r>
          </w:p>
          <w:p w:rsidR="0068038B" w:rsidRPr="008745C1" w:rsidRDefault="0068038B" w:rsidP="007160DA">
            <w:pPr>
              <w:spacing w:line="240" w:lineRule="exact"/>
              <w:rPr>
                <w:rFonts w:ascii="宋体"/>
                <w:b/>
                <w:sz w:val="21"/>
                <w:szCs w:val="21"/>
              </w:rPr>
            </w:pPr>
          </w:p>
          <w:p w:rsidR="0068038B" w:rsidRPr="008745C1" w:rsidRDefault="0068038B" w:rsidP="00826A99">
            <w:pPr>
              <w:spacing w:line="300" w:lineRule="exact"/>
              <w:ind w:firstLineChars="98" w:firstLine="207"/>
              <w:rPr>
                <w:rFonts w:ascii="宋体"/>
                <w:b/>
                <w:sz w:val="21"/>
                <w:szCs w:val="21"/>
              </w:rPr>
            </w:pPr>
            <w:r w:rsidRPr="008745C1">
              <w:rPr>
                <w:rFonts w:ascii="宋体" w:hAnsi="宋体" w:hint="eastAsia"/>
                <w:b/>
                <w:sz w:val="21"/>
                <w:szCs w:val="21"/>
              </w:rPr>
              <w:t>（附相关证据）：</w:t>
            </w:r>
          </w:p>
        </w:tc>
      </w:tr>
      <w:tr w:rsidR="0068038B" w:rsidTr="00826A99">
        <w:trPr>
          <w:cantSplit/>
          <w:trHeight w:val="983"/>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68038B" w:rsidRPr="008745C1" w:rsidRDefault="0068038B" w:rsidP="009B57BD">
            <w:pPr>
              <w:spacing w:line="240" w:lineRule="exact"/>
              <w:ind w:firstLineChars="200" w:firstLine="420"/>
              <w:rPr>
                <w:rFonts w:ascii="楷体" w:eastAsia="楷体" w:hAnsi="楷体"/>
                <w:b/>
                <w:sz w:val="21"/>
                <w:szCs w:val="21"/>
              </w:rPr>
            </w:pPr>
            <w:r w:rsidRPr="00FE13AA">
              <w:rPr>
                <w:rFonts w:ascii="宋体" w:hAnsi="宋体" w:cs="宋体" w:hint="eastAsia"/>
                <w:sz w:val="21"/>
                <w:szCs w:val="21"/>
              </w:rPr>
              <w:t>编制了不合格品控制程序，对不合格品进行了有效控制。</w:t>
            </w:r>
          </w:p>
        </w:tc>
      </w:tr>
      <w:tr w:rsidR="0068038B" w:rsidTr="007160DA">
        <w:trPr>
          <w:cantSplit/>
          <w:trHeight w:val="2250"/>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68038B" w:rsidRPr="008745C1" w:rsidRDefault="0068038B" w:rsidP="007160DA">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68038B" w:rsidRPr="008745C1" w:rsidRDefault="0068038B" w:rsidP="007160DA">
            <w:pPr>
              <w:ind w:firstLineChars="200" w:firstLine="420"/>
              <w:rPr>
                <w:rFonts w:ascii="宋体"/>
                <w:b/>
                <w:sz w:val="21"/>
                <w:szCs w:val="21"/>
              </w:rPr>
            </w:pPr>
            <w:r w:rsidRPr="008745C1">
              <w:rPr>
                <w:rFonts w:ascii="宋体" w:hAnsi="宋体" w:cs="宋体" w:hint="eastAsia"/>
                <w:sz w:val="21"/>
                <w:szCs w:val="21"/>
              </w:rPr>
              <w:t>7、</w:t>
            </w:r>
            <w:proofErr w:type="gramStart"/>
            <w:r w:rsidRPr="00FD38C3">
              <w:rPr>
                <w:rFonts w:ascii="宋体" w:hAnsi="宋体" w:cs="宋体" w:hint="eastAsia"/>
                <w:sz w:val="21"/>
                <w:szCs w:val="21"/>
              </w:rPr>
              <w:t>查公司</w:t>
            </w:r>
            <w:proofErr w:type="gramEnd"/>
            <w:r w:rsidRPr="00FD38C3">
              <w:rPr>
                <w:rFonts w:ascii="宋体" w:hAnsi="宋体" w:cs="宋体" w:hint="eastAsia"/>
                <w:sz w:val="21"/>
                <w:szCs w:val="21"/>
              </w:rPr>
              <w:t>未能提供对</w:t>
            </w:r>
            <w:r>
              <w:rPr>
                <w:rFonts w:ascii="宋体" w:hAnsi="宋体" w:cs="宋体" w:hint="eastAsia"/>
                <w:sz w:val="21"/>
                <w:szCs w:val="21"/>
              </w:rPr>
              <w:t>供方</w:t>
            </w:r>
            <w:r w:rsidR="00A23D50" w:rsidRPr="00A23D50">
              <w:rPr>
                <w:rFonts w:ascii="宋体" w:hAnsi="宋体" w:cs="宋体" w:hint="eastAsia"/>
                <w:sz w:val="21"/>
                <w:szCs w:val="21"/>
              </w:rPr>
              <w:t>余</w:t>
            </w:r>
            <w:proofErr w:type="gramStart"/>
            <w:r w:rsidR="00A23D50" w:rsidRPr="00A23D50">
              <w:rPr>
                <w:rFonts w:ascii="宋体" w:hAnsi="宋体" w:cs="宋体" w:hint="eastAsia"/>
                <w:sz w:val="21"/>
                <w:szCs w:val="21"/>
              </w:rPr>
              <w:t>姚</w:t>
            </w:r>
            <w:proofErr w:type="gramEnd"/>
            <w:r w:rsidR="00A23D50" w:rsidRPr="00A23D50">
              <w:rPr>
                <w:rFonts w:ascii="宋体" w:hAnsi="宋体" w:cs="宋体" w:hint="eastAsia"/>
                <w:sz w:val="21"/>
                <w:szCs w:val="21"/>
              </w:rPr>
              <w:t>市神马教仪成套有限公司</w:t>
            </w:r>
            <w:r w:rsidRPr="00FD38C3">
              <w:rPr>
                <w:rFonts w:ascii="宋体" w:hAnsi="宋体" w:cs="宋体" w:hint="eastAsia"/>
                <w:sz w:val="21"/>
                <w:szCs w:val="21"/>
              </w:rPr>
              <w:t>施加环境、安全影响的相关证据，不符合要求</w:t>
            </w:r>
            <w:r w:rsidRPr="008745C1">
              <w:rPr>
                <w:rFonts w:ascii="宋体" w:hAnsi="宋体" w:cs="宋体" w:hint="eastAsia"/>
                <w:sz w:val="21"/>
                <w:szCs w:val="21"/>
              </w:rPr>
              <w:t>。</w:t>
            </w:r>
          </w:p>
        </w:tc>
      </w:tr>
      <w:tr w:rsidR="0068038B" w:rsidTr="00635105">
        <w:trPr>
          <w:cantSplit/>
          <w:trHeight w:val="3184"/>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、安全防护：公司给员工发放手套、口罩、工作服等劳保用品，</w:t>
            </w:r>
            <w:r w:rsidRPr="008745C1">
              <w:rPr>
                <w:rFonts w:ascii="宋体" w:hAnsi="宋体" w:cs="宋体" w:hint="eastAsia"/>
                <w:sz w:val="21"/>
                <w:szCs w:val="21"/>
              </w:rPr>
              <w:t>电线布线合理，漏电保护器状态良好。</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68038B" w:rsidRPr="008745C1" w:rsidRDefault="0068038B" w:rsidP="007160DA">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68038B" w:rsidRPr="008745C1" w:rsidRDefault="0068038B" w:rsidP="007160DA">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68038B" w:rsidRPr="008745C1" w:rsidRDefault="0068038B" w:rsidP="007160DA">
            <w:pPr>
              <w:spacing w:line="240" w:lineRule="exact"/>
              <w:ind w:firstLineChars="200" w:firstLine="420"/>
              <w:rPr>
                <w:rFonts w:ascii="宋体"/>
                <w:b/>
                <w:sz w:val="21"/>
                <w:szCs w:val="21"/>
              </w:rPr>
            </w:pPr>
            <w:r>
              <w:rPr>
                <w:rFonts w:ascii="宋体" w:hAnsi="宋体" w:cs="宋体" w:hint="eastAsia"/>
                <w:sz w:val="21"/>
                <w:szCs w:val="21"/>
              </w:rPr>
              <w:t>6、</w:t>
            </w:r>
            <w:proofErr w:type="gramStart"/>
            <w:r w:rsidRPr="00FD38C3">
              <w:rPr>
                <w:rFonts w:ascii="宋体" w:hAnsi="宋体" w:cs="宋体" w:hint="eastAsia"/>
                <w:sz w:val="21"/>
                <w:szCs w:val="21"/>
              </w:rPr>
              <w:t>查公司</w:t>
            </w:r>
            <w:proofErr w:type="gramEnd"/>
            <w:r w:rsidRPr="00FD38C3">
              <w:rPr>
                <w:rFonts w:ascii="宋体" w:hAnsi="宋体" w:cs="宋体" w:hint="eastAsia"/>
                <w:sz w:val="21"/>
                <w:szCs w:val="21"/>
              </w:rPr>
              <w:t>未能提供对</w:t>
            </w:r>
            <w:r>
              <w:rPr>
                <w:rFonts w:ascii="宋体" w:hAnsi="宋体" w:cs="宋体" w:hint="eastAsia"/>
                <w:sz w:val="21"/>
                <w:szCs w:val="21"/>
              </w:rPr>
              <w:t>供方</w:t>
            </w:r>
            <w:r w:rsidR="00FE13AA" w:rsidRPr="00A23D50">
              <w:rPr>
                <w:rFonts w:ascii="宋体" w:hAnsi="宋体" w:cs="宋体" w:hint="eastAsia"/>
                <w:sz w:val="21"/>
                <w:szCs w:val="21"/>
              </w:rPr>
              <w:t>余</w:t>
            </w:r>
            <w:proofErr w:type="gramStart"/>
            <w:r w:rsidR="00FE13AA" w:rsidRPr="00A23D50">
              <w:rPr>
                <w:rFonts w:ascii="宋体" w:hAnsi="宋体" w:cs="宋体" w:hint="eastAsia"/>
                <w:sz w:val="21"/>
                <w:szCs w:val="21"/>
              </w:rPr>
              <w:t>姚</w:t>
            </w:r>
            <w:proofErr w:type="gramEnd"/>
            <w:r w:rsidR="00FE13AA" w:rsidRPr="00A23D50">
              <w:rPr>
                <w:rFonts w:ascii="宋体" w:hAnsi="宋体" w:cs="宋体" w:hint="eastAsia"/>
                <w:sz w:val="21"/>
                <w:szCs w:val="21"/>
              </w:rPr>
              <w:t>市神马教仪成套有限公司</w:t>
            </w:r>
            <w:r w:rsidRPr="00FD38C3">
              <w:rPr>
                <w:rFonts w:ascii="宋体" w:hAnsi="宋体" w:cs="宋体" w:hint="eastAsia"/>
                <w:sz w:val="21"/>
                <w:szCs w:val="21"/>
              </w:rPr>
              <w:t>施加环境、安全影响的相关证据，不符合要求</w:t>
            </w:r>
            <w:r>
              <w:rPr>
                <w:rFonts w:asciiTheme="minorEastAsia" w:eastAsiaTheme="minorEastAsia" w:hAnsiTheme="minorEastAsia" w:hint="eastAsia"/>
              </w:rPr>
              <w:t>。</w:t>
            </w:r>
          </w:p>
        </w:tc>
      </w:tr>
      <w:tr w:rsidR="0068038B" w:rsidTr="007160DA">
        <w:trPr>
          <w:cantSplit/>
          <w:trHeight w:val="1403"/>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68038B" w:rsidRPr="008745C1" w:rsidRDefault="0068038B" w:rsidP="00FE13AA">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w:t>
            </w:r>
            <w:r>
              <w:rPr>
                <w:rFonts w:ascii="宋体" w:hAnsi="宋体" w:cs="宋体" w:hint="eastAsia"/>
                <w:sz w:val="21"/>
                <w:szCs w:val="21"/>
              </w:rPr>
              <w:t>202</w:t>
            </w:r>
            <w:r w:rsidR="00FE13AA">
              <w:rPr>
                <w:rFonts w:ascii="宋体" w:hAnsi="宋体" w:cs="宋体" w:hint="eastAsia"/>
                <w:sz w:val="21"/>
                <w:szCs w:val="21"/>
              </w:rPr>
              <w:t>1</w:t>
            </w:r>
            <w:r>
              <w:rPr>
                <w:rFonts w:ascii="宋体" w:hAnsi="宋体" w:cs="宋体" w:hint="eastAsia"/>
                <w:sz w:val="21"/>
                <w:szCs w:val="21"/>
              </w:rPr>
              <w:t>.</w:t>
            </w:r>
            <w:r w:rsidR="00FE13AA">
              <w:rPr>
                <w:rFonts w:ascii="宋体" w:hAnsi="宋体" w:cs="宋体" w:hint="eastAsia"/>
                <w:sz w:val="21"/>
                <w:szCs w:val="21"/>
              </w:rPr>
              <w:t>3</w:t>
            </w:r>
            <w:r w:rsidRPr="007318A7">
              <w:rPr>
                <w:rFonts w:ascii="宋体" w:hAnsi="宋体" w:cs="宋体" w:hint="eastAsia"/>
                <w:sz w:val="21"/>
                <w:szCs w:val="21"/>
              </w:rPr>
              <w:t>.</w:t>
            </w:r>
            <w:r w:rsidR="00FE13AA">
              <w:rPr>
                <w:rFonts w:ascii="宋体" w:hAnsi="宋体" w:cs="宋体" w:hint="eastAsia"/>
                <w:sz w:val="21"/>
                <w:szCs w:val="21"/>
              </w:rPr>
              <w:t>10</w:t>
            </w:r>
            <w:r w:rsidRPr="007318A7">
              <w:rPr>
                <w:rFonts w:ascii="宋体" w:hAnsi="宋体" w:cs="宋体" w:hint="eastAsia"/>
                <w:sz w:val="21"/>
                <w:szCs w:val="21"/>
              </w:rPr>
              <w:t>日进行了消防应急演练，演练后对应急预案进行</w:t>
            </w:r>
            <w:r>
              <w:rPr>
                <w:rFonts w:ascii="宋体" w:hAnsi="宋体" w:cs="宋体" w:hint="eastAsia"/>
                <w:sz w:val="21"/>
                <w:szCs w:val="21"/>
              </w:rPr>
              <w:t>了</w:t>
            </w:r>
            <w:r w:rsidRPr="007318A7">
              <w:rPr>
                <w:rFonts w:ascii="宋体" w:hAnsi="宋体" w:cs="宋体" w:hint="eastAsia"/>
                <w:sz w:val="21"/>
                <w:szCs w:val="21"/>
              </w:rPr>
              <w:t>评价</w:t>
            </w:r>
            <w:r w:rsidRPr="008745C1">
              <w:rPr>
                <w:rFonts w:ascii="宋体" w:hAnsi="宋体" w:cs="宋体" w:hint="eastAsia"/>
                <w:sz w:val="21"/>
                <w:szCs w:val="21"/>
              </w:rPr>
              <w:t>。</w:t>
            </w:r>
            <w:r w:rsidR="00FE13AA">
              <w:rPr>
                <w:rFonts w:ascii="宋体" w:hAnsi="宋体" w:cs="宋体" w:hint="eastAsia"/>
                <w:sz w:val="21"/>
                <w:szCs w:val="21"/>
              </w:rPr>
              <w:t>上次不符合已关闭。</w:t>
            </w:r>
          </w:p>
        </w:tc>
      </w:tr>
      <w:tr w:rsidR="0068038B" w:rsidTr="00635105">
        <w:trPr>
          <w:cantSplit/>
          <w:trHeight w:val="1264"/>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Pr="008745C1" w:rsidRDefault="0068038B" w:rsidP="007160DA">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68038B" w:rsidRPr="008745C1" w:rsidRDefault="0068038B" w:rsidP="007160DA">
            <w:pPr>
              <w:ind w:leftChars="100" w:left="240" w:firstLineChars="50" w:firstLine="105"/>
              <w:jc w:val="left"/>
              <w:rPr>
                <w:rFonts w:ascii="楷体" w:eastAsia="楷体" w:hAnsi="楷体"/>
                <w:b/>
                <w:sz w:val="21"/>
                <w:szCs w:val="21"/>
              </w:rPr>
            </w:pPr>
            <w:r w:rsidRPr="00FE13AA">
              <w:rPr>
                <w:rFonts w:ascii="宋体" w:hAnsi="宋体" w:cs="宋体" w:hint="eastAsia"/>
                <w:sz w:val="21"/>
                <w:szCs w:val="21"/>
              </w:rPr>
              <w:t>无特种设备</w:t>
            </w:r>
          </w:p>
        </w:tc>
      </w:tr>
      <w:tr w:rsidR="0068038B" w:rsidTr="00826A99">
        <w:trPr>
          <w:cantSplit/>
          <w:trHeight w:val="893"/>
          <w:jc w:val="center"/>
        </w:trPr>
        <w:tc>
          <w:tcPr>
            <w:tcW w:w="720" w:type="dxa"/>
            <w:vMerge/>
            <w:vAlign w:val="center"/>
          </w:tcPr>
          <w:p w:rsidR="0068038B" w:rsidRDefault="0068038B" w:rsidP="007160DA">
            <w:pPr>
              <w:spacing w:line="240" w:lineRule="exact"/>
              <w:jc w:val="center"/>
              <w:rPr>
                <w:b/>
                <w:szCs w:val="21"/>
              </w:rPr>
            </w:pPr>
          </w:p>
        </w:tc>
        <w:tc>
          <w:tcPr>
            <w:tcW w:w="9198" w:type="dxa"/>
          </w:tcPr>
          <w:p w:rsidR="0068038B" w:rsidRDefault="0068038B" w:rsidP="007160DA">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68038B" w:rsidRPr="005D6D93" w:rsidRDefault="0068038B" w:rsidP="00FE13AA">
            <w:pPr>
              <w:ind w:leftChars="100" w:left="240" w:firstLineChars="50" w:firstLine="105"/>
              <w:jc w:val="left"/>
              <w:rPr>
                <w:rFonts w:ascii="宋体"/>
                <w:b/>
                <w:sz w:val="21"/>
                <w:szCs w:val="21"/>
              </w:rPr>
            </w:pPr>
            <w:r w:rsidRPr="00FE13AA">
              <w:rPr>
                <w:rFonts w:ascii="宋体" w:hAnsi="宋体" w:cs="宋体" w:hint="eastAsia"/>
                <w:sz w:val="21"/>
                <w:szCs w:val="21"/>
              </w:rPr>
              <w:t>无</w:t>
            </w:r>
          </w:p>
        </w:tc>
      </w:tr>
      <w:tr w:rsidR="0068038B" w:rsidTr="00635105">
        <w:trPr>
          <w:cantSplit/>
          <w:trHeight w:val="1224"/>
          <w:jc w:val="center"/>
        </w:trPr>
        <w:tc>
          <w:tcPr>
            <w:tcW w:w="720" w:type="dxa"/>
            <w:vMerge w:val="restart"/>
            <w:textDirection w:val="tbRlV"/>
            <w:vAlign w:val="center"/>
          </w:tcPr>
          <w:p w:rsidR="0068038B" w:rsidRPr="005D6D93" w:rsidRDefault="0068038B" w:rsidP="007160DA">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68038B" w:rsidRDefault="0068038B" w:rsidP="007160DA">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68038B" w:rsidRDefault="0068038B" w:rsidP="00DC0347">
            <w:pPr>
              <w:pStyle w:val="a9"/>
              <w:ind w:firstLineChars="200" w:firstLine="420"/>
              <w:rPr>
                <w:b/>
                <w:color w:val="000000" w:themeColor="text1"/>
                <w:sz w:val="20"/>
              </w:rPr>
            </w:pPr>
            <w:r w:rsidRPr="00826A99">
              <w:rPr>
                <w:rFonts w:ascii="宋体" w:hAnsi="宋体" w:cs="宋体" w:hint="eastAsia"/>
                <w:sz w:val="21"/>
                <w:szCs w:val="21"/>
              </w:rPr>
              <w:t>202</w:t>
            </w:r>
            <w:r w:rsidR="00FE13AA" w:rsidRPr="00826A99">
              <w:rPr>
                <w:rFonts w:ascii="宋体" w:hAnsi="宋体" w:cs="宋体" w:hint="eastAsia"/>
                <w:sz w:val="21"/>
                <w:szCs w:val="21"/>
              </w:rPr>
              <w:t>1</w:t>
            </w:r>
            <w:r w:rsidRPr="00826A99">
              <w:rPr>
                <w:rFonts w:ascii="宋体" w:hAnsi="宋体" w:cs="宋体" w:hint="eastAsia"/>
                <w:sz w:val="21"/>
                <w:szCs w:val="21"/>
              </w:rPr>
              <w:t>.</w:t>
            </w:r>
            <w:r w:rsidR="00FE13AA" w:rsidRPr="00826A99">
              <w:rPr>
                <w:rFonts w:ascii="宋体" w:hAnsi="宋体" w:cs="宋体" w:hint="eastAsia"/>
                <w:sz w:val="21"/>
                <w:szCs w:val="21"/>
              </w:rPr>
              <w:t>5</w:t>
            </w:r>
            <w:r w:rsidRPr="00826A99">
              <w:rPr>
                <w:rFonts w:ascii="宋体" w:hAnsi="宋体" w:cs="宋体" w:hint="eastAsia"/>
                <w:sz w:val="21"/>
                <w:szCs w:val="21"/>
              </w:rPr>
              <w:t>.</w:t>
            </w:r>
            <w:r w:rsidR="00FE13AA" w:rsidRPr="00826A99">
              <w:rPr>
                <w:rFonts w:ascii="宋体" w:hAnsi="宋体" w:cs="宋体" w:hint="eastAsia"/>
                <w:sz w:val="21"/>
                <w:szCs w:val="21"/>
              </w:rPr>
              <w:t>8</w:t>
            </w:r>
            <w:r w:rsidRPr="00826A99">
              <w:rPr>
                <w:rFonts w:ascii="宋体" w:hAnsi="宋体" w:cs="宋体" w:hint="eastAsia"/>
                <w:sz w:val="21"/>
                <w:szCs w:val="21"/>
              </w:rPr>
              <w:t>日对</w:t>
            </w:r>
            <w:r w:rsidR="00FE13AA" w:rsidRPr="00826A99">
              <w:rPr>
                <w:rFonts w:ascii="宋体" w:hAnsi="宋体" w:cs="宋体" w:hint="eastAsia"/>
                <w:sz w:val="21"/>
                <w:szCs w:val="21"/>
              </w:rPr>
              <w:t>刘素环、许美真</w:t>
            </w:r>
            <w:r w:rsidRPr="00826A99">
              <w:rPr>
                <w:rFonts w:ascii="宋体" w:hAnsi="宋体" w:cs="宋体" w:hint="eastAsia"/>
                <w:sz w:val="21"/>
                <w:szCs w:val="21"/>
              </w:rPr>
              <w:t xml:space="preserve">质量/环境/职业健康安全目标指标进行了检查，能达标。 </w:t>
            </w:r>
          </w:p>
        </w:tc>
      </w:tr>
      <w:tr w:rsidR="0068038B" w:rsidTr="007160DA">
        <w:trPr>
          <w:cantSplit/>
          <w:trHeight w:val="1833"/>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Default="0068038B" w:rsidP="007160DA">
            <w:pPr>
              <w:spacing w:line="240" w:lineRule="exact"/>
              <w:rPr>
                <w:b/>
                <w:bCs/>
              </w:rPr>
            </w:pPr>
            <w:r>
              <w:rPr>
                <w:rFonts w:hint="eastAsia"/>
                <w:b/>
                <w:bCs/>
              </w:rPr>
              <w:t>2.</w:t>
            </w:r>
            <w:r>
              <w:rPr>
                <w:rFonts w:hint="eastAsia"/>
                <w:b/>
                <w:bCs/>
              </w:rPr>
              <w:t>顾客满意</w:t>
            </w:r>
          </w:p>
          <w:p w:rsidR="0068038B" w:rsidRPr="00826A99" w:rsidRDefault="0068038B" w:rsidP="00826A99">
            <w:pPr>
              <w:pStyle w:val="a9"/>
              <w:ind w:firstLineChars="200" w:firstLine="420"/>
              <w:rPr>
                <w:sz w:val="21"/>
                <w:szCs w:val="21"/>
              </w:rPr>
            </w:pPr>
            <w:r w:rsidRPr="00826A99">
              <w:rPr>
                <w:rFonts w:ascii="宋体" w:hAnsi="宋体" w:cs="宋体" w:hint="eastAsia"/>
                <w:sz w:val="21"/>
                <w:szCs w:val="21"/>
              </w:rPr>
              <w:t>企业主要通过开展顾客满意度调查来收集并了解顾客满意的信息，查见顾客满意程度调查表。调查表从产品质量、价格、交付时间、售后服务等方面对顾客满意度进行了调查，</w:t>
            </w:r>
            <w:r w:rsidR="00826A99" w:rsidRPr="00826A99">
              <w:rPr>
                <w:rFonts w:ascii="宋体" w:hAnsi="宋体" w:cs="宋体" w:hint="eastAsia"/>
                <w:sz w:val="21"/>
                <w:szCs w:val="21"/>
              </w:rPr>
              <w:t>查见2021.4.10日《顾客满意度统计分析表》，编写许雪慧，审批刘素兰。对顾客满意度指标完成情况、顾客建议改进方向等予以分析汇总，经评价测算客户满意度得分96%</w:t>
            </w:r>
            <w:r w:rsidRPr="00826A99">
              <w:rPr>
                <w:rFonts w:ascii="宋体" w:hAnsi="宋体" w:cs="宋体" w:hint="eastAsia"/>
                <w:sz w:val="21"/>
                <w:szCs w:val="21"/>
              </w:rPr>
              <w:t>。</w:t>
            </w:r>
          </w:p>
        </w:tc>
      </w:tr>
      <w:tr w:rsidR="0068038B" w:rsidTr="00635105">
        <w:trPr>
          <w:cantSplit/>
          <w:trHeight w:val="3253"/>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68038B" w:rsidRPr="008745C1" w:rsidRDefault="0068038B" w:rsidP="007160DA">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w:t>
            </w:r>
            <w:r>
              <w:rPr>
                <w:rFonts w:ascii="宋体" w:hAnsi="宋体" w:cs="宋体" w:hint="eastAsia"/>
                <w:sz w:val="21"/>
                <w:szCs w:val="21"/>
              </w:rPr>
              <w:t>202</w:t>
            </w:r>
            <w:r w:rsidR="00657234">
              <w:rPr>
                <w:rFonts w:ascii="宋体" w:hAnsi="宋体" w:cs="宋体" w:hint="eastAsia"/>
                <w:sz w:val="21"/>
                <w:szCs w:val="21"/>
              </w:rPr>
              <w:t>1</w:t>
            </w:r>
            <w:r w:rsidRPr="008745C1">
              <w:rPr>
                <w:rFonts w:ascii="宋体" w:hAnsi="宋体" w:cs="宋体" w:hint="eastAsia"/>
                <w:sz w:val="21"/>
                <w:szCs w:val="21"/>
              </w:rPr>
              <w:t>.</w:t>
            </w:r>
            <w:r w:rsidR="00657234">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1</w:t>
            </w:r>
            <w:r w:rsidR="00657234">
              <w:rPr>
                <w:rFonts w:ascii="宋体" w:hAnsi="宋体" w:cs="宋体" w:hint="eastAsia"/>
                <w:sz w:val="21"/>
                <w:szCs w:val="21"/>
              </w:rPr>
              <w:t>4</w:t>
            </w:r>
            <w:r w:rsidRPr="008745C1">
              <w:rPr>
                <w:rFonts w:ascii="宋体" w:hAnsi="宋体" w:cs="宋体" w:hint="eastAsia"/>
                <w:sz w:val="21"/>
                <w:szCs w:val="21"/>
              </w:rPr>
              <w:t>-</w:t>
            </w:r>
            <w:r w:rsidR="00657234">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1</w:t>
            </w:r>
            <w:r w:rsidR="00657234">
              <w:rPr>
                <w:rFonts w:ascii="宋体" w:hAnsi="宋体" w:cs="宋体" w:hint="eastAsia"/>
                <w:sz w:val="21"/>
                <w:szCs w:val="21"/>
              </w:rPr>
              <w:t>5</w:t>
            </w:r>
            <w:r w:rsidRPr="008745C1">
              <w:rPr>
                <w:rFonts w:ascii="宋体" w:hAnsi="宋体" w:cs="宋体" w:hint="eastAsia"/>
                <w:sz w:val="21"/>
                <w:szCs w:val="21"/>
              </w:rPr>
              <w:t>日内审。</w:t>
            </w:r>
          </w:p>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68038B" w:rsidRPr="008745C1" w:rsidRDefault="0068038B" w:rsidP="00142D66">
            <w:pPr>
              <w:spacing w:line="360" w:lineRule="auto"/>
              <w:ind w:firstLineChars="200" w:firstLine="42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了解内审结论是什么？</w:t>
            </w:r>
          </w:p>
          <w:p w:rsidR="0068038B" w:rsidRPr="008745C1" w:rsidRDefault="0068038B" w:rsidP="007160DA">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w:t>
            </w:r>
            <w:r>
              <w:rPr>
                <w:rFonts w:asciiTheme="minorEastAsia" w:eastAsiaTheme="minorEastAsia" w:hAnsiTheme="minorEastAsia" w:hint="eastAsia"/>
                <w:sz w:val="21"/>
                <w:szCs w:val="21"/>
              </w:rPr>
              <w:t>ISO45001:2018</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68038B" w:rsidTr="00635105">
        <w:trPr>
          <w:cantSplit/>
          <w:trHeight w:val="3325"/>
          <w:jc w:val="center"/>
        </w:trPr>
        <w:tc>
          <w:tcPr>
            <w:tcW w:w="720" w:type="dxa"/>
            <w:vMerge/>
            <w:textDirection w:val="tbRlV"/>
            <w:vAlign w:val="center"/>
          </w:tcPr>
          <w:p w:rsidR="0068038B" w:rsidRDefault="0068038B" w:rsidP="007160DA">
            <w:pPr>
              <w:spacing w:line="240" w:lineRule="exact"/>
              <w:ind w:left="113" w:right="113"/>
              <w:jc w:val="center"/>
              <w:rPr>
                <w:b/>
                <w:szCs w:val="21"/>
              </w:rPr>
            </w:pPr>
          </w:p>
        </w:tc>
        <w:tc>
          <w:tcPr>
            <w:tcW w:w="9198" w:type="dxa"/>
          </w:tcPr>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68038B" w:rsidRPr="008745C1" w:rsidRDefault="0068038B" w:rsidP="007160DA">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Pr>
                <w:rFonts w:ascii="宋体" w:hAnsi="宋体" w:cs="宋体" w:hint="eastAsia"/>
                <w:sz w:val="21"/>
                <w:szCs w:val="21"/>
              </w:rPr>
              <w:t>2</w:t>
            </w:r>
            <w:r w:rsidR="00657234">
              <w:rPr>
                <w:rFonts w:ascii="宋体" w:hAnsi="宋体" w:cs="宋体" w:hint="eastAsia"/>
                <w:sz w:val="21"/>
                <w:szCs w:val="21"/>
              </w:rPr>
              <w:t>1</w:t>
            </w:r>
            <w:r w:rsidRPr="008745C1">
              <w:rPr>
                <w:rFonts w:ascii="宋体" w:hAnsi="宋体" w:cs="宋体" w:hint="eastAsia"/>
                <w:sz w:val="21"/>
                <w:szCs w:val="21"/>
              </w:rPr>
              <w:t>.</w:t>
            </w:r>
            <w:r w:rsidR="00657234">
              <w:rPr>
                <w:rFonts w:ascii="宋体" w:hAnsi="宋体" w:cs="宋体" w:hint="eastAsia"/>
                <w:sz w:val="21"/>
                <w:szCs w:val="21"/>
              </w:rPr>
              <w:t>5</w:t>
            </w:r>
            <w:r w:rsidRPr="008745C1">
              <w:rPr>
                <w:rFonts w:ascii="宋体" w:hAnsi="宋体" w:cs="宋体" w:hint="eastAsia"/>
                <w:sz w:val="21"/>
                <w:szCs w:val="21"/>
              </w:rPr>
              <w:t>.</w:t>
            </w:r>
            <w:r w:rsidR="00657234">
              <w:rPr>
                <w:rFonts w:ascii="宋体" w:hAnsi="宋体" w:cs="宋体" w:hint="eastAsia"/>
                <w:sz w:val="21"/>
                <w:szCs w:val="21"/>
              </w:rPr>
              <w:t>20</w:t>
            </w:r>
            <w:r w:rsidRPr="008745C1">
              <w:rPr>
                <w:rFonts w:ascii="宋体" w:hAnsi="宋体" w:cs="宋体" w:hint="eastAsia"/>
                <w:sz w:val="21"/>
                <w:szCs w:val="21"/>
              </w:rPr>
              <w:t>日管理评审。</w:t>
            </w:r>
          </w:p>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68038B" w:rsidRPr="008745C1" w:rsidRDefault="0068038B" w:rsidP="007160DA">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68038B" w:rsidRPr="008745C1" w:rsidRDefault="0068038B" w:rsidP="007160DA">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68038B" w:rsidRPr="008745C1" w:rsidRDefault="0068038B" w:rsidP="007160DA">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68038B" w:rsidTr="00DC0347">
        <w:trPr>
          <w:cantSplit/>
          <w:trHeight w:val="1199"/>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Default="0068038B" w:rsidP="0068038B">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68038B" w:rsidRDefault="0068038B" w:rsidP="0068038B">
            <w:pPr>
              <w:pStyle w:val="a9"/>
              <w:ind w:firstLineChars="200" w:firstLine="480"/>
            </w:pPr>
            <w:r>
              <w:rPr>
                <w:rFonts w:hint="eastAsia"/>
                <w:szCs w:val="21"/>
              </w:rPr>
              <w:t>无。</w:t>
            </w:r>
          </w:p>
        </w:tc>
      </w:tr>
      <w:tr w:rsidR="0068038B" w:rsidTr="00DC0347">
        <w:trPr>
          <w:cantSplit/>
          <w:trHeight w:val="988"/>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Default="0068038B" w:rsidP="007160DA">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68038B" w:rsidRDefault="0068038B" w:rsidP="007160DA">
            <w:pPr>
              <w:spacing w:line="480" w:lineRule="auto"/>
              <w:ind w:firstLineChars="200" w:firstLine="480"/>
              <w:rPr>
                <w:b/>
                <w:color w:val="000000" w:themeColor="text1"/>
                <w:sz w:val="20"/>
              </w:rPr>
            </w:pPr>
            <w:r>
              <w:rPr>
                <w:rFonts w:hint="eastAsia"/>
                <w:szCs w:val="21"/>
              </w:rPr>
              <w:t>无。</w:t>
            </w:r>
          </w:p>
        </w:tc>
      </w:tr>
      <w:tr w:rsidR="0068038B" w:rsidTr="00DC0347">
        <w:trPr>
          <w:cantSplit/>
          <w:trHeight w:val="1116"/>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Default="0068038B" w:rsidP="007160DA">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68038B" w:rsidRDefault="0068038B" w:rsidP="007160DA">
            <w:pPr>
              <w:spacing w:line="480" w:lineRule="auto"/>
              <w:ind w:firstLineChars="200" w:firstLine="480"/>
              <w:rPr>
                <w:b/>
                <w:color w:val="000000" w:themeColor="text1"/>
                <w:sz w:val="20"/>
              </w:rPr>
            </w:pPr>
            <w:r>
              <w:rPr>
                <w:rFonts w:hint="eastAsia"/>
                <w:szCs w:val="21"/>
              </w:rPr>
              <w:t>无。</w:t>
            </w:r>
          </w:p>
        </w:tc>
      </w:tr>
      <w:tr w:rsidR="0068038B" w:rsidTr="00635105">
        <w:trPr>
          <w:cantSplit/>
          <w:trHeight w:val="1336"/>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Default="0068038B" w:rsidP="007160DA">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68038B" w:rsidRDefault="0068038B" w:rsidP="007160DA">
            <w:pPr>
              <w:spacing w:line="480" w:lineRule="auto"/>
              <w:ind w:firstLineChars="200" w:firstLine="480"/>
              <w:rPr>
                <w:b/>
                <w:color w:val="000000" w:themeColor="text1"/>
                <w:sz w:val="20"/>
              </w:rPr>
            </w:pPr>
            <w:r>
              <w:rPr>
                <w:rFonts w:hint="eastAsia"/>
                <w:szCs w:val="21"/>
              </w:rPr>
              <w:t>无。</w:t>
            </w:r>
          </w:p>
        </w:tc>
      </w:tr>
      <w:tr w:rsidR="0068038B" w:rsidTr="00635105">
        <w:trPr>
          <w:cantSplit/>
          <w:trHeight w:val="1128"/>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Pr="005D6D93" w:rsidRDefault="0068038B" w:rsidP="007160DA">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68038B" w:rsidTr="00635105">
        <w:trPr>
          <w:cantSplit/>
          <w:trHeight w:val="2595"/>
          <w:jc w:val="center"/>
        </w:trPr>
        <w:tc>
          <w:tcPr>
            <w:tcW w:w="720" w:type="dxa"/>
            <w:vMerge w:val="restart"/>
            <w:vAlign w:val="center"/>
          </w:tcPr>
          <w:p w:rsidR="0068038B" w:rsidRPr="005D6D93" w:rsidRDefault="0068038B" w:rsidP="007160DA">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68038B" w:rsidRPr="005D6D93" w:rsidRDefault="0068038B" w:rsidP="007160DA">
            <w:pPr>
              <w:spacing w:line="240" w:lineRule="exact"/>
              <w:ind w:left="113" w:right="113"/>
              <w:jc w:val="center"/>
              <w:rPr>
                <w:rFonts w:ascii="宋体"/>
                <w:b/>
                <w:szCs w:val="21"/>
              </w:rPr>
            </w:pPr>
            <w:r w:rsidRPr="005D6D93">
              <w:rPr>
                <w:rFonts w:ascii="宋体" w:hAnsi="宋体" w:hint="eastAsia"/>
                <w:b/>
                <w:szCs w:val="21"/>
              </w:rPr>
              <w:t>续</w:t>
            </w:r>
          </w:p>
          <w:p w:rsidR="0068038B" w:rsidRPr="005D6D93" w:rsidRDefault="0068038B" w:rsidP="007160DA">
            <w:pPr>
              <w:spacing w:line="240" w:lineRule="exact"/>
              <w:ind w:left="113" w:right="113"/>
              <w:jc w:val="center"/>
              <w:rPr>
                <w:rFonts w:ascii="宋体"/>
                <w:b/>
                <w:szCs w:val="21"/>
              </w:rPr>
            </w:pPr>
            <w:r w:rsidRPr="005D6D93">
              <w:rPr>
                <w:rFonts w:ascii="宋体" w:hAnsi="宋体" w:hint="eastAsia"/>
                <w:b/>
                <w:szCs w:val="21"/>
              </w:rPr>
              <w:t>改</w:t>
            </w:r>
          </w:p>
          <w:p w:rsidR="0068038B" w:rsidRDefault="0068038B" w:rsidP="007160DA">
            <w:pPr>
              <w:spacing w:line="240" w:lineRule="exact"/>
              <w:ind w:left="113" w:right="113"/>
              <w:jc w:val="center"/>
              <w:rPr>
                <w:b/>
                <w:sz w:val="20"/>
              </w:rPr>
            </w:pPr>
            <w:r w:rsidRPr="005D6D93">
              <w:rPr>
                <w:rFonts w:ascii="宋体" w:hAnsi="宋体" w:hint="eastAsia"/>
                <w:b/>
                <w:szCs w:val="21"/>
              </w:rPr>
              <w:t>进</w:t>
            </w:r>
          </w:p>
        </w:tc>
        <w:tc>
          <w:tcPr>
            <w:tcW w:w="9198" w:type="dxa"/>
          </w:tcPr>
          <w:p w:rsidR="0068038B" w:rsidRPr="005D6D93" w:rsidRDefault="0068038B" w:rsidP="007160DA">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68038B" w:rsidRPr="00142D66" w:rsidRDefault="0068038B" w:rsidP="007160DA">
            <w:pPr>
              <w:ind w:firstLineChars="200" w:firstLine="420"/>
              <w:rPr>
                <w:rFonts w:asciiTheme="minorEastAsia" w:eastAsiaTheme="minorEastAsia" w:hAnsiTheme="minorEastAsia" w:cs="宋体"/>
                <w:sz w:val="21"/>
                <w:szCs w:val="21"/>
              </w:rPr>
            </w:pPr>
            <w:r w:rsidRPr="00142D66">
              <w:rPr>
                <w:rFonts w:asciiTheme="minorEastAsia" w:eastAsiaTheme="minorEastAsia" w:hAnsiTheme="minorEastAsia" w:cs="宋体" w:hint="eastAsia"/>
                <w:sz w:val="21"/>
                <w:szCs w:val="21"/>
              </w:rPr>
              <w:t>企业自体系建立以来，通过内审的改进、管理评审；纠正措施的实施、顾客满意度调查等措施，采取了具体的改进措施。基本符合要求。</w:t>
            </w:r>
          </w:p>
          <w:p w:rsidR="0068038B" w:rsidRPr="005D6D93" w:rsidRDefault="0068038B" w:rsidP="007160DA">
            <w:pPr>
              <w:rPr>
                <w:rFonts w:ascii="宋体"/>
                <w:b/>
                <w:sz w:val="21"/>
                <w:szCs w:val="21"/>
              </w:rPr>
            </w:pPr>
            <w:r w:rsidRPr="00142D66">
              <w:rPr>
                <w:rFonts w:asciiTheme="minorEastAsia" w:eastAsiaTheme="minorEastAsia" w:hAnsiTheme="minorEastAsia"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68038B" w:rsidTr="007160DA">
        <w:trPr>
          <w:cantSplit/>
          <w:trHeight w:val="1259"/>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Pr="005D6D93" w:rsidRDefault="0068038B" w:rsidP="007160DA">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68038B" w:rsidRPr="005D6D93" w:rsidRDefault="0068038B" w:rsidP="007160DA">
            <w:pPr>
              <w:spacing w:line="240" w:lineRule="exact"/>
              <w:rPr>
                <w:rFonts w:ascii="宋体"/>
                <w:b/>
                <w:sz w:val="21"/>
                <w:szCs w:val="21"/>
              </w:rPr>
            </w:pPr>
            <w:r>
              <w:rPr>
                <w:rFonts w:ascii="宋体" w:hint="eastAsia"/>
                <w:b/>
                <w:sz w:val="21"/>
                <w:szCs w:val="21"/>
              </w:rPr>
              <w:t>无</w:t>
            </w:r>
          </w:p>
          <w:p w:rsidR="0068038B" w:rsidRPr="005D6D93" w:rsidRDefault="0068038B" w:rsidP="007160DA">
            <w:pPr>
              <w:spacing w:line="240" w:lineRule="exact"/>
              <w:rPr>
                <w:rFonts w:ascii="宋体"/>
                <w:b/>
                <w:sz w:val="21"/>
                <w:szCs w:val="21"/>
              </w:rPr>
            </w:pPr>
          </w:p>
        </w:tc>
      </w:tr>
      <w:tr w:rsidR="0068038B" w:rsidTr="007160DA">
        <w:trPr>
          <w:cantSplit/>
          <w:trHeight w:val="1259"/>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Default="0068038B" w:rsidP="007160DA">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68038B" w:rsidRPr="005D6D93" w:rsidRDefault="0068038B" w:rsidP="007160DA">
            <w:pPr>
              <w:spacing w:line="240" w:lineRule="exact"/>
              <w:rPr>
                <w:rFonts w:ascii="宋体"/>
                <w:b/>
                <w:sz w:val="21"/>
                <w:szCs w:val="21"/>
              </w:rPr>
            </w:pPr>
            <w:r>
              <w:rPr>
                <w:rFonts w:ascii="宋体" w:hint="eastAsia"/>
                <w:b/>
                <w:sz w:val="21"/>
                <w:szCs w:val="21"/>
              </w:rPr>
              <w:t>无</w:t>
            </w:r>
          </w:p>
        </w:tc>
      </w:tr>
      <w:tr w:rsidR="0068038B" w:rsidTr="00635105">
        <w:trPr>
          <w:cantSplit/>
          <w:trHeight w:val="1057"/>
          <w:jc w:val="center"/>
        </w:trPr>
        <w:tc>
          <w:tcPr>
            <w:tcW w:w="720" w:type="dxa"/>
            <w:vMerge/>
            <w:vAlign w:val="center"/>
          </w:tcPr>
          <w:p w:rsidR="0068038B" w:rsidRDefault="0068038B" w:rsidP="007160DA">
            <w:pPr>
              <w:spacing w:line="240" w:lineRule="exact"/>
              <w:jc w:val="center"/>
              <w:rPr>
                <w:b/>
                <w:sz w:val="20"/>
              </w:rPr>
            </w:pPr>
          </w:p>
        </w:tc>
        <w:tc>
          <w:tcPr>
            <w:tcW w:w="9198" w:type="dxa"/>
          </w:tcPr>
          <w:p w:rsidR="0068038B" w:rsidRDefault="0068038B" w:rsidP="0068038B">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68038B" w:rsidRPr="005D6D93" w:rsidRDefault="0068038B" w:rsidP="00A23D50">
            <w:pPr>
              <w:spacing w:line="240" w:lineRule="exact"/>
              <w:rPr>
                <w:rFonts w:ascii="宋体"/>
                <w:b/>
                <w:sz w:val="21"/>
                <w:szCs w:val="21"/>
              </w:rPr>
            </w:pPr>
            <w:r>
              <w:rPr>
                <w:rFonts w:ascii="宋体" w:hAnsi="宋体" w:hint="eastAsia"/>
                <w:b/>
                <w:sz w:val="21"/>
                <w:szCs w:val="21"/>
              </w:rPr>
              <w:t>经现场查看，初审开具的一般不符合项（</w:t>
            </w:r>
            <w:r w:rsidR="00A23D50">
              <w:rPr>
                <w:rFonts w:ascii="宋体" w:hAnsi="宋体" w:hint="eastAsia"/>
                <w:b/>
                <w:sz w:val="21"/>
                <w:szCs w:val="21"/>
              </w:rPr>
              <w:t xml:space="preserve"> </w:t>
            </w:r>
            <w:r>
              <w:rPr>
                <w:rFonts w:ascii="宋体" w:hAnsi="宋体" w:hint="eastAsia"/>
                <w:b/>
                <w:sz w:val="21"/>
                <w:szCs w:val="21"/>
              </w:rPr>
              <w:t>EO</w:t>
            </w:r>
            <w:r w:rsidR="00A23D50">
              <w:rPr>
                <w:rFonts w:ascii="宋体" w:hAnsi="宋体" w:hint="eastAsia"/>
                <w:b/>
                <w:sz w:val="21"/>
                <w:szCs w:val="21"/>
              </w:rPr>
              <w:t>8</w:t>
            </w:r>
            <w:r>
              <w:rPr>
                <w:rFonts w:ascii="宋体" w:hAnsi="宋体" w:hint="eastAsia"/>
                <w:b/>
                <w:sz w:val="21"/>
                <w:szCs w:val="21"/>
              </w:rPr>
              <w:t>.2条款）已整改完毕，符合要求。</w:t>
            </w:r>
          </w:p>
        </w:tc>
      </w:tr>
    </w:tbl>
    <w:p w:rsidR="0068038B" w:rsidRDefault="0068038B" w:rsidP="0068038B">
      <w:pPr>
        <w:tabs>
          <w:tab w:val="left" w:pos="645"/>
        </w:tabs>
        <w:spacing w:afterLines="50" w:after="163" w:line="360" w:lineRule="exact"/>
        <w:rPr>
          <w:b/>
          <w:sz w:val="26"/>
          <w:szCs w:val="26"/>
        </w:rPr>
      </w:pPr>
    </w:p>
    <w:p w:rsidR="0068038B" w:rsidRDefault="0068038B" w:rsidP="0068038B">
      <w:pPr>
        <w:tabs>
          <w:tab w:val="left" w:pos="645"/>
        </w:tabs>
        <w:spacing w:afterLines="50" w:after="163" w:line="360" w:lineRule="exact"/>
        <w:rPr>
          <w:b/>
          <w:sz w:val="16"/>
          <w:szCs w:val="16"/>
        </w:rPr>
      </w:pPr>
      <w:r>
        <w:rPr>
          <w:rFonts w:hint="eastAsia"/>
          <w:b/>
          <w:sz w:val="26"/>
          <w:szCs w:val="26"/>
        </w:rPr>
        <w:t>七、其它需要说明的问题</w:t>
      </w:r>
    </w:p>
    <w:p w:rsidR="0068038B" w:rsidRDefault="0068038B" w:rsidP="0068038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68038B" w:rsidTr="007160DA">
        <w:tc>
          <w:tcPr>
            <w:tcW w:w="5353" w:type="dxa"/>
          </w:tcPr>
          <w:p w:rsidR="0068038B" w:rsidRPr="00BA3D59" w:rsidRDefault="0068038B" w:rsidP="007160DA">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68038B" w:rsidRPr="00BA3D59" w:rsidRDefault="0068038B" w:rsidP="007160DA">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8038B" w:rsidTr="007160DA">
        <w:tc>
          <w:tcPr>
            <w:tcW w:w="5353" w:type="dxa"/>
          </w:tcPr>
          <w:p w:rsidR="0068038B" w:rsidRPr="00BA3D59" w:rsidRDefault="0068038B" w:rsidP="007160DA">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68038B" w:rsidRPr="00BA3D59" w:rsidRDefault="0068038B" w:rsidP="007160DA">
            <w:pPr>
              <w:snapToGrid w:val="0"/>
              <w:spacing w:line="360" w:lineRule="auto"/>
              <w:ind w:leftChars="-88" w:left="-211" w:firstLineChars="223" w:firstLine="537"/>
              <w:rPr>
                <w:rFonts w:ascii="宋体"/>
                <w:b/>
                <w:szCs w:val="21"/>
              </w:rPr>
            </w:pPr>
          </w:p>
        </w:tc>
      </w:tr>
      <w:tr w:rsidR="0068038B" w:rsidTr="007160DA">
        <w:tc>
          <w:tcPr>
            <w:tcW w:w="5353" w:type="dxa"/>
          </w:tcPr>
          <w:p w:rsidR="0068038B" w:rsidRPr="00BA3D59" w:rsidRDefault="0068038B" w:rsidP="007160DA">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68038B" w:rsidRPr="00BA3D59" w:rsidRDefault="0068038B" w:rsidP="007160DA">
            <w:pPr>
              <w:snapToGrid w:val="0"/>
              <w:spacing w:line="360" w:lineRule="auto"/>
              <w:ind w:leftChars="-88" w:left="-211" w:firstLineChars="223" w:firstLine="537"/>
              <w:rPr>
                <w:rFonts w:ascii="宋体"/>
                <w:b/>
                <w:color w:val="FF0000"/>
                <w:szCs w:val="21"/>
              </w:rPr>
            </w:pPr>
          </w:p>
        </w:tc>
      </w:tr>
      <w:tr w:rsidR="0068038B" w:rsidTr="007160DA">
        <w:tc>
          <w:tcPr>
            <w:tcW w:w="5353" w:type="dxa"/>
          </w:tcPr>
          <w:p w:rsidR="0068038B" w:rsidRPr="00BA3D59" w:rsidRDefault="0068038B" w:rsidP="007160DA">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68038B" w:rsidRPr="00BA3D59" w:rsidRDefault="0068038B" w:rsidP="007160DA">
            <w:pPr>
              <w:snapToGrid w:val="0"/>
              <w:spacing w:line="360" w:lineRule="auto"/>
              <w:ind w:leftChars="-88" w:left="-211" w:firstLineChars="223" w:firstLine="537"/>
              <w:rPr>
                <w:rFonts w:ascii="宋体"/>
                <w:b/>
                <w:color w:val="FF0000"/>
                <w:szCs w:val="21"/>
              </w:rPr>
            </w:pPr>
          </w:p>
        </w:tc>
      </w:tr>
    </w:tbl>
    <w:p w:rsidR="0068038B" w:rsidRDefault="0068038B" w:rsidP="0068038B">
      <w:pPr>
        <w:snapToGrid w:val="0"/>
        <w:spacing w:line="360" w:lineRule="auto"/>
        <w:ind w:leftChars="-88" w:left="-211" w:firstLineChars="223" w:firstLine="493"/>
        <w:rPr>
          <w:b/>
          <w:spacing w:val="-10"/>
          <w:szCs w:val="21"/>
        </w:rPr>
      </w:pPr>
    </w:p>
    <w:p w:rsidR="0068038B" w:rsidRDefault="0068038B" w:rsidP="0068038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68038B" w:rsidRDefault="0068038B" w:rsidP="0068038B">
      <w:pPr>
        <w:snapToGrid w:val="0"/>
        <w:spacing w:line="360" w:lineRule="auto"/>
        <w:ind w:leftChars="-88" w:left="-211" w:firstLineChars="223" w:firstLine="493"/>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68038B" w:rsidRDefault="0068038B" w:rsidP="0068038B">
      <w:pPr>
        <w:snapToGrid w:val="0"/>
        <w:spacing w:line="360" w:lineRule="auto"/>
        <w:ind w:leftChars="-88" w:left="-211" w:firstLineChars="223" w:firstLine="537"/>
        <w:rPr>
          <w:rFonts w:ascii="宋体"/>
          <w:b/>
          <w:szCs w:val="21"/>
        </w:rPr>
      </w:pPr>
    </w:p>
    <w:p w:rsidR="0068038B" w:rsidRDefault="0068038B" w:rsidP="0068038B">
      <w:pPr>
        <w:tabs>
          <w:tab w:val="left" w:pos="645"/>
        </w:tabs>
        <w:spacing w:beforeLines="50" w:before="163" w:afterLines="50" w:after="163" w:line="360" w:lineRule="exact"/>
        <w:rPr>
          <w:b/>
          <w:sz w:val="26"/>
          <w:szCs w:val="26"/>
        </w:rPr>
      </w:pPr>
      <w:r>
        <w:rPr>
          <w:rFonts w:hint="eastAsia"/>
          <w:b/>
          <w:sz w:val="26"/>
          <w:szCs w:val="26"/>
        </w:rPr>
        <w:t>八、本次审核不符合项</w:t>
      </w:r>
    </w:p>
    <w:p w:rsidR="0068038B" w:rsidRDefault="0068038B" w:rsidP="0068038B">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hint="eastAsia"/>
          <w:b/>
          <w:szCs w:val="21"/>
        </w:rPr>
        <w:t>1</w:t>
      </w:r>
      <w:r w:rsidRPr="005D6D93">
        <w:rPr>
          <w:rFonts w:ascii="宋体" w:hAnsi="宋体" w:hint="eastAsia"/>
          <w:b/>
          <w:szCs w:val="21"/>
        </w:rPr>
        <w:t>项；其中</w:t>
      </w:r>
      <w:r w:rsidR="00770384">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w:t>
      </w:r>
      <w:r>
        <w:rPr>
          <w:rFonts w:ascii="宋体" w:hAnsi="宋体" w:hint="eastAsia"/>
          <w:b/>
          <w:szCs w:val="21"/>
        </w:rPr>
        <w:t>0</w:t>
      </w:r>
      <w:r w:rsidRPr="005D6D93">
        <w:rPr>
          <w:rFonts w:ascii="宋体" w:hAnsi="宋体" w:hint="eastAsia"/>
          <w:b/>
          <w:szCs w:val="21"/>
        </w:rPr>
        <w:t>项，一般不符合</w:t>
      </w:r>
      <w:r>
        <w:rPr>
          <w:rFonts w:ascii="宋体" w:hAnsi="宋体" w:hint="eastAsia"/>
          <w:b/>
          <w:szCs w:val="21"/>
        </w:rPr>
        <w:t>1</w:t>
      </w:r>
      <w:r w:rsidRPr="005D6D93">
        <w:rPr>
          <w:rFonts w:ascii="宋体" w:hAnsi="宋体" w:hint="eastAsia"/>
          <w:b/>
          <w:szCs w:val="21"/>
        </w:rPr>
        <w:t>项，观察项</w:t>
      </w:r>
      <w:r>
        <w:rPr>
          <w:rFonts w:ascii="宋体" w:hAnsi="宋体" w:hint="eastAsia"/>
          <w:b/>
          <w:szCs w:val="21"/>
        </w:rPr>
        <w:t>0</w:t>
      </w:r>
      <w:r w:rsidRPr="005D6D93">
        <w:rPr>
          <w:rFonts w:ascii="宋体" w:hAnsi="宋体" w:hint="eastAsia"/>
          <w:b/>
          <w:szCs w:val="21"/>
        </w:rPr>
        <w:t>项分布在</w:t>
      </w:r>
      <w:r>
        <w:rPr>
          <w:rFonts w:ascii="宋体" w:hAnsi="宋体" w:hint="eastAsia"/>
          <w:b/>
          <w:szCs w:val="21"/>
        </w:rPr>
        <w:t>供销部Q8.4.1/EO8.1</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68038B" w:rsidRDefault="0068038B" w:rsidP="0068038B">
      <w:pPr>
        <w:spacing w:line="400" w:lineRule="exact"/>
        <w:ind w:leftChars="175" w:left="420" w:firstLineChars="42" w:firstLine="101"/>
        <w:rPr>
          <w:rFonts w:ascii="宋体" w:hAnsi="宋体"/>
          <w:b/>
          <w:szCs w:val="21"/>
        </w:rPr>
      </w:pPr>
    </w:p>
    <w:p w:rsidR="0068038B" w:rsidRPr="005D6D93" w:rsidRDefault="0068038B" w:rsidP="0068038B">
      <w:pPr>
        <w:spacing w:line="400" w:lineRule="exact"/>
        <w:ind w:leftChars="175" w:left="420" w:firstLineChars="42" w:firstLine="101"/>
        <w:rPr>
          <w:rFonts w:ascii="宋体"/>
          <w:b/>
          <w:szCs w:val="21"/>
        </w:rPr>
      </w:pPr>
    </w:p>
    <w:p w:rsidR="0068038B" w:rsidRDefault="0068038B" w:rsidP="0068038B">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68038B" w:rsidTr="007160DA">
        <w:trPr>
          <w:cantSplit/>
          <w:trHeight w:val="510"/>
          <w:jc w:val="center"/>
        </w:trPr>
        <w:tc>
          <w:tcPr>
            <w:tcW w:w="9523" w:type="dxa"/>
            <w:vAlign w:val="center"/>
          </w:tcPr>
          <w:p w:rsidR="0068038B" w:rsidRPr="001808D4" w:rsidRDefault="003D7357" w:rsidP="003D7357">
            <w:pPr>
              <w:ind w:leftChars="100" w:left="240" w:firstLineChars="50" w:firstLine="105"/>
              <w:jc w:val="left"/>
              <w:rPr>
                <w:rFonts w:ascii="宋体"/>
                <w:b/>
                <w:szCs w:val="21"/>
              </w:rPr>
            </w:pPr>
            <w:bookmarkStart w:id="23" w:name="_GoBack"/>
            <w:r>
              <w:rPr>
                <w:rFonts w:asciiTheme="minorEastAsia" w:eastAsiaTheme="minorEastAsia" w:hAnsiTheme="minorEastAsia" w:cs="宋体"/>
                <w:bCs/>
                <w:noProof/>
                <w:sz w:val="21"/>
                <w:szCs w:val="21"/>
              </w:rPr>
              <w:lastRenderedPageBreak/>
              <w:drawing>
                <wp:anchor distT="0" distB="0" distL="114300" distR="114300" simplePos="0" relativeHeight="251660288" behindDoc="0" locked="0" layoutInCell="1" allowOverlap="1" wp14:anchorId="3D42CC0E" wp14:editId="469B1B37">
                  <wp:simplePos x="0" y="0"/>
                  <wp:positionH relativeFrom="column">
                    <wp:posOffset>-684530</wp:posOffset>
                  </wp:positionH>
                  <wp:positionV relativeFrom="paragraph">
                    <wp:posOffset>-426720</wp:posOffset>
                  </wp:positionV>
                  <wp:extent cx="7318375" cy="9867265"/>
                  <wp:effectExtent l="0" t="0" r="0" b="0"/>
                  <wp:wrapNone/>
                  <wp:docPr id="1" name="图片 1" descr="E:\360安全云盘同步版\国标联合审核\202107\山东鄄城同心科教仪器设备有限公司\新建文件夹\扫描全能王 2021-08-06 06.57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7\山东鄄城同心科教仪器设备有限公司\新建文件夹\扫描全能王 2021-08-06 06.57_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8375" cy="98672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r w:rsidR="0068038B" w:rsidRPr="001808D4">
              <w:rPr>
                <w:rFonts w:ascii="宋体" w:hAnsi="宋体"/>
                <w:b/>
                <w:szCs w:val="21"/>
              </w:rPr>
              <w:t>1.</w:t>
            </w:r>
            <w:r w:rsidR="0068038B">
              <w:rPr>
                <w:b/>
                <w:spacing w:val="-10"/>
                <w:szCs w:val="21"/>
              </w:rPr>
              <w:t xml:space="preserve"> </w:t>
            </w:r>
            <w:r w:rsidR="0068038B">
              <w:rPr>
                <w:rFonts w:hint="eastAsia"/>
                <w:b/>
                <w:spacing w:val="-10"/>
                <w:szCs w:val="21"/>
              </w:rPr>
              <w:t>■</w:t>
            </w:r>
            <w:r w:rsidR="0068038B" w:rsidRPr="001808D4">
              <w:rPr>
                <w:rFonts w:ascii="宋体" w:hAnsi="宋体"/>
                <w:b/>
                <w:szCs w:val="21"/>
              </w:rPr>
              <w:t>QMS</w:t>
            </w:r>
            <w:r w:rsidR="0068038B" w:rsidRPr="001808D4">
              <w:rPr>
                <w:rFonts w:ascii="宋体" w:hAnsi="宋体" w:hint="eastAsia"/>
                <w:b/>
                <w:szCs w:val="21"/>
              </w:rPr>
              <w:t>□</w:t>
            </w:r>
            <w:r w:rsidR="0068038B" w:rsidRPr="001808D4">
              <w:rPr>
                <w:rFonts w:ascii="宋体" w:hAnsi="宋体"/>
                <w:b/>
                <w:szCs w:val="21"/>
              </w:rPr>
              <w:t>50430</w:t>
            </w:r>
            <w:r w:rsidR="0068038B">
              <w:rPr>
                <w:rFonts w:hint="eastAsia"/>
                <w:b/>
                <w:spacing w:val="-10"/>
                <w:szCs w:val="21"/>
              </w:rPr>
              <w:t>■</w:t>
            </w:r>
            <w:r w:rsidR="0068038B" w:rsidRPr="001808D4">
              <w:rPr>
                <w:rFonts w:ascii="宋体" w:hAnsi="宋体"/>
                <w:b/>
                <w:szCs w:val="21"/>
              </w:rPr>
              <w:t xml:space="preserve">EMS  </w:t>
            </w:r>
            <w:r w:rsidR="0068038B">
              <w:rPr>
                <w:rFonts w:hint="eastAsia"/>
                <w:b/>
                <w:spacing w:val="-10"/>
                <w:szCs w:val="21"/>
              </w:rPr>
              <w:t>■</w:t>
            </w:r>
            <w:r w:rsidR="0068038B" w:rsidRPr="001808D4">
              <w:rPr>
                <w:rFonts w:ascii="宋体" w:hAnsi="宋体"/>
                <w:b/>
                <w:szCs w:val="21"/>
              </w:rPr>
              <w:t>OHSMS</w:t>
            </w:r>
          </w:p>
          <w:p w:rsidR="0068038B" w:rsidRPr="001808D4" w:rsidRDefault="0068038B" w:rsidP="007160DA">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68038B" w:rsidRPr="001808D4" w:rsidRDefault="0068038B" w:rsidP="007160DA">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68038B" w:rsidRPr="00932D7B" w:rsidRDefault="0068038B" w:rsidP="007160DA">
            <w:pPr>
              <w:ind w:firstLineChars="100" w:firstLine="210"/>
              <w:rPr>
                <w:rFonts w:asciiTheme="minorEastAsia" w:eastAsiaTheme="minorEastAsia" w:hAnsiTheme="minorEastAsia"/>
                <w:b/>
                <w:szCs w:val="21"/>
              </w:rPr>
            </w:pPr>
            <w:r w:rsidRPr="00932D7B">
              <w:rPr>
                <w:rFonts w:asciiTheme="minorEastAsia" w:eastAsiaTheme="minorEastAsia" w:hAnsiTheme="minorEastAsia"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tc>
      </w:tr>
      <w:tr w:rsidR="0068038B" w:rsidTr="007160DA">
        <w:trPr>
          <w:cantSplit/>
          <w:trHeight w:val="510"/>
          <w:jc w:val="center"/>
        </w:trPr>
        <w:tc>
          <w:tcPr>
            <w:tcW w:w="9523" w:type="dxa"/>
          </w:tcPr>
          <w:p w:rsidR="0068038B" w:rsidRPr="001808D4" w:rsidRDefault="0068038B" w:rsidP="007160DA">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68038B" w:rsidRPr="001808D4" w:rsidRDefault="0068038B" w:rsidP="007160DA">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Pr>
                <w:rFonts w:ascii="宋体" w:hAnsi="宋体" w:hint="eastAsia"/>
                <w:b/>
                <w:szCs w:val="21"/>
              </w:rPr>
              <w:t>）</w:t>
            </w:r>
          </w:p>
          <w:p w:rsidR="0068038B" w:rsidRPr="001808D4" w:rsidRDefault="0068038B" w:rsidP="007160DA">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r>
              <w:rPr>
                <w:rFonts w:ascii="宋体" w:hAnsi="宋体" w:hint="eastAsia"/>
                <w:b/>
                <w:szCs w:val="21"/>
              </w:rPr>
              <w:t>）</w:t>
            </w:r>
          </w:p>
          <w:p w:rsidR="0068038B" w:rsidRPr="001808D4" w:rsidRDefault="0068038B" w:rsidP="007160DA">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8038B" w:rsidRPr="001808D4" w:rsidRDefault="0068038B" w:rsidP="007160DA">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8038B" w:rsidRDefault="0068038B" w:rsidP="007160DA">
            <w:pPr>
              <w:spacing w:line="280" w:lineRule="exact"/>
              <w:ind w:firstLineChars="150" w:firstLine="361"/>
              <w:rPr>
                <w:b/>
                <w:sz w:val="26"/>
                <w:szCs w:val="26"/>
              </w:rPr>
            </w:pPr>
            <w:r w:rsidRPr="001808D4">
              <w:rPr>
                <w:rFonts w:ascii="宋体" w:hAnsi="宋体" w:hint="eastAsia"/>
                <w:b/>
                <w:szCs w:val="21"/>
              </w:rPr>
              <w:t>延期推荐、不推荐或缩小认证范围的说明</w:t>
            </w:r>
            <w:r w:rsidRPr="001808D4">
              <w:rPr>
                <w:rFonts w:ascii="宋体" w:hAnsi="宋体"/>
                <w:b/>
                <w:szCs w:val="21"/>
              </w:rPr>
              <w:t>:</w:t>
            </w:r>
          </w:p>
        </w:tc>
      </w:tr>
    </w:tbl>
    <w:p w:rsidR="0068038B" w:rsidRDefault="0068038B" w:rsidP="0068038B">
      <w:pPr>
        <w:snapToGrid w:val="0"/>
        <w:spacing w:line="240" w:lineRule="exact"/>
        <w:rPr>
          <w:b/>
          <w:sz w:val="21"/>
          <w:szCs w:val="21"/>
        </w:rPr>
      </w:pPr>
    </w:p>
    <w:p w:rsidR="0068038B" w:rsidRDefault="0068038B" w:rsidP="0068038B">
      <w:pPr>
        <w:tabs>
          <w:tab w:val="left" w:pos="645"/>
        </w:tabs>
        <w:spacing w:afterLines="50" w:after="163" w:line="360" w:lineRule="exact"/>
        <w:rPr>
          <w:b/>
          <w:sz w:val="16"/>
          <w:szCs w:val="16"/>
        </w:rPr>
      </w:pPr>
      <w:r>
        <w:rPr>
          <w:rFonts w:hint="eastAsia"/>
          <w:b/>
          <w:sz w:val="26"/>
          <w:szCs w:val="26"/>
        </w:rPr>
        <w:t>十、不符合项纠正措施要求</w:t>
      </w:r>
    </w:p>
    <w:p w:rsidR="0068038B" w:rsidRDefault="0068038B" w:rsidP="0068038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68038B" w:rsidRPr="005D6D93" w:rsidRDefault="0068038B" w:rsidP="0068038B">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rFonts w:hint="eastAsia"/>
          <w:b/>
          <w:sz w:val="26"/>
          <w:szCs w:val="26"/>
        </w:rPr>
        <w:t xml:space="preserve"> </w:t>
      </w:r>
    </w:p>
    <w:p w:rsidR="0068038B" w:rsidRDefault="0068038B" w:rsidP="0068038B">
      <w:pPr>
        <w:snapToGrid w:val="0"/>
        <w:spacing w:line="360" w:lineRule="exact"/>
        <w:rPr>
          <w:b/>
          <w:bCs/>
          <w:sz w:val="21"/>
          <w:szCs w:val="28"/>
        </w:rPr>
      </w:pPr>
    </w:p>
    <w:p w:rsidR="0068038B" w:rsidRDefault="0068038B" w:rsidP="0068038B">
      <w:pPr>
        <w:tabs>
          <w:tab w:val="left" w:pos="645"/>
        </w:tabs>
        <w:spacing w:afterLines="50" w:after="163" w:line="360" w:lineRule="exact"/>
        <w:rPr>
          <w:b/>
          <w:sz w:val="16"/>
          <w:szCs w:val="16"/>
        </w:rPr>
      </w:pPr>
      <w:r>
        <w:rPr>
          <w:rFonts w:hint="eastAsia"/>
          <w:b/>
          <w:sz w:val="26"/>
          <w:szCs w:val="26"/>
        </w:rPr>
        <w:t>十二、审核组签字</w:t>
      </w:r>
    </w:p>
    <w:p w:rsidR="0068038B" w:rsidRDefault="0068038B" w:rsidP="0068038B">
      <w:pPr>
        <w:snapToGrid w:val="0"/>
        <w:spacing w:line="320" w:lineRule="exact"/>
        <w:ind w:firstLineChars="250" w:firstLine="527"/>
        <w:rPr>
          <w:b/>
          <w:sz w:val="21"/>
        </w:rPr>
      </w:pPr>
      <w:r>
        <w:rPr>
          <w:rFonts w:hint="eastAsia"/>
          <w:b/>
          <w:sz w:val="21"/>
        </w:rPr>
        <w:t>审核组组长（签名）：</w:t>
      </w:r>
    </w:p>
    <w:p w:rsidR="0068038B" w:rsidRPr="007E34E4" w:rsidRDefault="0068038B" w:rsidP="0068038B">
      <w:pPr>
        <w:snapToGrid w:val="0"/>
        <w:spacing w:beforeLines="50" w:before="163" w:line="320" w:lineRule="exact"/>
        <w:ind w:firstLineChars="250" w:firstLine="527"/>
        <w:rPr>
          <w:b/>
          <w:sz w:val="21"/>
        </w:rPr>
      </w:pPr>
      <w:r>
        <w:rPr>
          <w:rFonts w:hint="eastAsia"/>
          <w:b/>
          <w:sz w:val="21"/>
        </w:rPr>
        <w:t>审核组组员（签名）：</w:t>
      </w:r>
    </w:p>
    <w:p w:rsidR="0068038B" w:rsidRDefault="0068038B" w:rsidP="0068038B">
      <w:pPr>
        <w:snapToGrid w:val="0"/>
        <w:spacing w:line="280" w:lineRule="exact"/>
        <w:ind w:firstLineChars="3000" w:firstLine="6325"/>
        <w:rPr>
          <w:b/>
          <w:sz w:val="21"/>
        </w:rPr>
      </w:pPr>
      <w:r>
        <w:rPr>
          <w:rFonts w:hint="eastAsia"/>
          <w:b/>
          <w:sz w:val="21"/>
        </w:rPr>
        <w:t>日期：</w:t>
      </w:r>
      <w:r>
        <w:rPr>
          <w:rFonts w:hint="eastAsia"/>
          <w:b/>
          <w:sz w:val="21"/>
        </w:rPr>
        <w:t>2021</w:t>
      </w:r>
      <w:r w:rsidR="00330CD9">
        <w:rPr>
          <w:rFonts w:hint="eastAsia"/>
          <w:b/>
          <w:sz w:val="21"/>
        </w:rPr>
        <w:t>年</w:t>
      </w:r>
      <w:r>
        <w:rPr>
          <w:rFonts w:hint="eastAsia"/>
          <w:b/>
          <w:sz w:val="21"/>
        </w:rPr>
        <w:t>7</w:t>
      </w:r>
      <w:r w:rsidR="00330CD9">
        <w:rPr>
          <w:rFonts w:hint="eastAsia"/>
          <w:b/>
          <w:sz w:val="21"/>
        </w:rPr>
        <w:t>月</w:t>
      </w:r>
      <w:r>
        <w:rPr>
          <w:rFonts w:hint="eastAsia"/>
          <w:b/>
          <w:sz w:val="21"/>
        </w:rPr>
        <w:t>11</w:t>
      </w:r>
      <w:r w:rsidR="00330CD9">
        <w:rPr>
          <w:rFonts w:hint="eastAsia"/>
          <w:b/>
          <w:sz w:val="21"/>
        </w:rPr>
        <w:t>日</w:t>
      </w:r>
    </w:p>
    <w:p w:rsidR="0068038B" w:rsidRDefault="0068038B" w:rsidP="0068038B">
      <w:pPr>
        <w:snapToGrid w:val="0"/>
        <w:spacing w:line="200" w:lineRule="exact"/>
        <w:ind w:firstLineChars="300" w:firstLine="482"/>
        <w:rPr>
          <w:b/>
          <w:sz w:val="16"/>
          <w:szCs w:val="16"/>
        </w:rPr>
      </w:pPr>
    </w:p>
    <w:p w:rsidR="0068038B" w:rsidRDefault="0068038B" w:rsidP="0068038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68038B" w:rsidRDefault="0068038B" w:rsidP="0068038B">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Pr="003C146B">
        <w:rPr>
          <w:rFonts w:ascii="MS Mincho" w:eastAsia="MS Mincho" w:hAnsi="MS Mincho" w:cs="MS Mincho" w:hint="eastAsia"/>
          <w:b/>
          <w:sz w:val="21"/>
          <w:szCs w:val="21"/>
        </w:rPr>
        <w:t>☑</w:t>
      </w:r>
      <w:r>
        <w:rPr>
          <w:b/>
          <w:sz w:val="21"/>
          <w:szCs w:val="21"/>
        </w:rPr>
        <w:t>QMS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Pr="003C146B">
        <w:rPr>
          <w:rFonts w:ascii="MS Mincho" w:eastAsia="MS Mincho" w:hAnsi="MS Mincho" w:cs="MS Mincho" w:hint="eastAsia"/>
          <w:b/>
          <w:sz w:val="21"/>
          <w:szCs w:val="21"/>
        </w:rPr>
        <w:t>☑</w:t>
      </w:r>
      <w:r>
        <w:rPr>
          <w:rFonts w:hint="eastAsia"/>
          <w:b/>
          <w:sz w:val="21"/>
          <w:szCs w:val="21"/>
        </w:rPr>
        <w:t>验证合格□仍有问题</w:t>
      </w:r>
    </w:p>
    <w:p w:rsidR="0068038B" w:rsidRDefault="0068038B" w:rsidP="0068038B">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68038B" w:rsidRDefault="0068038B" w:rsidP="0068038B">
      <w:pPr>
        <w:spacing w:line="360" w:lineRule="exact"/>
        <w:ind w:firstLineChars="400" w:firstLine="843"/>
        <w:rPr>
          <w:b/>
          <w:sz w:val="21"/>
          <w:szCs w:val="21"/>
        </w:rPr>
      </w:pPr>
      <w:r>
        <w:rPr>
          <w:rFonts w:hint="eastAsia"/>
          <w:b/>
          <w:bCs/>
          <w:sz w:val="21"/>
          <w:szCs w:val="21"/>
        </w:rPr>
        <w:t>审核中发现的</w:t>
      </w:r>
      <w:r w:rsidRPr="003C146B">
        <w:rPr>
          <w:rFonts w:ascii="MS Mincho" w:eastAsia="MS Mincho" w:hAnsi="MS Mincho" w:cs="MS Mincho" w:hint="eastAsia"/>
          <w:b/>
          <w:bCs/>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3C146B">
        <w:rPr>
          <w:rFonts w:ascii="MS Mincho" w:eastAsia="MS Mincho" w:hAnsi="MS Mincho" w:cs="MS Mincho" w:hint="eastAsia"/>
          <w:b/>
          <w:bCs/>
          <w:sz w:val="21"/>
          <w:szCs w:val="21"/>
        </w:rPr>
        <w:t>☑</w:t>
      </w:r>
      <w:r>
        <w:rPr>
          <w:rFonts w:hint="eastAsia"/>
          <w:b/>
          <w:sz w:val="21"/>
          <w:szCs w:val="21"/>
        </w:rPr>
        <w:t>验证合格□仍有问题</w:t>
      </w:r>
    </w:p>
    <w:p w:rsidR="0068038B" w:rsidRDefault="0068038B" w:rsidP="0068038B">
      <w:pPr>
        <w:spacing w:line="360" w:lineRule="exact"/>
        <w:ind w:firstLineChars="400" w:firstLine="843"/>
        <w:rPr>
          <w:b/>
          <w:sz w:val="21"/>
          <w:szCs w:val="21"/>
        </w:rPr>
      </w:pPr>
      <w:r>
        <w:rPr>
          <w:rFonts w:hint="eastAsia"/>
          <w:b/>
          <w:bCs/>
          <w:sz w:val="21"/>
          <w:szCs w:val="21"/>
        </w:rPr>
        <w:t>审核中发现的</w:t>
      </w:r>
      <w:r w:rsidRPr="003C146B">
        <w:rPr>
          <w:rFonts w:ascii="MS Mincho" w:eastAsia="MS Mincho" w:hAnsi="MS Mincho" w:cs="MS Mincho" w:hint="eastAsia"/>
          <w:b/>
          <w:bCs/>
          <w:sz w:val="21"/>
          <w:szCs w:val="21"/>
        </w:rPr>
        <w:t>☑</w:t>
      </w:r>
      <w:r>
        <w:rPr>
          <w:b/>
          <w:sz w:val="21"/>
          <w:szCs w:val="21"/>
        </w:rPr>
        <w:t xml:space="preserve">OHSMS ( </w:t>
      </w:r>
      <w:r>
        <w:rPr>
          <w:rFonts w:hint="eastAsia"/>
          <w:b/>
          <w:sz w:val="21"/>
          <w:szCs w:val="21"/>
        </w:rPr>
        <w:t xml:space="preserve">1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3C146B">
        <w:rPr>
          <w:rFonts w:ascii="MS Mincho" w:eastAsia="MS Mincho" w:hAnsi="MS Mincho" w:cs="MS Mincho" w:hint="eastAsia"/>
          <w:b/>
          <w:bCs/>
          <w:sz w:val="21"/>
          <w:szCs w:val="21"/>
        </w:rPr>
        <w:t>☑</w:t>
      </w:r>
      <w:r>
        <w:rPr>
          <w:rFonts w:hint="eastAsia"/>
          <w:b/>
          <w:sz w:val="21"/>
          <w:szCs w:val="21"/>
        </w:rPr>
        <w:t>验证合格□仍有问题</w:t>
      </w:r>
      <w:r>
        <w:rPr>
          <w:rFonts w:hint="eastAsia"/>
          <w:b/>
          <w:bCs/>
          <w:sz w:val="21"/>
          <w:szCs w:val="21"/>
        </w:rPr>
        <w:t>审</w:t>
      </w:r>
    </w:p>
    <w:p w:rsidR="0068038B" w:rsidRDefault="0068038B" w:rsidP="0068038B">
      <w:pPr>
        <w:spacing w:beforeLines="50" w:before="163" w:line="400" w:lineRule="exact"/>
        <w:rPr>
          <w:b/>
          <w:sz w:val="21"/>
          <w:szCs w:val="21"/>
          <w:u w:val="single"/>
        </w:rPr>
      </w:pPr>
      <w:r>
        <w:rPr>
          <w:rFonts w:hint="eastAsia"/>
          <w:b/>
          <w:sz w:val="21"/>
          <w:szCs w:val="21"/>
        </w:rPr>
        <w:t>存在问题说明及意见：</w:t>
      </w:r>
    </w:p>
    <w:p w:rsidR="0068038B" w:rsidRDefault="0068038B" w:rsidP="0068038B">
      <w:pPr>
        <w:spacing w:beforeLines="50" w:before="163"/>
        <w:ind w:firstLineChars="300" w:firstLine="632"/>
        <w:rPr>
          <w:b/>
          <w:sz w:val="21"/>
          <w:szCs w:val="21"/>
        </w:rPr>
      </w:pPr>
      <w:r>
        <w:rPr>
          <w:b/>
          <w:sz w:val="21"/>
          <w:szCs w:val="21"/>
        </w:rPr>
        <w:t>2.</w:t>
      </w:r>
      <w:r>
        <w:rPr>
          <w:rFonts w:hint="eastAsia"/>
          <w:b/>
          <w:sz w:val="21"/>
          <w:szCs w:val="21"/>
        </w:rPr>
        <w:t>验证结论：</w:t>
      </w:r>
    </w:p>
    <w:p w:rsidR="0068038B" w:rsidRDefault="0068038B" w:rsidP="0068038B">
      <w:pPr>
        <w:tabs>
          <w:tab w:val="left" w:pos="6880"/>
          <w:tab w:val="left" w:pos="7740"/>
          <w:tab w:val="left" w:pos="8385"/>
        </w:tabs>
        <w:snapToGrid w:val="0"/>
        <w:spacing w:beforeLines="50" w:before="163"/>
        <w:ind w:firstLineChars="900" w:firstLine="1717"/>
        <w:rPr>
          <w:b/>
          <w:sz w:val="21"/>
          <w:szCs w:val="21"/>
        </w:rPr>
      </w:pPr>
      <w:r w:rsidRPr="003C146B">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68038B" w:rsidRDefault="0068038B" w:rsidP="0068038B">
      <w:pPr>
        <w:tabs>
          <w:tab w:val="left" w:pos="6880"/>
          <w:tab w:val="left" w:pos="7740"/>
          <w:tab w:val="left" w:pos="8385"/>
        </w:tabs>
        <w:snapToGrid w:val="0"/>
        <w:spacing w:beforeLines="50" w:before="163"/>
        <w:ind w:firstLineChars="343" w:firstLine="723"/>
        <w:rPr>
          <w:b/>
          <w:sz w:val="21"/>
          <w:szCs w:val="21"/>
        </w:rPr>
      </w:pPr>
    </w:p>
    <w:p w:rsidR="0068038B" w:rsidRDefault="0068038B" w:rsidP="0068038B">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  </w:t>
      </w:r>
      <w:r>
        <w:rPr>
          <w:rFonts w:hint="eastAsia"/>
          <w:b/>
          <w:szCs w:val="24"/>
        </w:rPr>
        <w:t>年</w:t>
      </w:r>
      <w:r>
        <w:rPr>
          <w:rFonts w:hint="eastAsia"/>
          <w:b/>
          <w:szCs w:val="24"/>
        </w:rPr>
        <w:t xml:space="preserve">  </w:t>
      </w:r>
      <w:r w:rsidR="00330CD9">
        <w:rPr>
          <w:rFonts w:hint="eastAsia"/>
          <w:b/>
          <w:szCs w:val="24"/>
        </w:rPr>
        <w:t>8</w:t>
      </w:r>
      <w:r>
        <w:rPr>
          <w:rFonts w:hint="eastAsia"/>
          <w:b/>
          <w:szCs w:val="24"/>
        </w:rPr>
        <w:t xml:space="preserve"> </w:t>
      </w:r>
      <w:r>
        <w:rPr>
          <w:rFonts w:hint="eastAsia"/>
          <w:b/>
          <w:szCs w:val="24"/>
        </w:rPr>
        <w:t>月</w:t>
      </w:r>
      <w:r>
        <w:rPr>
          <w:rFonts w:hint="eastAsia"/>
          <w:b/>
          <w:szCs w:val="24"/>
        </w:rPr>
        <w:t xml:space="preserve"> </w:t>
      </w:r>
      <w:r w:rsidR="00330CD9">
        <w:rPr>
          <w:rFonts w:hint="eastAsia"/>
          <w:b/>
          <w:szCs w:val="24"/>
        </w:rPr>
        <w:t>6</w:t>
      </w:r>
      <w:r>
        <w:rPr>
          <w:rFonts w:hint="eastAsia"/>
          <w:b/>
          <w:szCs w:val="24"/>
        </w:rPr>
        <w:t xml:space="preserve"> </w:t>
      </w:r>
      <w:r>
        <w:rPr>
          <w:rFonts w:hint="eastAsia"/>
          <w:b/>
          <w:szCs w:val="24"/>
        </w:rPr>
        <w:t>日</w:t>
      </w:r>
    </w:p>
    <w:p w:rsidR="0068038B" w:rsidRPr="00515D1B" w:rsidRDefault="0068038B" w:rsidP="0068038B">
      <w:pPr>
        <w:tabs>
          <w:tab w:val="left" w:pos="6880"/>
          <w:tab w:val="left" w:pos="7740"/>
          <w:tab w:val="left" w:pos="8385"/>
        </w:tabs>
        <w:snapToGrid w:val="0"/>
        <w:spacing w:beforeLines="50" w:before="163"/>
        <w:ind w:firstLineChars="343" w:firstLine="723"/>
        <w:rPr>
          <w:b/>
          <w:sz w:val="21"/>
          <w:szCs w:val="21"/>
        </w:rPr>
      </w:pPr>
    </w:p>
    <w:p w:rsidR="0068038B" w:rsidRDefault="0068038B" w:rsidP="0068038B">
      <w:pPr>
        <w:tabs>
          <w:tab w:val="left" w:pos="6880"/>
          <w:tab w:val="left" w:pos="7740"/>
          <w:tab w:val="left" w:pos="8385"/>
        </w:tabs>
        <w:snapToGrid w:val="0"/>
        <w:spacing w:beforeLines="50" w:before="163"/>
        <w:ind w:firstLineChars="343" w:firstLine="723"/>
        <w:rPr>
          <w:b/>
          <w:sz w:val="21"/>
          <w:szCs w:val="21"/>
        </w:rPr>
      </w:pPr>
    </w:p>
    <w:p w:rsidR="0068038B" w:rsidRPr="00870B7B" w:rsidRDefault="0068038B" w:rsidP="0068038B">
      <w:pPr>
        <w:tabs>
          <w:tab w:val="left" w:pos="6880"/>
          <w:tab w:val="left" w:pos="7740"/>
          <w:tab w:val="left" w:pos="8385"/>
        </w:tabs>
        <w:snapToGrid w:val="0"/>
        <w:spacing w:beforeLines="50" w:before="163"/>
        <w:ind w:firstLineChars="343" w:firstLine="723"/>
        <w:rPr>
          <w:b/>
          <w:sz w:val="21"/>
          <w:szCs w:val="21"/>
        </w:rPr>
      </w:pPr>
    </w:p>
    <w:p w:rsidR="0064768F" w:rsidRDefault="0064768F" w:rsidP="0064768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4768F" w:rsidRDefault="0064768F" w:rsidP="0064768F">
      <w:pPr>
        <w:snapToGrid w:val="0"/>
        <w:spacing w:beforeLines="50" w:before="163" w:afterLines="50" w:after="163" w:line="360" w:lineRule="exact"/>
        <w:rPr>
          <w:b/>
          <w:sz w:val="26"/>
          <w:szCs w:val="26"/>
        </w:rPr>
      </w:pPr>
      <w:r>
        <w:rPr>
          <w:rFonts w:hint="eastAsia"/>
          <w:b/>
          <w:sz w:val="26"/>
          <w:szCs w:val="26"/>
        </w:rPr>
        <w:t>十五、审核报告的发放范围：</w:t>
      </w:r>
    </w:p>
    <w:p w:rsidR="0064768F" w:rsidRDefault="0064768F" w:rsidP="0064768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4768F" w:rsidRDefault="0064768F" w:rsidP="0064768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64768F" w:rsidRDefault="0064768F" w:rsidP="0064768F">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64768F" w:rsidRDefault="0064768F" w:rsidP="0064768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4768F" w:rsidRDefault="0064768F" w:rsidP="0064768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64768F" w:rsidRDefault="0064768F" w:rsidP="0064768F">
      <w:pPr>
        <w:spacing w:line="320" w:lineRule="exact"/>
        <w:rPr>
          <w:b/>
          <w:bCs/>
          <w:sz w:val="16"/>
          <w:szCs w:val="16"/>
        </w:rPr>
      </w:pPr>
      <w:r>
        <w:rPr>
          <w:b/>
          <w:bCs/>
          <w:sz w:val="21"/>
          <w:szCs w:val="28"/>
        </w:rPr>
        <w:t>3.</w:t>
      </w:r>
      <w:r>
        <w:rPr>
          <w:rFonts w:ascii="宋体" w:hAnsi="宋体" w:hint="eastAsia"/>
          <w:b/>
          <w:bCs/>
          <w:sz w:val="21"/>
          <w:szCs w:val="28"/>
        </w:rPr>
        <w:t>其他</w:t>
      </w:r>
    </w:p>
    <w:p w:rsidR="0064768F" w:rsidRDefault="0064768F" w:rsidP="0064768F">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64768F" w:rsidRDefault="0064768F" w:rsidP="0064768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4768F" w:rsidRDefault="0064768F" w:rsidP="0064768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4768F" w:rsidRDefault="0064768F" w:rsidP="0064768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4768F" w:rsidRDefault="0064768F" w:rsidP="0064768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4768F" w:rsidRDefault="0064768F" w:rsidP="0064768F">
      <w:pPr>
        <w:snapToGrid w:val="0"/>
        <w:jc w:val="left"/>
        <w:rPr>
          <w:b/>
          <w:sz w:val="21"/>
          <w:szCs w:val="21"/>
        </w:rPr>
      </w:pPr>
    </w:p>
    <w:p w:rsidR="0064768F" w:rsidRDefault="0064768F" w:rsidP="0064768F">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4768F" w:rsidRDefault="0064768F" w:rsidP="0064768F">
      <w:pPr>
        <w:snapToGrid w:val="0"/>
        <w:ind w:firstLineChars="147" w:firstLine="353"/>
        <w:jc w:val="left"/>
        <w:rPr>
          <w:rFonts w:ascii="方正仿宋简体" w:eastAsia="方正仿宋简体"/>
          <w:b/>
        </w:rPr>
      </w:pPr>
    </w:p>
    <w:p w:rsidR="0064768F" w:rsidRDefault="0064768F" w:rsidP="0064768F">
      <w:pPr>
        <w:snapToGrid w:val="0"/>
        <w:ind w:firstLineChars="147" w:firstLine="353"/>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68038B" w:rsidRPr="0064768F" w:rsidRDefault="0068038B" w:rsidP="0064768F">
      <w:pPr>
        <w:ind w:left="720" w:hangingChars="300" w:hanging="720"/>
      </w:pPr>
    </w:p>
    <w:sectPr w:rsidR="0068038B" w:rsidRPr="0064768F"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84" w:rsidRDefault="00770384">
      <w:r>
        <w:separator/>
      </w:r>
    </w:p>
  </w:endnote>
  <w:endnote w:type="continuationSeparator" w:id="0">
    <w:p w:rsidR="00770384" w:rsidRDefault="0077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84" w:rsidRDefault="00770384">
      <w:r>
        <w:separator/>
      </w:r>
    </w:p>
  </w:footnote>
  <w:footnote w:type="continuationSeparator" w:id="0">
    <w:p w:rsidR="00770384" w:rsidRDefault="0077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770384" w:rsidP="006803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0F65E4" w:rsidRPr="00390345">
      <w:rPr>
        <w:rStyle w:val="CharChar1"/>
        <w:rFonts w:hint="default"/>
      </w:rPr>
      <w:t>北京国标联合认证有限公司</w:t>
    </w:r>
    <w:r w:rsidR="000F65E4" w:rsidRPr="00390345">
      <w:rPr>
        <w:rStyle w:val="CharChar1"/>
        <w:rFonts w:hint="default"/>
      </w:rPr>
      <w:tab/>
    </w:r>
    <w:r w:rsidR="000F65E4" w:rsidRPr="00390345">
      <w:rPr>
        <w:rStyle w:val="CharChar1"/>
        <w:rFonts w:hint="default"/>
      </w:rPr>
      <w:tab/>
    </w:r>
    <w:r w:rsidR="000F65E4">
      <w:rPr>
        <w:rStyle w:val="CharChar1"/>
        <w:rFonts w:hint="default"/>
      </w:rPr>
      <w:tab/>
    </w:r>
  </w:p>
  <w:p w:rsidR="004209E6" w:rsidRPr="004209E6" w:rsidRDefault="00770384"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0F65E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65E4" w:rsidRPr="00390345">
      <w:rPr>
        <w:rStyle w:val="CharChar1"/>
        <w:rFonts w:hint="default"/>
        <w:w w:val="90"/>
      </w:rPr>
      <w:t>Beijing International Standard united Certification Co.</w:t>
    </w:r>
    <w:proofErr w:type="gramStart"/>
    <w:r w:rsidR="000F65E4" w:rsidRPr="00390345">
      <w:rPr>
        <w:rStyle w:val="CharChar1"/>
        <w:rFonts w:hint="default"/>
        <w:w w:val="90"/>
      </w:rPr>
      <w:t>,Ltd.</w:t>
    </w:r>
    <w:r w:rsidR="000F65E4" w:rsidRPr="007757F3">
      <w:rPr>
        <w:rFonts w:hint="eastAsia"/>
        <w:sz w:val="18"/>
        <w:szCs w:val="18"/>
      </w:rPr>
      <w:t>ISC</w:t>
    </w:r>
    <w:proofErr w:type="gramEnd"/>
    <w:r w:rsidR="000F65E4" w:rsidRPr="007757F3">
      <w:rPr>
        <w:rFonts w:hint="eastAsia"/>
        <w:sz w:val="18"/>
        <w:szCs w:val="18"/>
      </w:rPr>
      <w:t>-B-I</w:t>
    </w:r>
    <w:r w:rsidR="000F65E4">
      <w:rPr>
        <w:rFonts w:hint="eastAsia"/>
        <w:sz w:val="18"/>
        <w:szCs w:val="18"/>
      </w:rPr>
      <w:t>I-1</w:t>
    </w:r>
    <w:r w:rsidR="000F65E4">
      <w:rPr>
        <w:sz w:val="18"/>
        <w:szCs w:val="18"/>
      </w:rPr>
      <w:t>3</w:t>
    </w:r>
    <w:r w:rsidR="000F65E4" w:rsidRPr="007757F3">
      <w:rPr>
        <w:rFonts w:hint="eastAsia"/>
        <w:sz w:val="18"/>
        <w:szCs w:val="18"/>
      </w:rPr>
      <w:t>管理体系审核记录表</w:t>
    </w:r>
    <w:r w:rsidR="000F65E4">
      <w:rPr>
        <w:rFonts w:hint="eastAsia"/>
        <w:sz w:val="18"/>
        <w:szCs w:val="18"/>
      </w:rPr>
      <w:t>(03</w:t>
    </w:r>
    <w:r w:rsidR="000F65E4">
      <w:rPr>
        <w:rFonts w:hint="eastAsia"/>
        <w:sz w:val="18"/>
        <w:szCs w:val="18"/>
      </w:rPr>
      <w:t>版</w:t>
    </w:r>
    <w:r w:rsidR="000F65E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63C3"/>
    <w:rsid w:val="000F65E4"/>
    <w:rsid w:val="00142D66"/>
    <w:rsid w:val="00191766"/>
    <w:rsid w:val="001E626B"/>
    <w:rsid w:val="00241E52"/>
    <w:rsid w:val="00330CD9"/>
    <w:rsid w:val="0034705B"/>
    <w:rsid w:val="003D7357"/>
    <w:rsid w:val="0044076B"/>
    <w:rsid w:val="004D0391"/>
    <w:rsid w:val="00515D1B"/>
    <w:rsid w:val="00635105"/>
    <w:rsid w:val="0064768F"/>
    <w:rsid w:val="00657234"/>
    <w:rsid w:val="0068038B"/>
    <w:rsid w:val="006A63C3"/>
    <w:rsid w:val="00770384"/>
    <w:rsid w:val="00826A99"/>
    <w:rsid w:val="00932D7B"/>
    <w:rsid w:val="00940E30"/>
    <w:rsid w:val="009B57BD"/>
    <w:rsid w:val="00A23D50"/>
    <w:rsid w:val="00D10059"/>
    <w:rsid w:val="00DC0347"/>
    <w:rsid w:val="00FE1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68038B"/>
    <w:rPr>
      <w:color w:val="0000FF" w:themeColor="hyperlink"/>
      <w:u w:val="single"/>
    </w:rPr>
  </w:style>
  <w:style w:type="paragraph" w:styleId="a9">
    <w:name w:val="Body Text"/>
    <w:basedOn w:val="a"/>
    <w:link w:val="Char2"/>
    <w:uiPriority w:val="99"/>
    <w:unhideWhenUsed/>
    <w:rsid w:val="0068038B"/>
    <w:pPr>
      <w:spacing w:after="120"/>
    </w:pPr>
  </w:style>
  <w:style w:type="character" w:customStyle="1" w:styleId="Char2">
    <w:name w:val="正文文本 Char"/>
    <w:basedOn w:val="a0"/>
    <w:link w:val="a9"/>
    <w:uiPriority w:val="99"/>
    <w:rsid w:val="0068038B"/>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26101">
      <w:bodyDiv w:val="1"/>
      <w:marLeft w:val="0"/>
      <w:marRight w:val="0"/>
      <w:marTop w:val="0"/>
      <w:marBottom w:val="0"/>
      <w:divBdr>
        <w:top w:val="none" w:sz="0" w:space="0" w:color="auto"/>
        <w:left w:val="none" w:sz="0" w:space="0" w:color="auto"/>
        <w:bottom w:val="none" w:sz="0" w:space="0" w:color="auto"/>
        <w:right w:val="none" w:sz="0" w:space="0" w:color="auto"/>
      </w:divBdr>
    </w:div>
    <w:div w:id="13745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1350</Words>
  <Characters>7700</Characters>
  <Application>Microsoft Office Word</Application>
  <DocSecurity>0</DocSecurity>
  <Lines>64</Lines>
  <Paragraphs>18</Paragraphs>
  <ScaleCrop>false</ScaleCrop>
  <Company>微软中国</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162</cp:revision>
  <cp:lastPrinted>2019-04-18T08:15:00Z</cp:lastPrinted>
  <dcterms:created xsi:type="dcterms:W3CDTF">2016-02-29T05:10:00Z</dcterms:created>
  <dcterms:modified xsi:type="dcterms:W3CDTF">2021-08-05T23:23:00Z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