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F26772" w:rsidP="00F642F3">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712145" w:rsidTr="00840B1E">
        <w:trPr>
          <w:trHeight w:val="13108"/>
          <w:jc w:val="center"/>
        </w:trPr>
        <w:tc>
          <w:tcPr>
            <w:tcW w:w="9559" w:type="dxa"/>
            <w:tcBorders>
              <w:top w:val="single" w:sz="12" w:space="0" w:color="auto"/>
              <w:bottom w:val="single" w:sz="12" w:space="0" w:color="auto"/>
            </w:tcBorders>
          </w:tcPr>
          <w:p w:rsidR="000B31A0" w:rsidRDefault="00F26772" w:rsidP="00F642F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26772" w:rsidP="00F642F3">
            <w:pPr>
              <w:snapToGrid w:val="0"/>
              <w:spacing w:beforeLines="50" w:line="360" w:lineRule="auto"/>
              <w:rPr>
                <w:sz w:val="21"/>
                <w:szCs w:val="21"/>
              </w:rPr>
            </w:pPr>
          </w:p>
          <w:p w:rsidR="000B31A0" w:rsidRDefault="00F26772" w:rsidP="00F642F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26772" w:rsidP="00F642F3">
            <w:pPr>
              <w:snapToGrid w:val="0"/>
              <w:ind w:firstLineChars="200" w:firstLine="320"/>
              <w:rPr>
                <w:sz w:val="16"/>
                <w:szCs w:val="16"/>
              </w:rPr>
            </w:pPr>
          </w:p>
          <w:p w:rsidR="000B31A0" w:rsidRDefault="00F26772" w:rsidP="00F642F3">
            <w:pPr>
              <w:snapToGrid w:val="0"/>
              <w:spacing w:beforeLines="50" w:line="360" w:lineRule="auto"/>
              <w:ind w:firstLineChars="200" w:firstLine="420"/>
              <w:rPr>
                <w:sz w:val="21"/>
                <w:szCs w:val="21"/>
              </w:rPr>
            </w:pPr>
          </w:p>
          <w:p w:rsidR="000B31A0" w:rsidRDefault="00F26772" w:rsidP="00F642F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26772" w:rsidP="00F642F3">
            <w:pPr>
              <w:snapToGrid w:val="0"/>
              <w:ind w:firstLineChars="100" w:firstLine="160"/>
              <w:rPr>
                <w:sz w:val="16"/>
                <w:szCs w:val="16"/>
              </w:rPr>
            </w:pPr>
          </w:p>
          <w:p w:rsidR="000B31A0" w:rsidRDefault="00F26772" w:rsidP="00F642F3">
            <w:pPr>
              <w:snapToGrid w:val="0"/>
              <w:spacing w:beforeLines="50" w:line="360" w:lineRule="auto"/>
              <w:rPr>
                <w:sz w:val="16"/>
                <w:szCs w:val="16"/>
              </w:rPr>
            </w:pPr>
          </w:p>
          <w:p w:rsidR="000B31A0" w:rsidRDefault="00F26772" w:rsidP="00F642F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26772">
            <w:pPr>
              <w:tabs>
                <w:tab w:val="left" w:pos="61"/>
              </w:tabs>
              <w:snapToGrid w:val="0"/>
              <w:rPr>
                <w:sz w:val="16"/>
                <w:szCs w:val="16"/>
              </w:rPr>
            </w:pPr>
          </w:p>
          <w:p w:rsidR="000B31A0" w:rsidRDefault="00F26772" w:rsidP="00F642F3">
            <w:pPr>
              <w:tabs>
                <w:tab w:val="left" w:pos="241"/>
              </w:tabs>
              <w:snapToGrid w:val="0"/>
              <w:spacing w:beforeLines="50" w:line="360" w:lineRule="auto"/>
              <w:ind w:firstLineChars="200" w:firstLine="320"/>
              <w:rPr>
                <w:color w:val="FF0000"/>
                <w:sz w:val="16"/>
                <w:szCs w:val="16"/>
              </w:rPr>
            </w:pPr>
          </w:p>
          <w:p w:rsidR="000B31A0" w:rsidRDefault="00F26772" w:rsidP="00F642F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26772">
            <w:pPr>
              <w:snapToGrid w:val="0"/>
              <w:rPr>
                <w:sz w:val="16"/>
                <w:szCs w:val="16"/>
              </w:rPr>
            </w:pPr>
          </w:p>
          <w:p w:rsidR="000B31A0" w:rsidRDefault="00F26772" w:rsidP="00F642F3">
            <w:pPr>
              <w:snapToGrid w:val="0"/>
              <w:spacing w:beforeLines="50" w:line="360" w:lineRule="auto"/>
              <w:rPr>
                <w:sz w:val="16"/>
                <w:szCs w:val="16"/>
              </w:rPr>
            </w:pPr>
          </w:p>
          <w:p w:rsidR="000B31A0" w:rsidRDefault="00F26772" w:rsidP="00F642F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26772" w:rsidP="00F642F3">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F26772" w:rsidP="00F642F3">
            <w:pPr>
              <w:snapToGrid w:val="0"/>
              <w:spacing w:beforeLines="50" w:line="360" w:lineRule="auto"/>
              <w:rPr>
                <w:sz w:val="21"/>
                <w:szCs w:val="21"/>
              </w:rPr>
            </w:pPr>
          </w:p>
          <w:p w:rsidR="000B31A0" w:rsidRDefault="00F26772" w:rsidP="00F642F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642F3" w:rsidP="00F642F3">
            <w:pPr>
              <w:snapToGrid w:val="0"/>
              <w:spacing w:beforeLines="50" w:line="360" w:lineRule="auto"/>
              <w:ind w:leftChars="100" w:left="240" w:firstLineChars="1857" w:firstLine="4457"/>
              <w:rPr>
                <w:sz w:val="21"/>
                <w:szCs w:val="21"/>
              </w:rPr>
            </w:pPr>
            <w:r w:rsidRPr="00F642F3">
              <w:rPr>
                <w:rFonts w:ascii="宋体" w:hAnsi="宋体"/>
                <w:noProof/>
                <w:szCs w:val="21"/>
              </w:rPr>
              <w:drawing>
                <wp:anchor distT="0" distB="0" distL="114300" distR="114300" simplePos="0" relativeHeight="251659264" behindDoc="0" locked="0" layoutInCell="1" allowOverlap="1">
                  <wp:simplePos x="0" y="0"/>
                  <wp:positionH relativeFrom="column">
                    <wp:posOffset>369087</wp:posOffset>
                  </wp:positionH>
                  <wp:positionV relativeFrom="paragraph">
                    <wp:posOffset>226924</wp:posOffset>
                  </wp:positionV>
                  <wp:extent cx="542011" cy="321868"/>
                  <wp:effectExtent l="19050" t="0" r="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6" cstate="print"/>
                          <a:srcRect/>
                          <a:stretch>
                            <a:fillRect/>
                          </a:stretch>
                        </pic:blipFill>
                        <pic:spPr bwMode="auto">
                          <a:xfrm>
                            <a:off x="0" y="0"/>
                            <a:ext cx="542011" cy="321868"/>
                          </a:xfrm>
                          <a:prstGeom prst="rect">
                            <a:avLst/>
                          </a:prstGeom>
                          <a:noFill/>
                          <a:ln w="9525">
                            <a:noFill/>
                            <a:miter lim="800000"/>
                            <a:headEnd/>
                            <a:tailEnd/>
                          </a:ln>
                        </pic:spPr>
                      </pic:pic>
                    </a:graphicData>
                  </a:graphic>
                </wp:anchor>
              </w:drawing>
            </w:r>
          </w:p>
          <w:p w:rsidR="000B31A0" w:rsidRDefault="00F26772" w:rsidP="00F642F3">
            <w:pPr>
              <w:snapToGrid w:val="0"/>
              <w:spacing w:beforeLines="50" w:line="360" w:lineRule="auto"/>
              <w:rPr>
                <w:sz w:val="21"/>
                <w:szCs w:val="21"/>
              </w:rPr>
            </w:pPr>
          </w:p>
          <w:p w:rsidR="000B31A0" w:rsidRDefault="00F26772" w:rsidP="00F642F3">
            <w:pPr>
              <w:snapToGrid w:val="0"/>
              <w:spacing w:beforeLines="50" w:line="360" w:lineRule="auto"/>
              <w:rPr>
                <w:sz w:val="21"/>
                <w:szCs w:val="21"/>
              </w:rPr>
            </w:pPr>
          </w:p>
          <w:p w:rsidR="000B31A0" w:rsidRDefault="00F26772" w:rsidP="00F642F3">
            <w:pPr>
              <w:snapToGrid w:val="0"/>
              <w:spacing w:beforeLines="50" w:line="360" w:lineRule="auto"/>
              <w:rPr>
                <w:b/>
                <w:szCs w:val="24"/>
              </w:rPr>
            </w:pPr>
            <w:r>
              <w:rPr>
                <w:rFonts w:hint="eastAsia"/>
                <w:b/>
                <w:szCs w:val="24"/>
              </w:rPr>
              <w:t>北京国标联合认证有限公司审核组</w:t>
            </w:r>
          </w:p>
          <w:p w:rsidR="000B31A0" w:rsidRDefault="00F26772">
            <w:pPr>
              <w:snapToGrid w:val="0"/>
              <w:rPr>
                <w:sz w:val="16"/>
                <w:szCs w:val="16"/>
              </w:rPr>
            </w:pPr>
          </w:p>
          <w:p w:rsidR="000B31A0" w:rsidRDefault="00F26772" w:rsidP="00F642F3">
            <w:pPr>
              <w:spacing w:beforeLines="50" w:line="360" w:lineRule="auto"/>
            </w:pPr>
            <w:r>
              <w:rPr>
                <w:rFonts w:hint="eastAsia"/>
                <w:b/>
                <w:sz w:val="22"/>
                <w:szCs w:val="22"/>
              </w:rPr>
              <w:t>日期</w:t>
            </w:r>
            <w:r>
              <w:rPr>
                <w:rFonts w:hint="eastAsia"/>
                <w:sz w:val="22"/>
                <w:szCs w:val="22"/>
              </w:rPr>
              <w:t>：</w:t>
            </w:r>
            <w:r w:rsidR="00F642F3">
              <w:rPr>
                <w:rFonts w:hint="eastAsia"/>
                <w:sz w:val="22"/>
                <w:szCs w:val="22"/>
              </w:rPr>
              <w:t>2021-5-24</w:t>
            </w:r>
          </w:p>
        </w:tc>
      </w:tr>
    </w:tbl>
    <w:p w:rsidR="000B31A0" w:rsidRDefault="00F26772"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772" w:rsidRDefault="00F26772" w:rsidP="00712145">
      <w:r>
        <w:separator/>
      </w:r>
    </w:p>
  </w:endnote>
  <w:endnote w:type="continuationSeparator" w:id="1">
    <w:p w:rsidR="00F26772" w:rsidRDefault="00F26772" w:rsidP="007121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772" w:rsidRDefault="00F26772" w:rsidP="00712145">
      <w:r>
        <w:separator/>
      </w:r>
    </w:p>
  </w:footnote>
  <w:footnote w:type="continuationSeparator" w:id="1">
    <w:p w:rsidR="00F26772" w:rsidRDefault="00F26772" w:rsidP="00712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712145" w:rsidP="00F642F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712145">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F2677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71214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F26772" w:rsidRPr="00390345">
      <w:rPr>
        <w:rStyle w:val="CharChar1"/>
        <w:rFonts w:hint="default"/>
      </w:rPr>
      <w:t>北京国标联合认证有限公司</w:t>
    </w:r>
    <w:r w:rsidR="00F26772" w:rsidRPr="00390345">
      <w:rPr>
        <w:rStyle w:val="CharChar1"/>
        <w:rFonts w:hint="default"/>
      </w:rPr>
      <w:tab/>
    </w:r>
    <w:r w:rsidR="00F26772" w:rsidRPr="00390345">
      <w:rPr>
        <w:rStyle w:val="CharChar1"/>
        <w:rFonts w:hint="default"/>
      </w:rPr>
      <w:tab/>
    </w:r>
    <w:r w:rsidR="00F26772">
      <w:rPr>
        <w:rStyle w:val="CharChar1"/>
        <w:rFonts w:hint="default"/>
      </w:rPr>
      <w:tab/>
    </w:r>
  </w:p>
  <w:p w:rsidR="00840B1E" w:rsidRDefault="00F2677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F26772">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145"/>
    <w:rsid w:val="00712145"/>
    <w:rsid w:val="00F26772"/>
    <w:rsid w:val="00F64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105</Words>
  <Characters>159</Characters>
  <Application>Microsoft Office Word</Application>
  <DocSecurity>0</DocSecurity>
  <Lines>39</Lines>
  <Paragraphs>43</Paragraphs>
  <ScaleCrop>false</ScaleCrop>
  <Company>微软中国</Company>
  <LinksUpToDate>false</LinksUpToDate>
  <CharactersWithSpaces>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2021-05-22T02:31:00Z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