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北京派网软件有限公司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21283-2025-QEO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北京市海淀区西北旺东路10号院东区10号楼1层1-16</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北京市海淀区西北旺东路10号院东区10号楼1层1-16</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胡素敬</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13220132618</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45</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hu.sujing@panabit.com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2025年09月10日 14:00至2025年09月11日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3.0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24001-2016/ISO14001:2015、GB/T19001-2016/ISO9001:2015、GB/T45001-2020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E:计算机应用软件研发及技术服务，电子产品、通讯设备、计算机信息系统安全专用产品销售所涉及场所的相关环境管理活动</w:t>
            </w:r>
          </w:p>
          <w:p>
            <w:pPr>
              <w:tabs>
                <w:tab w:val="left" w:pos="0"/>
              </w:tabs>
              <w:jc w:val="left"/>
              <w:rPr>
                <w:rFonts w:hint="eastAsia"/>
                <w:sz w:val="21"/>
                <w:szCs w:val="21"/>
              </w:rPr>
            </w:pPr>
            <w:r>
              <w:rPr>
                <w:rFonts w:hint="eastAsia"/>
                <w:sz w:val="21"/>
                <w:szCs w:val="21"/>
              </w:rPr>
              <w:t>Q:计算机应用软件研发及技术服务，电子产品、通讯设备、计算机信息系统安全专用产品销售</w:t>
            </w:r>
          </w:p>
          <w:p>
            <w:pPr>
              <w:tabs>
                <w:tab w:val="left" w:pos="0"/>
              </w:tabs>
              <w:jc w:val="left"/>
              <w:rPr>
                <w:rFonts w:hint="eastAsia"/>
                <w:sz w:val="21"/>
                <w:szCs w:val="21"/>
              </w:rPr>
            </w:pPr>
            <w:r>
              <w:rPr>
                <w:rFonts w:hint="eastAsia"/>
                <w:sz w:val="21"/>
                <w:szCs w:val="21"/>
              </w:rPr>
              <w:t>O:计算机应用软件研发及技术服务，电子产品、通讯设备、计算机信息系统安全专用产品销售所涉及场所的相关职业健康安全管理活动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E:29.09.01,29.09.02,33.02.01,33.02.04,Q:29.09.01,29.09.02,33.02.01,33.02.04,O:29.09.01,29.09.02,33.02.01,33.02.04</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王冰</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2024-N1EMS-1456075</w:t>
            </w:r>
          </w:p>
        </w:tc>
        <w:tc>
          <w:tcPr>
            <w:tcW w:w="3684" w:type="dxa"/>
            <w:gridSpan w:val="9"/>
            <w:vAlign w:val="center"/>
          </w:tcPr>
          <w:p w:rsidR="00E12FF5">
            <w:pPr>
              <w:jc w:val="center"/>
              <w:rPr>
                <w:sz w:val="21"/>
                <w:szCs w:val="21"/>
              </w:rPr>
            </w:pPr>
            <w:r>
              <w:t>29.09.01,29.09.02,33.02.01,33.02.04</w:t>
            </w:r>
          </w:p>
        </w:tc>
        <w:tc>
          <w:tcPr>
            <w:tcW w:w="1560" w:type="dxa"/>
            <w:gridSpan w:val="2"/>
            <w:vAlign w:val="center"/>
          </w:tcPr>
          <w:p w:rsidR="00E12FF5">
            <w:pPr>
              <w:jc w:val="center"/>
              <w:rPr>
                <w:sz w:val="21"/>
                <w:szCs w:val="21"/>
              </w:rPr>
            </w:pPr>
            <w:bookmarkStart w:id="11" w:name="_GoBack"/>
            <w:bookmarkEnd w:id="11"/>
            <w:r>
              <w:t>13241500421</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王冰</w:t>
            </w:r>
          </w:p>
        </w:tc>
        <w:tc>
          <w:tcPr>
            <w:tcW w:w="850" w:type="dxa"/>
            <w:vAlign w:val="center"/>
          </w:tcPr>
          <w:p>
            <w:pPr>
              <w:jc w:val="center"/>
            </w:pPr>
            <w:r>
              <w:t>女</w:t>
            </w:r>
          </w:p>
        </w:tc>
        <w:tc>
          <w:tcPr>
            <w:tcW w:w="2699" w:type="dxa"/>
            <w:gridSpan w:val="4"/>
            <w:vAlign w:val="center"/>
          </w:tcPr>
          <w:p>
            <w:pPr>
              <w:jc w:val="both"/>
            </w:pPr>
            <w:r>
              <w:t>2024-N1QMS-1456075</w:t>
            </w:r>
          </w:p>
        </w:tc>
        <w:tc>
          <w:tcPr>
            <w:tcW w:w="3684" w:type="dxa"/>
            <w:gridSpan w:val="9"/>
            <w:vAlign w:val="center"/>
          </w:tcPr>
          <w:p>
            <w:pPr>
              <w:jc w:val="center"/>
            </w:pPr>
            <w:r>
              <w:t>29.09.01,29.09.02,33.02.01,33.02.04</w:t>
            </w:r>
          </w:p>
        </w:tc>
        <w:tc>
          <w:tcPr>
            <w:tcW w:w="1560" w:type="dxa"/>
            <w:gridSpan w:val="2"/>
            <w:vAlign w:val="center"/>
          </w:tcPr>
          <w:p>
            <w:pPr>
              <w:jc w:val="center"/>
            </w:pPr>
            <w:r>
              <w:t>13241500421</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王冰</w:t>
            </w:r>
          </w:p>
        </w:tc>
        <w:tc>
          <w:tcPr>
            <w:tcW w:w="850" w:type="dxa"/>
            <w:vAlign w:val="center"/>
          </w:tcPr>
          <w:p>
            <w:pPr>
              <w:jc w:val="center"/>
            </w:pPr>
            <w:r>
              <w:t>女</w:t>
            </w:r>
          </w:p>
        </w:tc>
        <w:tc>
          <w:tcPr>
            <w:tcW w:w="2699" w:type="dxa"/>
            <w:gridSpan w:val="4"/>
            <w:vAlign w:val="center"/>
          </w:tcPr>
          <w:p>
            <w:pPr>
              <w:jc w:val="both"/>
            </w:pPr>
            <w:r>
              <w:t>2024-N1OHSMS-1456075</w:t>
            </w:r>
          </w:p>
        </w:tc>
        <w:tc>
          <w:tcPr>
            <w:tcW w:w="3684" w:type="dxa"/>
            <w:gridSpan w:val="9"/>
            <w:vAlign w:val="center"/>
          </w:tcPr>
          <w:p>
            <w:pPr>
              <w:jc w:val="center"/>
            </w:pPr>
            <w:r>
              <w:t>29.09.01,29.09.02,33.02.01,33.02.04</w:t>
            </w:r>
          </w:p>
        </w:tc>
        <w:tc>
          <w:tcPr>
            <w:tcW w:w="1560" w:type="dxa"/>
            <w:gridSpan w:val="2"/>
            <w:vAlign w:val="center"/>
          </w:tcPr>
          <w:p>
            <w:pPr>
              <w:jc w:val="center"/>
            </w:pPr>
            <w:r>
              <w:t>13241500421</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黄朝星</w:t>
            </w:r>
          </w:p>
        </w:tc>
        <w:tc>
          <w:tcPr>
            <w:tcW w:w="850" w:type="dxa"/>
            <w:vAlign w:val="center"/>
          </w:tcPr>
          <w:p>
            <w:pPr>
              <w:jc w:val="center"/>
            </w:pPr>
            <w:r>
              <w:t>男</w:t>
            </w:r>
          </w:p>
        </w:tc>
        <w:tc>
          <w:tcPr>
            <w:tcW w:w="2699" w:type="dxa"/>
            <w:gridSpan w:val="4"/>
            <w:vAlign w:val="center"/>
          </w:tcPr>
          <w:p>
            <w:pPr>
              <w:jc w:val="both"/>
            </w:pPr>
            <w:r>
              <w:t>2025-N1QMS-1312379</w:t>
            </w:r>
          </w:p>
        </w:tc>
        <w:tc>
          <w:tcPr>
            <w:tcW w:w="3684" w:type="dxa"/>
            <w:gridSpan w:val="9"/>
            <w:vAlign w:val="center"/>
          </w:tcPr>
          <w:p>
            <w:pPr>
              <w:jc w:val="center"/>
            </w:pPr>
            <w:r>
              <w:t>29.09.01,29.09.02,33.02.01,33.02.04</w:t>
            </w:r>
          </w:p>
        </w:tc>
        <w:tc>
          <w:tcPr>
            <w:tcW w:w="1560" w:type="dxa"/>
            <w:gridSpan w:val="2"/>
            <w:vAlign w:val="center"/>
          </w:tcPr>
          <w:p>
            <w:pPr>
              <w:jc w:val="center"/>
            </w:pPr>
            <w:r>
              <w:t>13522192863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黄朝星</w:t>
            </w:r>
          </w:p>
        </w:tc>
        <w:tc>
          <w:tcPr>
            <w:tcW w:w="850" w:type="dxa"/>
            <w:vAlign w:val="center"/>
          </w:tcPr>
          <w:p>
            <w:pPr>
              <w:jc w:val="center"/>
            </w:pPr>
            <w:r>
              <w:t>男</w:t>
            </w:r>
          </w:p>
        </w:tc>
        <w:tc>
          <w:tcPr>
            <w:tcW w:w="2699" w:type="dxa"/>
            <w:gridSpan w:val="4"/>
            <w:vAlign w:val="center"/>
          </w:tcPr>
          <w:p>
            <w:pPr>
              <w:jc w:val="both"/>
            </w:pPr>
            <w:r>
              <w:t>2025-N1EMS-1312379</w:t>
            </w:r>
          </w:p>
        </w:tc>
        <w:tc>
          <w:tcPr>
            <w:tcW w:w="3684" w:type="dxa"/>
            <w:gridSpan w:val="9"/>
            <w:vAlign w:val="center"/>
          </w:tcPr>
          <w:p>
            <w:pPr>
              <w:jc w:val="center"/>
            </w:pPr>
            <w:r>
              <w:t>29.09.01,29.09.02,33.02.01,33.02.04</w:t>
            </w:r>
          </w:p>
        </w:tc>
        <w:tc>
          <w:tcPr>
            <w:tcW w:w="1560" w:type="dxa"/>
            <w:gridSpan w:val="2"/>
            <w:vAlign w:val="center"/>
          </w:tcPr>
          <w:p>
            <w:pPr>
              <w:jc w:val="center"/>
            </w:pPr>
            <w:r>
              <w:t>13522192863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黄朝星</w:t>
            </w:r>
          </w:p>
        </w:tc>
        <w:tc>
          <w:tcPr>
            <w:tcW w:w="850" w:type="dxa"/>
            <w:vAlign w:val="center"/>
          </w:tcPr>
          <w:p>
            <w:pPr>
              <w:jc w:val="center"/>
            </w:pPr>
            <w:r>
              <w:t>男</w:t>
            </w:r>
          </w:p>
        </w:tc>
        <w:tc>
          <w:tcPr>
            <w:tcW w:w="2699" w:type="dxa"/>
            <w:gridSpan w:val="4"/>
            <w:vAlign w:val="center"/>
          </w:tcPr>
          <w:p>
            <w:pPr>
              <w:jc w:val="both"/>
            </w:pPr>
            <w:r>
              <w:t>2025-N1OHSMS-1312379</w:t>
            </w:r>
          </w:p>
        </w:tc>
        <w:tc>
          <w:tcPr>
            <w:tcW w:w="3684" w:type="dxa"/>
            <w:gridSpan w:val="9"/>
            <w:vAlign w:val="center"/>
          </w:tcPr>
          <w:p>
            <w:pPr>
              <w:jc w:val="center"/>
            </w:pPr>
            <w:r>
              <w:t>29.09.01,29.09.02,33.02.01,33.02.04</w:t>
            </w:r>
          </w:p>
        </w:tc>
        <w:tc>
          <w:tcPr>
            <w:tcW w:w="1560" w:type="dxa"/>
            <w:gridSpan w:val="2"/>
            <w:vAlign w:val="center"/>
          </w:tcPr>
          <w:p>
            <w:pPr>
              <w:jc w:val="center"/>
            </w:pPr>
            <w:r>
              <w:t>13522192863</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2025-09-01</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622564"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02210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