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30143-2025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2025年12月24日上午至2025年12月24日下午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2821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