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9C6" w:rsidRDefault="00A729C6" w:rsidP="00A729C6">
      <w:pPr>
        <w:snapToGrid w:val="0"/>
        <w:spacing w:beforeLines="50" w:before="120" w:line="360" w:lineRule="exact"/>
        <w:jc w:val="center"/>
        <w:rPr>
          <w:rFonts w:asciiTheme="minorEastAsia" w:eastAsiaTheme="minorEastAsia" w:hAnsiTheme="minorEastAsia"/>
          <w:b/>
          <w:sz w:val="18"/>
          <w:szCs w:val="18"/>
        </w:rPr>
      </w:pPr>
      <w:r>
        <w:rPr>
          <w:rFonts w:asciiTheme="minorEastAsia" w:eastAsiaTheme="minorEastAsia" w:hAnsiTheme="minorEastAsia" w:hint="eastAsia"/>
          <w:b/>
          <w:sz w:val="30"/>
          <w:szCs w:val="30"/>
        </w:rPr>
        <w:t>专业培训记录</w:t>
      </w:r>
    </w:p>
    <w:p w:rsidR="00A729C6" w:rsidRDefault="00C0433E" w:rsidP="00A729C6">
      <w:pPr>
        <w:snapToGrid w:val="0"/>
        <w:spacing w:afterLines="50" w:after="120" w:line="320" w:lineRule="exact"/>
        <w:rPr>
          <w:rFonts w:eastAsia="隶书"/>
          <w:b/>
          <w:sz w:val="22"/>
          <w:szCs w:val="22"/>
        </w:rPr>
      </w:pPr>
      <w:bookmarkStart w:id="0" w:name="E勾选"/>
      <w:r>
        <w:rPr>
          <w:rFonts w:hint="eastAsia"/>
          <w:b/>
          <w:sz w:val="22"/>
          <w:szCs w:val="22"/>
        </w:rPr>
        <w:t>■</w:t>
      </w:r>
      <w:bookmarkEnd w:id="0"/>
      <w:r w:rsidR="00A729C6">
        <w:rPr>
          <w:b/>
          <w:sz w:val="22"/>
          <w:szCs w:val="22"/>
        </w:rPr>
        <w:t xml:space="preserve">QMS  </w:t>
      </w:r>
      <w:r w:rsidRPr="00CA303E">
        <w:rPr>
          <w:rFonts w:ascii="宋体" w:hAnsi="宋体" w:hint="eastAsia"/>
        </w:rPr>
        <w:t>□</w:t>
      </w:r>
      <w:r w:rsidR="00A729C6">
        <w:rPr>
          <w:b/>
          <w:sz w:val="22"/>
          <w:szCs w:val="22"/>
        </w:rPr>
        <w:t xml:space="preserve">EMS  </w:t>
      </w:r>
      <w:r w:rsidRPr="00CA303E">
        <w:rPr>
          <w:rFonts w:ascii="宋体" w:hAnsi="宋体" w:hint="eastAsia"/>
        </w:rPr>
        <w:t>□</w:t>
      </w:r>
      <w:r w:rsidR="00A729C6">
        <w:rPr>
          <w:b/>
          <w:sz w:val="22"/>
          <w:szCs w:val="22"/>
        </w:rPr>
        <w:t xml:space="preserve">OHSMS </w:t>
      </w:r>
    </w:p>
    <w:tbl>
      <w:tblPr>
        <w:tblW w:w="1011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6"/>
        <w:gridCol w:w="1269"/>
        <w:gridCol w:w="1263"/>
        <w:gridCol w:w="1971"/>
        <w:gridCol w:w="33"/>
        <w:gridCol w:w="1484"/>
        <w:gridCol w:w="796"/>
        <w:gridCol w:w="1079"/>
        <w:gridCol w:w="393"/>
        <w:gridCol w:w="956"/>
      </w:tblGrid>
      <w:tr w:rsidR="00A729C6" w:rsidRPr="0059207A" w:rsidTr="00910264">
        <w:trPr>
          <w:cantSplit/>
          <w:trHeight w:val="719"/>
          <w:jc w:val="center"/>
        </w:trPr>
        <w:tc>
          <w:tcPr>
            <w:tcW w:w="224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9C6" w:rsidRPr="0059207A" w:rsidRDefault="00A729C6" w:rsidP="003D26A6">
            <w:pPr>
              <w:snapToGrid w:val="0"/>
              <w:spacing w:line="240" w:lineRule="exact"/>
              <w:jc w:val="center"/>
              <w:rPr>
                <w:b/>
                <w:sz w:val="21"/>
                <w:szCs w:val="21"/>
              </w:rPr>
            </w:pPr>
            <w:r w:rsidRPr="0059207A">
              <w:rPr>
                <w:rFonts w:hint="eastAsia"/>
                <w:b/>
                <w:sz w:val="21"/>
                <w:szCs w:val="21"/>
              </w:rPr>
              <w:t>受审核方</w:t>
            </w:r>
          </w:p>
        </w:tc>
        <w:tc>
          <w:tcPr>
            <w:tcW w:w="3457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9C6" w:rsidRPr="0059207A" w:rsidRDefault="009874B0" w:rsidP="003D26A6">
            <w:pPr>
              <w:snapToGrid w:val="0"/>
              <w:spacing w:line="240" w:lineRule="exact"/>
              <w:jc w:val="center"/>
              <w:rPr>
                <w:b/>
                <w:sz w:val="21"/>
                <w:szCs w:val="21"/>
              </w:rPr>
            </w:pPr>
            <w:bookmarkStart w:id="1" w:name="组织名称"/>
            <w:r>
              <w:rPr>
                <w:rFonts w:hint="eastAsia"/>
                <w:color w:val="000000"/>
                <w:szCs w:val="21"/>
              </w:rPr>
              <w:t>湖南金海塑胶管业有限公司</w:t>
            </w:r>
            <w:bookmarkEnd w:id="1"/>
          </w:p>
        </w:tc>
        <w:tc>
          <w:tcPr>
            <w:tcW w:w="241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9C6" w:rsidRPr="0059207A" w:rsidRDefault="00A729C6" w:rsidP="003D26A6">
            <w:pPr>
              <w:snapToGrid w:val="0"/>
              <w:spacing w:line="240" w:lineRule="exact"/>
              <w:ind w:left="52"/>
              <w:jc w:val="center"/>
              <w:rPr>
                <w:b/>
                <w:sz w:val="21"/>
                <w:szCs w:val="21"/>
              </w:rPr>
            </w:pPr>
            <w:r w:rsidRPr="0059207A">
              <w:rPr>
                <w:rFonts w:hint="eastAsia"/>
                <w:b/>
                <w:sz w:val="21"/>
                <w:szCs w:val="21"/>
              </w:rPr>
              <w:t>专业小类</w:t>
            </w:r>
            <w:r w:rsidRPr="0059207A">
              <w:rPr>
                <w:b/>
                <w:sz w:val="21"/>
                <w:szCs w:val="21"/>
              </w:rPr>
              <w:t>/</w:t>
            </w:r>
          </w:p>
          <w:p w:rsidR="00A729C6" w:rsidRPr="0059207A" w:rsidRDefault="00A729C6" w:rsidP="003D26A6">
            <w:pPr>
              <w:snapToGrid w:val="0"/>
              <w:spacing w:line="240" w:lineRule="exact"/>
              <w:ind w:left="52"/>
              <w:jc w:val="center"/>
              <w:rPr>
                <w:b/>
                <w:sz w:val="21"/>
                <w:szCs w:val="21"/>
              </w:rPr>
            </w:pPr>
            <w:r w:rsidRPr="0059207A">
              <w:rPr>
                <w:rFonts w:hint="eastAsia"/>
                <w:b/>
                <w:sz w:val="21"/>
                <w:szCs w:val="21"/>
              </w:rPr>
              <w:t>项目代码</w:t>
            </w:r>
          </w:p>
        </w:tc>
        <w:tc>
          <w:tcPr>
            <w:tcW w:w="256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729C6" w:rsidRPr="0059207A" w:rsidRDefault="00A729C6" w:rsidP="00C0433E">
            <w:pPr>
              <w:spacing w:line="240" w:lineRule="exact"/>
              <w:rPr>
                <w:b/>
                <w:sz w:val="21"/>
                <w:szCs w:val="21"/>
              </w:rPr>
            </w:pPr>
            <w:r>
              <w:rPr>
                <w:sz w:val="20"/>
              </w:rPr>
              <w:t>14.02.01</w:t>
            </w:r>
          </w:p>
        </w:tc>
      </w:tr>
      <w:tr w:rsidR="00A729C6" w:rsidRPr="0059207A" w:rsidTr="00910264">
        <w:trPr>
          <w:cantSplit/>
          <w:trHeight w:val="553"/>
          <w:jc w:val="center"/>
        </w:trPr>
        <w:tc>
          <w:tcPr>
            <w:tcW w:w="224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9C6" w:rsidRPr="0059207A" w:rsidRDefault="00A729C6" w:rsidP="003D26A6">
            <w:pPr>
              <w:snapToGrid w:val="0"/>
              <w:spacing w:line="240" w:lineRule="exact"/>
              <w:jc w:val="center"/>
              <w:rPr>
                <w:b/>
                <w:sz w:val="21"/>
                <w:szCs w:val="21"/>
              </w:rPr>
            </w:pPr>
            <w:r w:rsidRPr="0059207A">
              <w:rPr>
                <w:rFonts w:hint="eastAsia"/>
                <w:b/>
                <w:sz w:val="21"/>
                <w:szCs w:val="21"/>
              </w:rPr>
              <w:t>教师姓名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9C6" w:rsidRPr="0059207A" w:rsidRDefault="00A729C6" w:rsidP="003D26A6">
            <w:pPr>
              <w:snapToGrid w:val="0"/>
              <w:spacing w:line="24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姜海军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9C6" w:rsidRPr="0059207A" w:rsidRDefault="00A729C6" w:rsidP="003D26A6">
            <w:pPr>
              <w:snapToGrid w:val="0"/>
              <w:spacing w:line="240" w:lineRule="exact"/>
              <w:jc w:val="center"/>
              <w:rPr>
                <w:b/>
                <w:sz w:val="21"/>
                <w:szCs w:val="21"/>
              </w:rPr>
            </w:pPr>
            <w:r w:rsidRPr="0059207A">
              <w:rPr>
                <w:rFonts w:hint="eastAsia"/>
                <w:b/>
                <w:sz w:val="21"/>
                <w:szCs w:val="21"/>
              </w:rPr>
              <w:t>专业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9C6" w:rsidRPr="0059207A" w:rsidRDefault="00A729C6" w:rsidP="009874B0">
            <w:pPr>
              <w:snapToGrid w:val="0"/>
              <w:spacing w:line="240" w:lineRule="exact"/>
              <w:ind w:left="52"/>
              <w:jc w:val="center"/>
              <w:rPr>
                <w:b/>
                <w:sz w:val="21"/>
                <w:szCs w:val="21"/>
              </w:rPr>
            </w:pPr>
            <w:r>
              <w:rPr>
                <w:sz w:val="20"/>
              </w:rPr>
              <w:t>14.02.01,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9C6" w:rsidRPr="0059207A" w:rsidRDefault="00A729C6" w:rsidP="003D26A6">
            <w:pPr>
              <w:snapToGrid w:val="0"/>
              <w:spacing w:line="240" w:lineRule="exact"/>
              <w:jc w:val="center"/>
              <w:rPr>
                <w:b/>
                <w:sz w:val="21"/>
                <w:szCs w:val="21"/>
              </w:rPr>
            </w:pPr>
            <w:r w:rsidRPr="0059207A">
              <w:rPr>
                <w:rFonts w:hint="eastAsia"/>
                <w:b/>
                <w:sz w:val="21"/>
                <w:szCs w:val="21"/>
              </w:rPr>
              <w:t>培训地点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729C6" w:rsidRPr="0059207A" w:rsidRDefault="00A729C6" w:rsidP="003D26A6">
            <w:pPr>
              <w:snapToGrid w:val="0"/>
              <w:spacing w:line="24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网络</w:t>
            </w:r>
          </w:p>
        </w:tc>
      </w:tr>
      <w:tr w:rsidR="00A729C6" w:rsidRPr="0059207A" w:rsidTr="00910264">
        <w:trPr>
          <w:cantSplit/>
          <w:trHeight w:val="547"/>
          <w:jc w:val="center"/>
        </w:trPr>
        <w:tc>
          <w:tcPr>
            <w:tcW w:w="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9C6" w:rsidRPr="0059207A" w:rsidRDefault="00A729C6" w:rsidP="003D26A6">
            <w:pPr>
              <w:snapToGrid w:val="0"/>
              <w:spacing w:line="240" w:lineRule="exact"/>
              <w:jc w:val="center"/>
              <w:rPr>
                <w:b/>
                <w:sz w:val="21"/>
                <w:szCs w:val="21"/>
              </w:rPr>
            </w:pPr>
            <w:r w:rsidRPr="0059207A">
              <w:rPr>
                <w:rFonts w:hint="eastAsia"/>
                <w:b/>
                <w:sz w:val="21"/>
                <w:szCs w:val="21"/>
              </w:rPr>
              <w:t>受培训人员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9C6" w:rsidRPr="0059207A" w:rsidRDefault="00A729C6" w:rsidP="003D26A6">
            <w:pPr>
              <w:snapToGrid w:val="0"/>
              <w:spacing w:line="240" w:lineRule="exact"/>
              <w:jc w:val="center"/>
              <w:rPr>
                <w:b/>
                <w:sz w:val="21"/>
                <w:szCs w:val="21"/>
              </w:rPr>
            </w:pPr>
            <w:r w:rsidRPr="0059207A">
              <w:rPr>
                <w:rFonts w:hint="eastAsia"/>
                <w:b/>
                <w:sz w:val="21"/>
                <w:szCs w:val="21"/>
              </w:rPr>
              <w:t>姓名</w:t>
            </w:r>
          </w:p>
        </w:tc>
        <w:tc>
          <w:tcPr>
            <w:tcW w:w="3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9C6" w:rsidRPr="0059207A" w:rsidRDefault="00A729C6" w:rsidP="003D26A6">
            <w:pPr>
              <w:snapToGrid w:val="0"/>
              <w:spacing w:line="24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</w:rPr>
              <w:t>姜小清</w:t>
            </w:r>
            <w:r>
              <w:rPr>
                <w:rFonts w:hint="eastAsia"/>
                <w:b/>
                <w:sz w:val="21"/>
                <w:szCs w:val="21"/>
              </w:rPr>
              <w:t xml:space="preserve"> 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9C6" w:rsidRPr="0059207A" w:rsidRDefault="00A729C6" w:rsidP="003D26A6">
            <w:pPr>
              <w:snapToGrid w:val="0"/>
              <w:spacing w:line="240" w:lineRule="exact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9C6" w:rsidRPr="0059207A" w:rsidRDefault="00A729C6" w:rsidP="003D26A6">
            <w:pPr>
              <w:snapToGrid w:val="0"/>
              <w:spacing w:line="240" w:lineRule="exact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729C6" w:rsidRPr="0059207A" w:rsidRDefault="00A729C6" w:rsidP="003D26A6">
            <w:pPr>
              <w:snapToGrid w:val="0"/>
              <w:spacing w:line="240" w:lineRule="exact"/>
              <w:jc w:val="center"/>
              <w:rPr>
                <w:b/>
                <w:sz w:val="21"/>
                <w:szCs w:val="21"/>
              </w:rPr>
            </w:pPr>
          </w:p>
        </w:tc>
      </w:tr>
      <w:tr w:rsidR="00A729C6" w:rsidRPr="0059207A" w:rsidTr="00910264">
        <w:trPr>
          <w:cantSplit/>
          <w:trHeight w:val="513"/>
          <w:jc w:val="center"/>
        </w:trPr>
        <w:tc>
          <w:tcPr>
            <w:tcW w:w="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9C6" w:rsidRPr="0059207A" w:rsidRDefault="00A729C6" w:rsidP="003D26A6">
            <w:pPr>
              <w:widowControl/>
              <w:spacing w:line="240" w:lineRule="exact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9C6" w:rsidRPr="0059207A" w:rsidRDefault="00A729C6" w:rsidP="003D26A6">
            <w:pPr>
              <w:snapToGrid w:val="0"/>
              <w:spacing w:line="240" w:lineRule="exact"/>
              <w:jc w:val="center"/>
              <w:rPr>
                <w:b/>
                <w:sz w:val="21"/>
                <w:szCs w:val="21"/>
              </w:rPr>
            </w:pPr>
            <w:r w:rsidRPr="0059207A">
              <w:rPr>
                <w:rFonts w:hint="eastAsia"/>
                <w:b/>
                <w:sz w:val="21"/>
                <w:szCs w:val="21"/>
              </w:rPr>
              <w:t>受培训专业代码</w:t>
            </w:r>
          </w:p>
        </w:tc>
        <w:tc>
          <w:tcPr>
            <w:tcW w:w="3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9C6" w:rsidRPr="0059207A" w:rsidRDefault="00A729C6" w:rsidP="009874B0">
            <w:pPr>
              <w:snapToGrid w:val="0"/>
              <w:spacing w:line="240" w:lineRule="exact"/>
              <w:ind w:left="52"/>
              <w:jc w:val="center"/>
              <w:rPr>
                <w:b/>
                <w:sz w:val="21"/>
                <w:szCs w:val="21"/>
              </w:rPr>
            </w:pPr>
            <w:r>
              <w:rPr>
                <w:sz w:val="20"/>
              </w:rPr>
              <w:t>14.02.01,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9C6" w:rsidRPr="0059207A" w:rsidRDefault="00A729C6" w:rsidP="003D26A6">
            <w:pPr>
              <w:snapToGrid w:val="0"/>
              <w:spacing w:line="240" w:lineRule="exact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9C6" w:rsidRPr="0059207A" w:rsidRDefault="00A729C6" w:rsidP="003D26A6">
            <w:pPr>
              <w:snapToGrid w:val="0"/>
              <w:spacing w:line="240" w:lineRule="exact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729C6" w:rsidRPr="0059207A" w:rsidRDefault="00A729C6" w:rsidP="003D26A6">
            <w:pPr>
              <w:snapToGrid w:val="0"/>
              <w:spacing w:line="240" w:lineRule="exact"/>
              <w:jc w:val="center"/>
              <w:rPr>
                <w:b/>
                <w:sz w:val="21"/>
                <w:szCs w:val="21"/>
              </w:rPr>
            </w:pPr>
          </w:p>
        </w:tc>
      </w:tr>
      <w:tr w:rsidR="008C1E67" w:rsidRPr="0059207A" w:rsidTr="00910264">
        <w:trPr>
          <w:cantSplit/>
          <w:trHeight w:val="1320"/>
          <w:jc w:val="center"/>
        </w:trPr>
        <w:tc>
          <w:tcPr>
            <w:tcW w:w="2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E67" w:rsidRPr="0059207A" w:rsidRDefault="008C1E67" w:rsidP="003D26A6">
            <w:pPr>
              <w:snapToGrid w:val="0"/>
              <w:spacing w:line="240" w:lineRule="exact"/>
              <w:jc w:val="center"/>
              <w:rPr>
                <w:b/>
                <w:sz w:val="21"/>
                <w:szCs w:val="21"/>
              </w:rPr>
            </w:pPr>
            <w:r w:rsidRPr="0059207A">
              <w:rPr>
                <w:rFonts w:hint="eastAsia"/>
                <w:b/>
                <w:sz w:val="21"/>
                <w:szCs w:val="21"/>
              </w:rPr>
              <w:t>生产工艺</w:t>
            </w:r>
            <w:r w:rsidRPr="0059207A">
              <w:rPr>
                <w:b/>
                <w:sz w:val="21"/>
                <w:szCs w:val="21"/>
              </w:rPr>
              <w:t>/</w:t>
            </w:r>
          </w:p>
          <w:p w:rsidR="008C1E67" w:rsidRPr="0059207A" w:rsidRDefault="008C1E67" w:rsidP="003D26A6">
            <w:pPr>
              <w:snapToGrid w:val="0"/>
              <w:spacing w:line="240" w:lineRule="exact"/>
              <w:jc w:val="center"/>
              <w:rPr>
                <w:b/>
                <w:sz w:val="21"/>
                <w:szCs w:val="21"/>
              </w:rPr>
            </w:pPr>
            <w:r w:rsidRPr="0059207A">
              <w:rPr>
                <w:rFonts w:hint="eastAsia"/>
                <w:b/>
                <w:sz w:val="21"/>
                <w:szCs w:val="21"/>
              </w:rPr>
              <w:t>服务过程</w:t>
            </w:r>
          </w:p>
        </w:tc>
        <w:tc>
          <w:tcPr>
            <w:tcW w:w="84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C1E67" w:rsidRPr="003A7888" w:rsidRDefault="008C1E67" w:rsidP="0096490D">
            <w:pPr>
              <w:spacing w:line="400" w:lineRule="exact"/>
              <w:ind w:firstLineChars="200" w:firstLine="480"/>
              <w:rPr>
                <w:b/>
                <w:sz w:val="20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原材料验收</w:t>
            </w:r>
            <w:r w:rsidRPr="00F37ED3">
              <w:rPr>
                <w:rFonts w:ascii="宋体" w:hAnsi="宋体" w:cs="宋体" w:hint="eastAsia"/>
                <w:bCs/>
                <w:color w:val="000000"/>
                <w:szCs w:val="21"/>
              </w:rPr>
              <w:t>→</w:t>
            </w: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备料</w:t>
            </w:r>
            <w:r w:rsidRPr="00F37ED3">
              <w:rPr>
                <w:rFonts w:ascii="宋体" w:hAnsi="宋体" w:cs="宋体" w:hint="eastAsia"/>
                <w:bCs/>
                <w:color w:val="000000"/>
                <w:szCs w:val="21"/>
              </w:rPr>
              <w:t>→</w:t>
            </w: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混料</w:t>
            </w:r>
            <w:r w:rsidRPr="00F37ED3">
              <w:rPr>
                <w:rFonts w:ascii="宋体" w:hAnsi="宋体" w:cs="宋体" w:hint="eastAsia"/>
                <w:bCs/>
                <w:color w:val="000000"/>
                <w:szCs w:val="21"/>
              </w:rPr>
              <w:t>→</w:t>
            </w: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挤出成型</w:t>
            </w:r>
            <w:r w:rsidRPr="00F37ED3">
              <w:rPr>
                <w:rFonts w:ascii="宋体" w:hAnsi="宋体" w:cs="宋体" w:hint="eastAsia"/>
                <w:bCs/>
                <w:color w:val="000000"/>
                <w:szCs w:val="21"/>
              </w:rPr>
              <w:t>→</w:t>
            </w: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裁断</w:t>
            </w:r>
            <w:r w:rsidRPr="00F37ED3">
              <w:rPr>
                <w:rFonts w:ascii="宋体" w:hAnsi="宋体" w:cs="宋体" w:hint="eastAsia"/>
                <w:bCs/>
                <w:color w:val="000000"/>
                <w:szCs w:val="21"/>
              </w:rPr>
              <w:t>→</w:t>
            </w:r>
            <w:r w:rsidRPr="00AD2AF9">
              <w:rPr>
                <w:rFonts w:ascii="宋体" w:hAnsi="宋体" w:cs="宋体" w:hint="eastAsia"/>
                <w:bCs/>
                <w:color w:val="000000"/>
                <w:szCs w:val="21"/>
              </w:rPr>
              <w:t>检验</w:t>
            </w:r>
            <w:r w:rsidRPr="00F37ED3">
              <w:rPr>
                <w:rFonts w:ascii="宋体" w:hAnsi="宋体" w:cs="宋体" w:hint="eastAsia"/>
                <w:bCs/>
                <w:color w:val="000000"/>
                <w:szCs w:val="21"/>
              </w:rPr>
              <w:t>→</w:t>
            </w:r>
            <w:r w:rsidRPr="00AD2AF9">
              <w:rPr>
                <w:rFonts w:ascii="宋体" w:hAnsi="宋体" w:cs="宋体" w:hint="eastAsia"/>
                <w:bCs/>
                <w:color w:val="000000"/>
                <w:szCs w:val="21"/>
              </w:rPr>
              <w:t>入库。</w:t>
            </w:r>
          </w:p>
        </w:tc>
      </w:tr>
      <w:tr w:rsidR="008C1E67" w:rsidRPr="0059207A" w:rsidTr="00910264">
        <w:trPr>
          <w:cantSplit/>
          <w:trHeight w:val="1044"/>
          <w:jc w:val="center"/>
        </w:trPr>
        <w:tc>
          <w:tcPr>
            <w:tcW w:w="2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E67" w:rsidRPr="0059207A" w:rsidRDefault="008C1E67" w:rsidP="003D26A6">
            <w:pPr>
              <w:snapToGrid w:val="0"/>
              <w:spacing w:line="240" w:lineRule="exact"/>
              <w:jc w:val="left"/>
              <w:rPr>
                <w:b/>
                <w:sz w:val="21"/>
                <w:szCs w:val="21"/>
              </w:rPr>
            </w:pPr>
            <w:r w:rsidRPr="0059207A">
              <w:rPr>
                <w:rFonts w:hint="eastAsia"/>
                <w:b/>
                <w:sz w:val="21"/>
                <w:szCs w:val="21"/>
              </w:rPr>
              <w:t>生产过程</w:t>
            </w:r>
            <w:r w:rsidRPr="0059207A">
              <w:rPr>
                <w:b/>
                <w:sz w:val="21"/>
                <w:szCs w:val="21"/>
              </w:rPr>
              <w:t>/</w:t>
            </w:r>
            <w:r w:rsidRPr="0059207A">
              <w:rPr>
                <w:rFonts w:hint="eastAsia"/>
                <w:b/>
                <w:sz w:val="21"/>
                <w:szCs w:val="21"/>
              </w:rPr>
              <w:t>服务过程</w:t>
            </w:r>
          </w:p>
          <w:p w:rsidR="008C1E67" w:rsidRPr="0059207A" w:rsidRDefault="008C1E67" w:rsidP="003D26A6">
            <w:pPr>
              <w:snapToGrid w:val="0"/>
              <w:spacing w:line="240" w:lineRule="exact"/>
              <w:jc w:val="left"/>
              <w:rPr>
                <w:b/>
                <w:sz w:val="21"/>
                <w:szCs w:val="21"/>
              </w:rPr>
            </w:pPr>
            <w:r w:rsidRPr="0059207A">
              <w:rPr>
                <w:rFonts w:hint="eastAsia"/>
                <w:b/>
                <w:sz w:val="21"/>
                <w:szCs w:val="21"/>
              </w:rPr>
              <w:t>的风险及控制措施</w:t>
            </w:r>
          </w:p>
          <w:p w:rsidR="008C1E67" w:rsidRPr="0059207A" w:rsidRDefault="008C1E67" w:rsidP="003D26A6">
            <w:pPr>
              <w:snapToGrid w:val="0"/>
              <w:spacing w:line="240" w:lineRule="exact"/>
              <w:jc w:val="left"/>
              <w:rPr>
                <w:b/>
                <w:sz w:val="21"/>
                <w:szCs w:val="21"/>
              </w:rPr>
            </w:pPr>
            <w:r w:rsidRPr="0059207A">
              <w:rPr>
                <w:rFonts w:hint="eastAsia"/>
                <w:b/>
                <w:sz w:val="21"/>
                <w:szCs w:val="21"/>
              </w:rPr>
              <w:t>特殊过程的控制</w:t>
            </w:r>
          </w:p>
        </w:tc>
        <w:tc>
          <w:tcPr>
            <w:tcW w:w="84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C1E67" w:rsidRPr="002723C0" w:rsidRDefault="008C1E67" w:rsidP="0096490D">
            <w:pPr>
              <w:snapToGrid w:val="0"/>
              <w:spacing w:line="280" w:lineRule="exact"/>
              <w:jc w:val="left"/>
              <w:rPr>
                <w:sz w:val="20"/>
              </w:rPr>
            </w:pPr>
            <w:r w:rsidRPr="002723C0">
              <w:rPr>
                <w:sz w:val="20"/>
              </w:rPr>
              <w:t>关键过程</w:t>
            </w:r>
            <w:r w:rsidRPr="002723C0">
              <w:rPr>
                <w:rFonts w:hint="eastAsia"/>
                <w:sz w:val="20"/>
              </w:rPr>
              <w:t>：</w:t>
            </w:r>
            <w:r>
              <w:rPr>
                <w:rFonts w:hint="eastAsia"/>
                <w:sz w:val="20"/>
              </w:rPr>
              <w:t>挤出成型过程</w:t>
            </w:r>
            <w:r w:rsidRPr="002723C0">
              <w:rPr>
                <w:rFonts w:hint="eastAsia"/>
                <w:sz w:val="20"/>
              </w:rPr>
              <w:t>，</w:t>
            </w:r>
            <w:r w:rsidRPr="002723C0">
              <w:rPr>
                <w:sz w:val="20"/>
              </w:rPr>
              <w:t>需严格按照作业指导书生产</w:t>
            </w:r>
            <w:r w:rsidRPr="002723C0">
              <w:rPr>
                <w:rFonts w:hint="eastAsia"/>
                <w:sz w:val="20"/>
              </w:rPr>
              <w:t>，重点</w:t>
            </w:r>
            <w:r w:rsidRPr="002723C0">
              <w:rPr>
                <w:sz w:val="20"/>
              </w:rPr>
              <w:t>控制温度</w:t>
            </w:r>
            <w:r w:rsidRPr="002723C0">
              <w:rPr>
                <w:rFonts w:hint="eastAsia"/>
                <w:sz w:val="20"/>
              </w:rPr>
              <w:t>、</w:t>
            </w:r>
            <w:r w:rsidRPr="002723C0">
              <w:rPr>
                <w:sz w:val="20"/>
              </w:rPr>
              <w:t>压力</w:t>
            </w:r>
            <w:r w:rsidRPr="002723C0">
              <w:rPr>
                <w:rFonts w:hint="eastAsia"/>
                <w:sz w:val="20"/>
              </w:rPr>
              <w:t>、</w:t>
            </w:r>
            <w:r w:rsidRPr="002723C0">
              <w:rPr>
                <w:sz w:val="20"/>
              </w:rPr>
              <w:t>时间</w:t>
            </w:r>
            <w:r w:rsidRPr="002723C0">
              <w:rPr>
                <w:rFonts w:hint="eastAsia"/>
                <w:sz w:val="20"/>
              </w:rPr>
              <w:t>。</w:t>
            </w:r>
          </w:p>
        </w:tc>
      </w:tr>
      <w:tr w:rsidR="008C1E67" w:rsidRPr="0059207A" w:rsidTr="00910264">
        <w:trPr>
          <w:cantSplit/>
          <w:trHeight w:val="1099"/>
          <w:jc w:val="center"/>
        </w:trPr>
        <w:tc>
          <w:tcPr>
            <w:tcW w:w="2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E67" w:rsidRPr="0059207A" w:rsidRDefault="008C1E67" w:rsidP="003D26A6">
            <w:pPr>
              <w:snapToGrid w:val="0"/>
              <w:spacing w:line="240" w:lineRule="exact"/>
              <w:jc w:val="left"/>
              <w:rPr>
                <w:b/>
                <w:sz w:val="21"/>
                <w:szCs w:val="21"/>
              </w:rPr>
            </w:pPr>
            <w:r w:rsidRPr="0059207A">
              <w:rPr>
                <w:rFonts w:hint="eastAsia"/>
                <w:b/>
                <w:sz w:val="21"/>
                <w:szCs w:val="21"/>
              </w:rPr>
              <w:t>重要环境及控制措施</w:t>
            </w:r>
          </w:p>
        </w:tc>
        <w:tc>
          <w:tcPr>
            <w:tcW w:w="84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C1E67" w:rsidRPr="002723C0" w:rsidRDefault="008C1E67" w:rsidP="0096490D">
            <w:pPr>
              <w:snapToGrid w:val="0"/>
              <w:spacing w:line="280" w:lineRule="exact"/>
              <w:jc w:val="left"/>
              <w:rPr>
                <w:sz w:val="20"/>
              </w:rPr>
            </w:pPr>
          </w:p>
        </w:tc>
      </w:tr>
      <w:tr w:rsidR="008C1E67" w:rsidRPr="0059207A" w:rsidTr="00910264">
        <w:trPr>
          <w:cantSplit/>
          <w:trHeight w:val="1129"/>
          <w:jc w:val="center"/>
        </w:trPr>
        <w:tc>
          <w:tcPr>
            <w:tcW w:w="2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E67" w:rsidRPr="0059207A" w:rsidRDefault="008C1E67" w:rsidP="003D26A6">
            <w:pPr>
              <w:snapToGrid w:val="0"/>
              <w:spacing w:line="240" w:lineRule="exact"/>
              <w:jc w:val="left"/>
              <w:rPr>
                <w:b/>
                <w:sz w:val="21"/>
                <w:szCs w:val="21"/>
              </w:rPr>
            </w:pPr>
            <w:r w:rsidRPr="0059207A">
              <w:rPr>
                <w:rFonts w:hint="eastAsia"/>
                <w:b/>
                <w:sz w:val="21"/>
                <w:szCs w:val="21"/>
              </w:rPr>
              <w:t>不可接受风险的危险源及控制措施</w:t>
            </w:r>
          </w:p>
        </w:tc>
        <w:tc>
          <w:tcPr>
            <w:tcW w:w="84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C1E67" w:rsidRPr="002D107D" w:rsidRDefault="008C1E67" w:rsidP="0096490D">
            <w:pPr>
              <w:jc w:val="left"/>
              <w:rPr>
                <w:sz w:val="20"/>
              </w:rPr>
            </w:pPr>
          </w:p>
        </w:tc>
      </w:tr>
      <w:tr w:rsidR="008C1E67" w:rsidRPr="0059207A" w:rsidTr="00910264">
        <w:trPr>
          <w:cantSplit/>
          <w:trHeight w:val="1121"/>
          <w:jc w:val="center"/>
        </w:trPr>
        <w:tc>
          <w:tcPr>
            <w:tcW w:w="2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E67" w:rsidRPr="0059207A" w:rsidRDefault="008C1E67" w:rsidP="003D26A6">
            <w:pPr>
              <w:snapToGrid w:val="0"/>
              <w:spacing w:line="240" w:lineRule="exact"/>
              <w:jc w:val="left"/>
              <w:rPr>
                <w:b/>
                <w:sz w:val="21"/>
                <w:szCs w:val="21"/>
              </w:rPr>
            </w:pPr>
            <w:r w:rsidRPr="0059207A">
              <w:rPr>
                <w:rFonts w:hint="eastAsia"/>
                <w:b/>
                <w:sz w:val="21"/>
                <w:szCs w:val="21"/>
              </w:rPr>
              <w:t>相关法律法规的要求及产品标准</w:t>
            </w:r>
          </w:p>
        </w:tc>
        <w:tc>
          <w:tcPr>
            <w:tcW w:w="84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C1E67" w:rsidRPr="00E13E6A" w:rsidRDefault="008C1E67" w:rsidP="0096490D">
            <w:pPr>
              <w:snapToGrid w:val="0"/>
              <w:spacing w:line="280" w:lineRule="exact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中华人民共和国产品质量法、环保法、安全生产法，</w:t>
            </w:r>
            <w:r w:rsidR="00CA2668" w:rsidRPr="00CA2668">
              <w:rPr>
                <w:rFonts w:hint="eastAsia"/>
                <w:sz w:val="20"/>
              </w:rPr>
              <w:t>地下通信管道用塑料管</w:t>
            </w:r>
            <w:r w:rsidR="00CA2668" w:rsidRPr="00CA2668">
              <w:rPr>
                <w:rFonts w:hint="eastAsia"/>
                <w:sz w:val="20"/>
              </w:rPr>
              <w:t xml:space="preserve"> </w:t>
            </w:r>
            <w:r w:rsidR="00CA2668" w:rsidRPr="00CA2668">
              <w:rPr>
                <w:rFonts w:hint="eastAsia"/>
                <w:sz w:val="20"/>
              </w:rPr>
              <w:t>第</w:t>
            </w:r>
            <w:r w:rsidR="00CA2668" w:rsidRPr="00CA2668">
              <w:rPr>
                <w:rFonts w:hint="eastAsia"/>
                <w:sz w:val="20"/>
              </w:rPr>
              <w:t>2</w:t>
            </w:r>
            <w:r w:rsidR="00CA2668" w:rsidRPr="00CA2668">
              <w:rPr>
                <w:rFonts w:hint="eastAsia"/>
                <w:sz w:val="20"/>
              </w:rPr>
              <w:t>部分实壁管</w:t>
            </w:r>
            <w:r w:rsidR="00CA2668" w:rsidRPr="00CA2668">
              <w:rPr>
                <w:rFonts w:hint="eastAsia"/>
                <w:sz w:val="20"/>
              </w:rPr>
              <w:t>YD/T841.2-2016</w:t>
            </w:r>
            <w:r w:rsidR="00CA2668" w:rsidRPr="00CA2668">
              <w:rPr>
                <w:rFonts w:hint="eastAsia"/>
                <w:sz w:val="20"/>
              </w:rPr>
              <w:t>，建筑排水用硬聚乙烯（</w:t>
            </w:r>
            <w:r w:rsidR="00CA2668" w:rsidRPr="00CA2668">
              <w:rPr>
                <w:rFonts w:hint="eastAsia"/>
                <w:sz w:val="20"/>
              </w:rPr>
              <w:t>PVC-U</w:t>
            </w:r>
            <w:r w:rsidR="00CA2668" w:rsidRPr="00CA2668">
              <w:rPr>
                <w:rFonts w:hint="eastAsia"/>
                <w:sz w:val="20"/>
              </w:rPr>
              <w:t>）管材</w:t>
            </w:r>
            <w:r w:rsidR="00CA2668" w:rsidRPr="00CA2668">
              <w:rPr>
                <w:rFonts w:hint="eastAsia"/>
                <w:sz w:val="20"/>
              </w:rPr>
              <w:t xml:space="preserve"> GB/T5836.1-2006</w:t>
            </w:r>
            <w:r w:rsidR="00CA2668" w:rsidRPr="00CA2668">
              <w:rPr>
                <w:rFonts w:hint="eastAsia"/>
                <w:sz w:val="20"/>
              </w:rPr>
              <w:t>，建筑排水用硬聚乙烯（</w:t>
            </w:r>
            <w:r w:rsidR="00CA2668" w:rsidRPr="00CA2668">
              <w:rPr>
                <w:rFonts w:hint="eastAsia"/>
                <w:sz w:val="20"/>
              </w:rPr>
              <w:t>PVC-U</w:t>
            </w:r>
            <w:r w:rsidR="00CA2668" w:rsidRPr="00CA2668">
              <w:rPr>
                <w:rFonts w:hint="eastAsia"/>
                <w:sz w:val="20"/>
              </w:rPr>
              <w:t>）管件</w:t>
            </w:r>
            <w:r w:rsidR="00CA2668" w:rsidRPr="00CA2668">
              <w:rPr>
                <w:rFonts w:hint="eastAsia"/>
                <w:sz w:val="20"/>
              </w:rPr>
              <w:t xml:space="preserve"> GB/T5836.2-2006</w:t>
            </w:r>
            <w:r w:rsidR="00CA2668" w:rsidRPr="00CA2668">
              <w:rPr>
                <w:rFonts w:hint="eastAsia"/>
                <w:sz w:val="20"/>
              </w:rPr>
              <w:t>，</w:t>
            </w:r>
            <w:r w:rsidR="00CA2668" w:rsidRPr="00CA2668">
              <w:rPr>
                <w:rFonts w:hint="eastAsia"/>
                <w:sz w:val="20"/>
              </w:rPr>
              <w:t>GB/T13663.2 -2018</w:t>
            </w:r>
            <w:r w:rsidR="00CA2668" w:rsidRPr="00CA2668">
              <w:rPr>
                <w:rFonts w:hint="eastAsia"/>
                <w:sz w:val="20"/>
              </w:rPr>
              <w:t>《给水用聚乙烯</w:t>
            </w:r>
            <w:r w:rsidR="00CA2668" w:rsidRPr="00CA2668">
              <w:rPr>
                <w:rFonts w:hint="eastAsia"/>
                <w:sz w:val="20"/>
              </w:rPr>
              <w:t xml:space="preserve">(PE) </w:t>
            </w:r>
            <w:r w:rsidR="00CA2668" w:rsidRPr="00CA2668">
              <w:rPr>
                <w:rFonts w:hint="eastAsia"/>
                <w:sz w:val="20"/>
              </w:rPr>
              <w:t>管道系统第</w:t>
            </w:r>
            <w:r w:rsidR="00CA2668" w:rsidRPr="00CA2668">
              <w:rPr>
                <w:rFonts w:hint="eastAsia"/>
                <w:sz w:val="20"/>
              </w:rPr>
              <w:t>2</w:t>
            </w:r>
            <w:r w:rsidR="00CA2668" w:rsidRPr="00CA2668">
              <w:rPr>
                <w:rFonts w:hint="eastAsia"/>
                <w:sz w:val="20"/>
              </w:rPr>
              <w:t>部分</w:t>
            </w:r>
            <w:r w:rsidR="00CA2668" w:rsidRPr="00CA2668">
              <w:rPr>
                <w:rFonts w:hint="eastAsia"/>
                <w:sz w:val="20"/>
              </w:rPr>
              <w:t>:</w:t>
            </w:r>
            <w:r w:rsidR="00CA2668" w:rsidRPr="00CA2668">
              <w:rPr>
                <w:rFonts w:hint="eastAsia"/>
                <w:sz w:val="20"/>
              </w:rPr>
              <w:t>管材》</w:t>
            </w:r>
            <w:r>
              <w:rPr>
                <w:rFonts w:hint="eastAsia"/>
                <w:sz w:val="20"/>
              </w:rPr>
              <w:t>，</w:t>
            </w:r>
          </w:p>
        </w:tc>
      </w:tr>
      <w:tr w:rsidR="008C1E67" w:rsidRPr="0059207A" w:rsidTr="00910264">
        <w:trPr>
          <w:cantSplit/>
          <w:trHeight w:val="959"/>
          <w:jc w:val="center"/>
        </w:trPr>
        <w:tc>
          <w:tcPr>
            <w:tcW w:w="2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E67" w:rsidRPr="0059207A" w:rsidRDefault="008C1E67" w:rsidP="003D26A6">
            <w:pPr>
              <w:snapToGrid w:val="0"/>
              <w:spacing w:line="240" w:lineRule="exact"/>
              <w:jc w:val="left"/>
              <w:rPr>
                <w:b/>
                <w:sz w:val="21"/>
                <w:szCs w:val="21"/>
              </w:rPr>
            </w:pPr>
            <w:r w:rsidRPr="0059207A">
              <w:rPr>
                <w:rFonts w:hint="eastAsia"/>
                <w:b/>
                <w:sz w:val="21"/>
                <w:szCs w:val="21"/>
              </w:rPr>
              <w:t>检验和试验项目及要求</w:t>
            </w:r>
            <w:r w:rsidRPr="0059207A">
              <w:rPr>
                <w:b/>
                <w:sz w:val="21"/>
                <w:szCs w:val="21"/>
              </w:rPr>
              <w:t>(</w:t>
            </w:r>
            <w:r w:rsidRPr="0059207A">
              <w:rPr>
                <w:rFonts w:hint="eastAsia"/>
                <w:b/>
                <w:sz w:val="21"/>
                <w:szCs w:val="21"/>
              </w:rPr>
              <w:t>如有型式试验要求</w:t>
            </w:r>
            <w:r w:rsidRPr="0059207A">
              <w:rPr>
                <w:b/>
                <w:sz w:val="21"/>
                <w:szCs w:val="21"/>
              </w:rPr>
              <w:t>,</w:t>
            </w:r>
            <w:r w:rsidRPr="0059207A">
              <w:rPr>
                <w:rFonts w:hint="eastAsia"/>
                <w:b/>
                <w:sz w:val="21"/>
                <w:szCs w:val="21"/>
              </w:rPr>
              <w:t>要进行说明</w:t>
            </w:r>
            <w:r w:rsidRPr="0059207A">
              <w:rPr>
                <w:b/>
                <w:sz w:val="21"/>
                <w:szCs w:val="21"/>
              </w:rPr>
              <w:t>)</w:t>
            </w:r>
          </w:p>
        </w:tc>
        <w:tc>
          <w:tcPr>
            <w:tcW w:w="84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C1E67" w:rsidRPr="0059207A" w:rsidRDefault="008C1E67" w:rsidP="003D26A6">
            <w:pPr>
              <w:snapToGrid w:val="0"/>
              <w:spacing w:line="240" w:lineRule="exact"/>
              <w:jc w:val="left"/>
              <w:rPr>
                <w:b/>
                <w:sz w:val="21"/>
                <w:szCs w:val="21"/>
              </w:rPr>
            </w:pPr>
            <w:r w:rsidRPr="0059207A">
              <w:rPr>
                <w:rFonts w:ascii="宋体" w:hAnsi="宋体" w:hint="eastAsia"/>
                <w:sz w:val="21"/>
                <w:szCs w:val="21"/>
              </w:rPr>
              <w:t>外观、规格尺寸、性能等，无型式试验要求。</w:t>
            </w:r>
            <w:bookmarkStart w:id="2" w:name="_GoBack"/>
            <w:bookmarkEnd w:id="2"/>
          </w:p>
        </w:tc>
      </w:tr>
      <w:tr w:rsidR="008C1E67" w:rsidRPr="0059207A" w:rsidTr="00910264">
        <w:trPr>
          <w:cantSplit/>
          <w:trHeight w:val="696"/>
          <w:jc w:val="center"/>
        </w:trPr>
        <w:tc>
          <w:tcPr>
            <w:tcW w:w="2247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C1E67" w:rsidRPr="0059207A" w:rsidRDefault="008C1E67" w:rsidP="003D26A6">
            <w:pPr>
              <w:snapToGrid w:val="0"/>
              <w:spacing w:line="240" w:lineRule="exact"/>
              <w:jc w:val="center"/>
              <w:rPr>
                <w:b/>
                <w:sz w:val="21"/>
                <w:szCs w:val="21"/>
              </w:rPr>
            </w:pPr>
            <w:r w:rsidRPr="0059207A">
              <w:rPr>
                <w:rFonts w:hint="eastAsia"/>
                <w:b/>
                <w:sz w:val="21"/>
                <w:szCs w:val="21"/>
              </w:rPr>
              <w:t>其它相关知识</w:t>
            </w:r>
          </w:p>
        </w:tc>
        <w:tc>
          <w:tcPr>
            <w:tcW w:w="84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C1E67" w:rsidRPr="0059207A" w:rsidRDefault="008C1E67" w:rsidP="003D26A6">
            <w:pPr>
              <w:snapToGrid w:val="0"/>
              <w:spacing w:line="240" w:lineRule="exact"/>
              <w:jc w:val="center"/>
              <w:rPr>
                <w:b/>
                <w:sz w:val="21"/>
                <w:szCs w:val="21"/>
              </w:rPr>
            </w:pPr>
          </w:p>
        </w:tc>
      </w:tr>
    </w:tbl>
    <w:p w:rsidR="00A729C6" w:rsidRDefault="00A729C6" w:rsidP="00A729C6">
      <w:pPr>
        <w:snapToGrid w:val="0"/>
        <w:rPr>
          <w:rFonts w:ascii="宋体"/>
          <w:b/>
          <w:sz w:val="22"/>
          <w:szCs w:val="22"/>
        </w:rPr>
      </w:pPr>
    </w:p>
    <w:p w:rsidR="00A729C6" w:rsidRDefault="00A729C6" w:rsidP="00A729C6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填表人(专业人员)：姜海军   日期：202</w:t>
      </w:r>
      <w:r w:rsidR="00237D54">
        <w:rPr>
          <w:rFonts w:ascii="宋体" w:hint="eastAsia"/>
          <w:b/>
          <w:sz w:val="22"/>
          <w:szCs w:val="22"/>
        </w:rPr>
        <w:t>1</w:t>
      </w:r>
      <w:r>
        <w:rPr>
          <w:rFonts w:ascii="宋体" w:hint="eastAsia"/>
          <w:b/>
          <w:sz w:val="22"/>
          <w:szCs w:val="22"/>
        </w:rPr>
        <w:t>.1.</w:t>
      </w:r>
      <w:r w:rsidR="00237D54">
        <w:rPr>
          <w:rFonts w:ascii="宋体" w:hint="eastAsia"/>
          <w:b/>
          <w:sz w:val="22"/>
          <w:szCs w:val="22"/>
        </w:rPr>
        <w:t>1</w:t>
      </w:r>
      <w:r w:rsidR="00C0433E">
        <w:rPr>
          <w:rFonts w:ascii="宋体" w:hint="eastAsia"/>
          <w:b/>
          <w:sz w:val="22"/>
          <w:szCs w:val="22"/>
        </w:rPr>
        <w:t>9</w:t>
      </w:r>
      <w:r>
        <w:rPr>
          <w:rFonts w:ascii="宋体" w:hint="eastAsia"/>
          <w:b/>
          <w:sz w:val="22"/>
          <w:szCs w:val="22"/>
        </w:rPr>
        <w:t xml:space="preserve">      审核组长：姜海军      日期：202</w:t>
      </w:r>
      <w:r w:rsidR="00237D54">
        <w:rPr>
          <w:rFonts w:ascii="宋体" w:hint="eastAsia"/>
          <w:b/>
          <w:sz w:val="22"/>
          <w:szCs w:val="22"/>
        </w:rPr>
        <w:t>1</w:t>
      </w:r>
      <w:r>
        <w:rPr>
          <w:rFonts w:ascii="宋体" w:hint="eastAsia"/>
          <w:b/>
          <w:sz w:val="22"/>
          <w:szCs w:val="22"/>
        </w:rPr>
        <w:t>.1.</w:t>
      </w:r>
      <w:r w:rsidR="00237D54">
        <w:rPr>
          <w:rFonts w:ascii="宋体" w:hint="eastAsia"/>
          <w:b/>
          <w:sz w:val="22"/>
          <w:szCs w:val="22"/>
        </w:rPr>
        <w:t>1</w:t>
      </w:r>
      <w:r w:rsidR="00C0433E">
        <w:rPr>
          <w:rFonts w:ascii="宋体" w:hint="eastAsia"/>
          <w:b/>
          <w:sz w:val="22"/>
          <w:szCs w:val="22"/>
        </w:rPr>
        <w:t>9</w:t>
      </w:r>
    </w:p>
    <w:p w:rsidR="00A729C6" w:rsidRDefault="00A729C6" w:rsidP="00A729C6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A729C6" w:rsidRPr="00696AF7" w:rsidRDefault="00A729C6" w:rsidP="00A729C6">
      <w:pPr>
        <w:snapToGrid w:val="0"/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proofErr w:type="gramStart"/>
      <w:r>
        <w:rPr>
          <w:rFonts w:ascii="宋体" w:hint="eastAsia"/>
          <w:b/>
          <w:spacing w:val="-6"/>
          <w:sz w:val="21"/>
          <w:szCs w:val="21"/>
        </w:rPr>
        <w:t>不够可</w:t>
      </w:r>
      <w:proofErr w:type="gramEnd"/>
      <w:r>
        <w:rPr>
          <w:rFonts w:ascii="宋体" w:hint="eastAsia"/>
          <w:b/>
          <w:spacing w:val="-6"/>
          <w:sz w:val="21"/>
          <w:szCs w:val="21"/>
        </w:rPr>
        <w:t>另加附页</w:t>
      </w:r>
    </w:p>
    <w:p w:rsidR="00261AB5" w:rsidRPr="00A729C6" w:rsidRDefault="00261AB5" w:rsidP="00A729C6"/>
    <w:sectPr w:rsidR="00261AB5" w:rsidRPr="00A729C6" w:rsidSect="0092500F">
      <w:headerReference w:type="default" r:id="rId7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625A" w:rsidRDefault="0093625A">
      <w:r>
        <w:separator/>
      </w:r>
    </w:p>
  </w:endnote>
  <w:endnote w:type="continuationSeparator" w:id="0">
    <w:p w:rsidR="0093625A" w:rsidRDefault="009362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625A" w:rsidRDefault="0093625A">
      <w:r>
        <w:separator/>
      </w:r>
    </w:p>
  </w:footnote>
  <w:footnote w:type="continuationSeparator" w:id="0">
    <w:p w:rsidR="0093625A" w:rsidRDefault="009362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500F" w:rsidRPr="00390345" w:rsidRDefault="00EA4701" w:rsidP="00EA4701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 edited="0"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42E71" w:rsidRPr="00390345">
      <w:rPr>
        <w:rStyle w:val="CharChar1"/>
        <w:rFonts w:hint="default"/>
      </w:rPr>
      <w:t>北京国标联合认证有限公司</w:t>
    </w:r>
    <w:r w:rsidR="00242E71" w:rsidRPr="00390345">
      <w:rPr>
        <w:rStyle w:val="CharChar1"/>
        <w:rFonts w:hint="default"/>
      </w:rPr>
      <w:tab/>
    </w:r>
    <w:r w:rsidR="00242E71" w:rsidRPr="00390345">
      <w:rPr>
        <w:rStyle w:val="CharChar1"/>
        <w:rFonts w:hint="default"/>
      </w:rPr>
      <w:tab/>
    </w:r>
    <w:r w:rsidR="00242E71">
      <w:rPr>
        <w:rStyle w:val="CharChar1"/>
        <w:rFonts w:hint="default"/>
      </w:rPr>
      <w:tab/>
    </w:r>
  </w:p>
  <w:p w:rsidR="0092500F" w:rsidRDefault="0093625A" w:rsidP="00EA4701">
    <w:pPr>
      <w:pStyle w:val="a4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4" type="#_x0000_t202" style="position:absolute;left:0;text-align:left;margin-left:325.25pt;margin-top:2.2pt;width:159.25pt;height:20.2pt;z-index:251658240" stroked="f">
          <v:textbox>
            <w:txbxContent>
              <w:p w:rsidR="0092500F" w:rsidRPr="00EF6897" w:rsidRDefault="00242E71" w:rsidP="00EA4701">
                <w:pPr>
                  <w:ind w:firstLineChars="200" w:firstLine="360"/>
                  <w:rPr>
                    <w:sz w:val="18"/>
                    <w:szCs w:val="18"/>
                  </w:rPr>
                </w:pPr>
                <w:r w:rsidRPr="00EF6897">
                  <w:rPr>
                    <w:rFonts w:hint="eastAsia"/>
                    <w:sz w:val="18"/>
                    <w:szCs w:val="18"/>
                  </w:rPr>
                  <w:t>ISC-</w:t>
                </w:r>
                <w:r w:rsidRPr="00EF6897">
                  <w:rPr>
                    <w:sz w:val="18"/>
                    <w:szCs w:val="18"/>
                  </w:rPr>
                  <w:t>B</w:t>
                </w:r>
                <w:r w:rsidRPr="00EF6897">
                  <w:rPr>
                    <w:rFonts w:hint="eastAsia"/>
                    <w:sz w:val="18"/>
                    <w:szCs w:val="18"/>
                  </w:rPr>
                  <w:t>-I-0</w:t>
                </w:r>
                <w:r w:rsidRPr="00EF6897">
                  <w:rPr>
                    <w:sz w:val="18"/>
                    <w:szCs w:val="18"/>
                  </w:rPr>
                  <w:t>6</w:t>
                </w:r>
                <w:r w:rsidRPr="00EF6897">
                  <w:rPr>
                    <w:rFonts w:hint="eastAsia"/>
                    <w:sz w:val="18"/>
                    <w:szCs w:val="18"/>
                  </w:rPr>
                  <w:t>专业培训记录</w:t>
                </w:r>
                <w:r w:rsidRPr="00EF6897">
                  <w:rPr>
                    <w:rFonts w:hint="eastAsia"/>
                    <w:sz w:val="18"/>
                    <w:szCs w:val="18"/>
                  </w:rPr>
                  <w:t>(03</w:t>
                </w:r>
                <w:r w:rsidRPr="00EF6897">
                  <w:rPr>
                    <w:rFonts w:hint="eastAsia"/>
                    <w:sz w:val="18"/>
                    <w:szCs w:val="18"/>
                  </w:rPr>
                  <w:t>版</w:t>
                </w:r>
                <w:r w:rsidRPr="00EF6897"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242E71" w:rsidRPr="00390345">
      <w:rPr>
        <w:rStyle w:val="CharChar1"/>
        <w:rFonts w:hint="default"/>
        <w:w w:val="90"/>
      </w:rPr>
      <w:t>Beijing International Standard united Certification Co.,Ltd.</w:t>
    </w:r>
  </w:p>
  <w:p w:rsidR="0092500F" w:rsidRPr="0092500F" w:rsidRDefault="0093625A">
    <w:pPr>
      <w:pStyle w:val="a4"/>
    </w:pPr>
  </w:p>
  <w:p w:rsidR="00AE4B04" w:rsidRDefault="0093625A" w:rsidP="00EA4701">
    <w:pPr>
      <w:tabs>
        <w:tab w:val="left" w:pos="9245"/>
      </w:tabs>
      <w:wordWrap w:val="0"/>
      <w:ind w:right="64" w:firstLineChars="2300" w:firstLine="46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6B48B6"/>
    <w:rsid w:val="00001E2E"/>
    <w:rsid w:val="00134119"/>
    <w:rsid w:val="001443E9"/>
    <w:rsid w:val="00173FEA"/>
    <w:rsid w:val="00237D54"/>
    <w:rsid w:val="00242E71"/>
    <w:rsid w:val="002512C6"/>
    <w:rsid w:val="00261AB5"/>
    <w:rsid w:val="00285EFD"/>
    <w:rsid w:val="00316F26"/>
    <w:rsid w:val="00400A69"/>
    <w:rsid w:val="00584604"/>
    <w:rsid w:val="0059207A"/>
    <w:rsid w:val="005971CE"/>
    <w:rsid w:val="0065155B"/>
    <w:rsid w:val="006B48B6"/>
    <w:rsid w:val="00726586"/>
    <w:rsid w:val="007833BD"/>
    <w:rsid w:val="00794B64"/>
    <w:rsid w:val="008C1E67"/>
    <w:rsid w:val="00910264"/>
    <w:rsid w:val="0093625A"/>
    <w:rsid w:val="0096033A"/>
    <w:rsid w:val="009874B0"/>
    <w:rsid w:val="009E030E"/>
    <w:rsid w:val="00A16BA7"/>
    <w:rsid w:val="00A729C6"/>
    <w:rsid w:val="00B12E63"/>
    <w:rsid w:val="00C0433E"/>
    <w:rsid w:val="00CA2668"/>
    <w:rsid w:val="00CD569B"/>
    <w:rsid w:val="00D60CFF"/>
    <w:rsid w:val="00D6115E"/>
    <w:rsid w:val="00DD5743"/>
    <w:rsid w:val="00EA4701"/>
    <w:rsid w:val="00F511C8"/>
    <w:rsid w:val="00F925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Note Heading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uiPriority="0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CFC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E36C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link w:val="a3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rsid w:val="00E36C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2500F"/>
    <w:rPr>
      <w:sz w:val="18"/>
      <w:szCs w:val="18"/>
    </w:rPr>
  </w:style>
  <w:style w:type="character" w:customStyle="1" w:styleId="Char1">
    <w:name w:val="批注框文本 Char"/>
    <w:link w:val="a5"/>
    <w:uiPriority w:val="99"/>
    <w:semiHidden/>
    <w:rsid w:val="0092500F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92500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a6">
    <w:name w:val="东方正文"/>
    <w:basedOn w:val="a"/>
    <w:rsid w:val="00794B64"/>
    <w:pPr>
      <w:spacing w:line="400" w:lineRule="exact"/>
      <w:ind w:left="284" w:right="284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182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90</Words>
  <Characters>513</Characters>
  <Application>Microsoft Office Word</Application>
  <DocSecurity>0</DocSecurity>
  <Lines>4</Lines>
  <Paragraphs>1</Paragraphs>
  <ScaleCrop>false</ScaleCrop>
  <Company>微软中国</Company>
  <LinksUpToDate>false</LinksUpToDate>
  <CharactersWithSpaces>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dreamsummit</cp:lastModifiedBy>
  <cp:revision>40</cp:revision>
  <cp:lastPrinted>2021-01-31T02:39:00Z</cp:lastPrinted>
  <dcterms:created xsi:type="dcterms:W3CDTF">2015-06-17T11:40:00Z</dcterms:created>
  <dcterms:modified xsi:type="dcterms:W3CDTF">2021-01-31T02:40:00Z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