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河北保聚玻璃钢制品有限公司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11509-2025-QEO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河北省衡水市枣强县东环北路188-2号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枣强县中创基地南区经一路2号C5号车间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李雷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18331126117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Hebeibaojuboligang@126.com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2025年12月18日 08:30至2025年12月19日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E:塑料制品（一体化泵站）的生产，玻璃纤维制品销售所涉及场所的相关环境管理活动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Q:塑料制品（一体化泵站）的生产，玻璃纤维制品销售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O:塑料制品（一体化泵站）的生产，玻璃纤维制品销售所涉及场所的相关职业健康安全管理活动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E:14.02.03,14.02.04,29.12.00,Q:14.02.03,14.02.04,29.12.00,O:14.02.03,14.02.04,29.12.00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张星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2023-N1EMS-2263722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14.02.03,14.02.04,29.12.00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13731692448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2023-N1QMS-2263722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14.02.03,14.02.04,29.12.00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13731692448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2023-N1OHSMS-1263722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14.02.03,14.02.04,29.12.00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13731692448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2024-N1EMS-1352727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14.02.03,14.02.04,29.12.00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15931396599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2024-N1QMS-1352727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15931396599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2024-N1OHSMS-1352727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15931396599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431451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50897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