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0080-2016-2020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大庆亿源石油科技开发有限公司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2020年10月23日 上午至2020年10月23日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05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2020-10-23T08:29:47Z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