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广州日报报业经营有限公司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周俊敏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周俊敏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2025年05月14日上午至2025年05月16日上午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周俊敏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42826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