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21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汇环环保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2月25日 上午至2025年02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