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雷纳检测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5 8:00:00上午至2024-08-1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