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河南中鼎立天科技股份有限公司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河南中鼎立天科技股份有限公司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郑州高新技术产业开发区长椿路东冬青街北6幢14层69号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450000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郑州高新技术产业开发区长椿路东冬青街北6幢14层69号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450000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刘毓璠</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0371-55353907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宋秋霞</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宋秋霞</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五金交电、仪器仪表、计算机软硬件及辅助设备、通讯器材、机械设备、空调、制冷设备的售后服务。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