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浙江兆丰机电股份有限公司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8:30:00上午至2024-06-24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浙江兆丰机电股份有限公司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