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20505-2023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中节能晶和科技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