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沧州启航橡胶制品有限公司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2024-06-10 14:00:00上午至2024-06-10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沧州启航橡胶制品有限公司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