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河北尚品源餐饮管理有限公司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肖新龙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2024年05月14日 下午至2024年05月16日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陶忠会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